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264F3" w14:textId="77777777" w:rsidR="00AB7718" w:rsidRPr="00C12849" w:rsidRDefault="00AB7718" w:rsidP="00AB7718">
      <w:pPr>
        <w:numPr>
          <w:ilvl w:val="0"/>
          <w:numId w:val="20"/>
        </w:numPr>
        <w:contextualSpacing/>
        <w:jc w:val="both"/>
        <w:rPr>
          <w:rFonts w:ascii="Calibri" w:hAnsi="Calibri" w:cs="Calibri"/>
          <w:b/>
          <w:bCs/>
          <w:lang w:val="el-GR"/>
        </w:rPr>
      </w:pPr>
      <w:bookmarkStart w:id="0" w:name="_Hlk166149913"/>
      <w:bookmarkStart w:id="1" w:name="_Hlk166150855"/>
      <w:r w:rsidRPr="00C12849">
        <w:rPr>
          <w:rFonts w:ascii="Calibri" w:hAnsi="Calibri" w:cs="Calibri"/>
          <w:b/>
          <w:bCs/>
          <w:lang w:val="el-GR"/>
        </w:rPr>
        <w:t xml:space="preserve">Επικύρωση Πρακτικού </w:t>
      </w:r>
      <w:proofErr w:type="spellStart"/>
      <w:r w:rsidRPr="00C12849">
        <w:rPr>
          <w:rFonts w:ascii="Calibri" w:hAnsi="Calibri" w:cs="Calibri"/>
          <w:b/>
          <w:bCs/>
          <w:lang w:val="el-GR"/>
        </w:rPr>
        <w:t>αρ</w:t>
      </w:r>
      <w:proofErr w:type="spellEnd"/>
      <w:r w:rsidRPr="00C12849">
        <w:rPr>
          <w:rFonts w:ascii="Calibri" w:hAnsi="Calibri" w:cs="Calibri"/>
          <w:b/>
          <w:bCs/>
          <w:lang w:val="el-GR"/>
        </w:rPr>
        <w:t>. 309.</w:t>
      </w:r>
    </w:p>
    <w:p w14:paraId="1137A4EF" w14:textId="77777777" w:rsidR="00AB7718" w:rsidRPr="00C12849" w:rsidRDefault="00AB7718" w:rsidP="00AB7718">
      <w:pPr>
        <w:jc w:val="both"/>
        <w:rPr>
          <w:rFonts w:ascii="Calibri" w:hAnsi="Calibri" w:cs="Calibri"/>
          <w:b/>
          <w:bCs/>
          <w:lang w:val="el-GR"/>
        </w:rPr>
      </w:pPr>
    </w:p>
    <w:p w14:paraId="1EBF1275" w14:textId="77777777" w:rsidR="00AB7718" w:rsidRPr="00C12849" w:rsidRDefault="00AB7718" w:rsidP="00AB7718">
      <w:pPr>
        <w:jc w:val="both"/>
        <w:rPr>
          <w:rFonts w:ascii="Calibri" w:hAnsi="Calibri" w:cs="Calibri"/>
          <w:b/>
          <w:bCs/>
          <w:lang w:val="el-GR"/>
        </w:rPr>
      </w:pPr>
      <w:r w:rsidRPr="00C12849">
        <w:rPr>
          <w:rFonts w:ascii="Calibri" w:hAnsi="Calibri" w:cs="Calibri"/>
          <w:lang w:val="el-GR"/>
        </w:rPr>
        <w:t xml:space="preserve">Η Επιτροπή επικυρώνει ομόφωνα </w:t>
      </w:r>
      <w:r>
        <w:rPr>
          <w:rFonts w:ascii="Calibri" w:hAnsi="Calibri" w:cs="Calibri"/>
          <w:lang w:val="el-GR"/>
        </w:rPr>
        <w:t>το πιο πάνω πρακτικό</w:t>
      </w:r>
      <w:r w:rsidRPr="00C12849">
        <w:rPr>
          <w:rFonts w:ascii="Calibri" w:hAnsi="Calibri" w:cs="Calibri"/>
          <w:lang w:val="el-GR"/>
        </w:rPr>
        <w:t xml:space="preserve">. </w:t>
      </w:r>
      <w:r w:rsidRPr="00C12849">
        <w:rPr>
          <w:rFonts w:ascii="Calibri" w:hAnsi="Calibri" w:cs="Calibri"/>
          <w:b/>
          <w:bCs/>
          <w:lang w:val="el-GR"/>
        </w:rPr>
        <w:t xml:space="preserve"> </w:t>
      </w:r>
      <w:bookmarkEnd w:id="0"/>
    </w:p>
    <w:p w14:paraId="2333DDBC" w14:textId="77777777" w:rsidR="00AB7718" w:rsidRDefault="00AB7718" w:rsidP="00AB7718">
      <w:pPr>
        <w:jc w:val="both"/>
        <w:rPr>
          <w:rFonts w:ascii="Calibri" w:hAnsi="Calibri" w:cs="Calibri"/>
          <w:lang w:val="el-GR"/>
        </w:rPr>
      </w:pPr>
    </w:p>
    <w:p w14:paraId="2762CC1D" w14:textId="77777777" w:rsidR="009C0592" w:rsidRDefault="009C0592" w:rsidP="00AB7718">
      <w:pPr>
        <w:jc w:val="both"/>
        <w:rPr>
          <w:rFonts w:ascii="Calibri" w:hAnsi="Calibri" w:cs="Calibri"/>
          <w:lang w:val="el-GR"/>
        </w:rPr>
      </w:pPr>
    </w:p>
    <w:p w14:paraId="766DCAC8" w14:textId="77777777" w:rsidR="009C0592" w:rsidRDefault="009C0592" w:rsidP="00AB7718">
      <w:pPr>
        <w:jc w:val="both"/>
        <w:rPr>
          <w:rFonts w:ascii="Calibri" w:hAnsi="Calibri" w:cs="Calibri"/>
          <w:lang w:val="el-GR"/>
        </w:rPr>
      </w:pPr>
    </w:p>
    <w:p w14:paraId="45727395" w14:textId="77777777" w:rsidR="009C0592" w:rsidRDefault="009C0592" w:rsidP="00AB7718">
      <w:pPr>
        <w:jc w:val="both"/>
        <w:rPr>
          <w:rFonts w:ascii="Calibri" w:hAnsi="Calibri" w:cs="Calibri"/>
          <w:lang w:val="el-GR"/>
        </w:rPr>
      </w:pPr>
    </w:p>
    <w:p w14:paraId="0F3E54C3" w14:textId="77777777" w:rsidR="009C0592" w:rsidRDefault="009C0592" w:rsidP="00AB7718">
      <w:pPr>
        <w:jc w:val="both"/>
        <w:rPr>
          <w:rFonts w:ascii="Calibri" w:hAnsi="Calibri" w:cs="Calibri"/>
          <w:lang w:val="el-GR"/>
        </w:rPr>
      </w:pPr>
    </w:p>
    <w:p w14:paraId="3953CCE8" w14:textId="77777777" w:rsidR="009C0592" w:rsidRDefault="009C0592" w:rsidP="00AB7718">
      <w:pPr>
        <w:jc w:val="both"/>
        <w:rPr>
          <w:rFonts w:ascii="Calibri" w:hAnsi="Calibri" w:cs="Calibri"/>
          <w:lang w:val="el-GR"/>
        </w:rPr>
      </w:pPr>
    </w:p>
    <w:p w14:paraId="668DFB8E" w14:textId="77777777" w:rsidR="009C0592" w:rsidRDefault="009C0592" w:rsidP="00AB7718">
      <w:pPr>
        <w:jc w:val="both"/>
        <w:rPr>
          <w:rFonts w:ascii="Calibri" w:hAnsi="Calibri" w:cs="Calibri"/>
          <w:lang w:val="el-GR"/>
        </w:rPr>
      </w:pPr>
    </w:p>
    <w:p w14:paraId="7C0FAC9E" w14:textId="77777777" w:rsidR="009C0592" w:rsidRDefault="009C0592" w:rsidP="00AB7718">
      <w:pPr>
        <w:jc w:val="both"/>
        <w:rPr>
          <w:rFonts w:ascii="Calibri" w:hAnsi="Calibri" w:cs="Calibri"/>
          <w:lang w:val="el-GR"/>
        </w:rPr>
      </w:pPr>
    </w:p>
    <w:p w14:paraId="0F4B8DE5" w14:textId="77777777" w:rsidR="009C0592" w:rsidRDefault="009C0592" w:rsidP="00AB7718">
      <w:pPr>
        <w:jc w:val="both"/>
        <w:rPr>
          <w:rFonts w:ascii="Calibri" w:hAnsi="Calibri" w:cs="Calibri"/>
          <w:lang w:val="el-GR"/>
        </w:rPr>
      </w:pPr>
    </w:p>
    <w:p w14:paraId="64A88479" w14:textId="77777777" w:rsidR="009C0592" w:rsidRDefault="009C0592" w:rsidP="00AB7718">
      <w:pPr>
        <w:jc w:val="both"/>
        <w:rPr>
          <w:rFonts w:ascii="Calibri" w:hAnsi="Calibri" w:cs="Calibri"/>
          <w:lang w:val="el-GR"/>
        </w:rPr>
      </w:pPr>
    </w:p>
    <w:p w14:paraId="29A13D40" w14:textId="77777777" w:rsidR="009C0592" w:rsidRDefault="009C0592" w:rsidP="00AB7718">
      <w:pPr>
        <w:jc w:val="both"/>
        <w:rPr>
          <w:rFonts w:ascii="Calibri" w:hAnsi="Calibri" w:cs="Calibri"/>
          <w:lang w:val="el-GR"/>
        </w:rPr>
      </w:pPr>
    </w:p>
    <w:p w14:paraId="75DCC667" w14:textId="77777777" w:rsidR="009C0592" w:rsidRDefault="009C0592" w:rsidP="00AB7718">
      <w:pPr>
        <w:jc w:val="both"/>
        <w:rPr>
          <w:rFonts w:ascii="Calibri" w:hAnsi="Calibri" w:cs="Calibri"/>
          <w:lang w:val="el-GR"/>
        </w:rPr>
      </w:pPr>
    </w:p>
    <w:p w14:paraId="1E0DEF14" w14:textId="77777777" w:rsidR="009C0592" w:rsidRDefault="009C0592" w:rsidP="00AB7718">
      <w:pPr>
        <w:jc w:val="both"/>
        <w:rPr>
          <w:rFonts w:ascii="Calibri" w:hAnsi="Calibri" w:cs="Calibri"/>
          <w:lang w:val="el-GR"/>
        </w:rPr>
      </w:pPr>
    </w:p>
    <w:p w14:paraId="7217028B" w14:textId="77777777" w:rsidR="009C0592" w:rsidRDefault="009C0592" w:rsidP="00AB7718">
      <w:pPr>
        <w:jc w:val="both"/>
        <w:rPr>
          <w:rFonts w:ascii="Calibri" w:hAnsi="Calibri" w:cs="Calibri"/>
          <w:lang w:val="el-GR"/>
        </w:rPr>
      </w:pPr>
    </w:p>
    <w:p w14:paraId="6587A2AF" w14:textId="77777777" w:rsidR="009C0592" w:rsidRDefault="009C0592" w:rsidP="00AB7718">
      <w:pPr>
        <w:jc w:val="both"/>
        <w:rPr>
          <w:rFonts w:ascii="Calibri" w:hAnsi="Calibri" w:cs="Calibri"/>
          <w:lang w:val="el-GR"/>
        </w:rPr>
      </w:pPr>
    </w:p>
    <w:p w14:paraId="3ED692A5" w14:textId="77777777" w:rsidR="009C0592" w:rsidRDefault="009C0592" w:rsidP="00AB7718">
      <w:pPr>
        <w:jc w:val="both"/>
        <w:rPr>
          <w:rFonts w:ascii="Calibri" w:hAnsi="Calibri" w:cs="Calibri"/>
          <w:lang w:val="el-GR"/>
        </w:rPr>
      </w:pPr>
    </w:p>
    <w:p w14:paraId="305491A1" w14:textId="77777777" w:rsidR="009C0592" w:rsidRDefault="009C0592" w:rsidP="00AB7718">
      <w:pPr>
        <w:jc w:val="both"/>
        <w:rPr>
          <w:rFonts w:ascii="Calibri" w:hAnsi="Calibri" w:cs="Calibri"/>
          <w:lang w:val="el-GR"/>
        </w:rPr>
      </w:pPr>
    </w:p>
    <w:p w14:paraId="736839DB" w14:textId="77777777" w:rsidR="009C0592" w:rsidRDefault="009C0592" w:rsidP="00AB7718">
      <w:pPr>
        <w:jc w:val="both"/>
        <w:rPr>
          <w:rFonts w:ascii="Calibri" w:hAnsi="Calibri" w:cs="Calibri"/>
          <w:lang w:val="el-GR"/>
        </w:rPr>
      </w:pPr>
    </w:p>
    <w:p w14:paraId="7DE5A277" w14:textId="77777777" w:rsidR="009C0592" w:rsidRDefault="009C0592" w:rsidP="00AB7718">
      <w:pPr>
        <w:jc w:val="both"/>
        <w:rPr>
          <w:rFonts w:ascii="Calibri" w:hAnsi="Calibri" w:cs="Calibri"/>
          <w:lang w:val="el-GR"/>
        </w:rPr>
      </w:pPr>
    </w:p>
    <w:p w14:paraId="11A8F1F3" w14:textId="77777777" w:rsidR="009C0592" w:rsidRDefault="009C0592" w:rsidP="00AB7718">
      <w:pPr>
        <w:jc w:val="both"/>
        <w:rPr>
          <w:rFonts w:ascii="Calibri" w:hAnsi="Calibri" w:cs="Calibri"/>
          <w:lang w:val="el-GR"/>
        </w:rPr>
      </w:pPr>
    </w:p>
    <w:p w14:paraId="1FFF88B5" w14:textId="77777777" w:rsidR="009C0592" w:rsidRDefault="009C0592" w:rsidP="00AB7718">
      <w:pPr>
        <w:jc w:val="both"/>
        <w:rPr>
          <w:rFonts w:ascii="Calibri" w:hAnsi="Calibri" w:cs="Calibri"/>
          <w:lang w:val="el-GR"/>
        </w:rPr>
      </w:pPr>
    </w:p>
    <w:p w14:paraId="6487F5A3" w14:textId="77777777" w:rsidR="009C0592" w:rsidRDefault="009C0592" w:rsidP="00AB7718">
      <w:pPr>
        <w:jc w:val="both"/>
        <w:rPr>
          <w:rFonts w:ascii="Calibri" w:hAnsi="Calibri" w:cs="Calibri"/>
          <w:lang w:val="el-GR"/>
        </w:rPr>
      </w:pPr>
    </w:p>
    <w:p w14:paraId="42D28755" w14:textId="77777777" w:rsidR="009C0592" w:rsidRDefault="009C0592" w:rsidP="00AB7718">
      <w:pPr>
        <w:jc w:val="both"/>
        <w:rPr>
          <w:rFonts w:ascii="Calibri" w:hAnsi="Calibri" w:cs="Calibri"/>
          <w:lang w:val="el-GR"/>
        </w:rPr>
      </w:pPr>
    </w:p>
    <w:p w14:paraId="7858D358" w14:textId="77777777" w:rsidR="009C0592" w:rsidRDefault="009C0592" w:rsidP="00AB7718">
      <w:pPr>
        <w:jc w:val="both"/>
        <w:rPr>
          <w:rFonts w:ascii="Calibri" w:hAnsi="Calibri" w:cs="Calibri"/>
          <w:lang w:val="el-GR"/>
        </w:rPr>
      </w:pPr>
    </w:p>
    <w:p w14:paraId="37E9C988" w14:textId="77777777" w:rsidR="009C0592" w:rsidRDefault="009C0592" w:rsidP="00AB7718">
      <w:pPr>
        <w:jc w:val="both"/>
        <w:rPr>
          <w:rFonts w:ascii="Calibri" w:hAnsi="Calibri" w:cs="Calibri"/>
          <w:lang w:val="el-GR"/>
        </w:rPr>
      </w:pPr>
    </w:p>
    <w:p w14:paraId="308F4AF6" w14:textId="77777777" w:rsidR="009C0592" w:rsidRDefault="009C0592" w:rsidP="00AB7718">
      <w:pPr>
        <w:jc w:val="both"/>
        <w:rPr>
          <w:rFonts w:ascii="Calibri" w:hAnsi="Calibri" w:cs="Calibri"/>
          <w:lang w:val="el-GR"/>
        </w:rPr>
      </w:pPr>
    </w:p>
    <w:p w14:paraId="129E9881" w14:textId="77777777" w:rsidR="009C0592" w:rsidRDefault="009C0592" w:rsidP="00AB7718">
      <w:pPr>
        <w:jc w:val="both"/>
        <w:rPr>
          <w:rFonts w:ascii="Calibri" w:hAnsi="Calibri" w:cs="Calibri"/>
          <w:lang w:val="el-GR"/>
        </w:rPr>
      </w:pPr>
    </w:p>
    <w:p w14:paraId="5E193800" w14:textId="77777777" w:rsidR="009C0592" w:rsidRDefault="009C0592" w:rsidP="00AB7718">
      <w:pPr>
        <w:jc w:val="both"/>
        <w:rPr>
          <w:rFonts w:ascii="Calibri" w:hAnsi="Calibri" w:cs="Calibri"/>
          <w:lang w:val="el-GR"/>
        </w:rPr>
      </w:pPr>
    </w:p>
    <w:p w14:paraId="49CC8DDD" w14:textId="77777777" w:rsidR="009C0592" w:rsidRDefault="009C0592" w:rsidP="00AB7718">
      <w:pPr>
        <w:jc w:val="both"/>
        <w:rPr>
          <w:rFonts w:ascii="Calibri" w:hAnsi="Calibri" w:cs="Calibri"/>
          <w:lang w:val="el-GR"/>
        </w:rPr>
      </w:pPr>
    </w:p>
    <w:p w14:paraId="01656B43" w14:textId="77777777" w:rsidR="009C0592" w:rsidRDefault="009C0592" w:rsidP="00AB7718">
      <w:pPr>
        <w:jc w:val="both"/>
        <w:rPr>
          <w:rFonts w:ascii="Calibri" w:hAnsi="Calibri" w:cs="Calibri"/>
          <w:lang w:val="el-GR"/>
        </w:rPr>
      </w:pPr>
    </w:p>
    <w:p w14:paraId="3239FE0F" w14:textId="77777777" w:rsidR="009C0592" w:rsidRDefault="009C0592" w:rsidP="00AB7718">
      <w:pPr>
        <w:jc w:val="both"/>
        <w:rPr>
          <w:rFonts w:ascii="Calibri" w:hAnsi="Calibri" w:cs="Calibri"/>
          <w:lang w:val="el-GR"/>
        </w:rPr>
      </w:pPr>
    </w:p>
    <w:p w14:paraId="41B61099" w14:textId="77777777" w:rsidR="009C0592" w:rsidRDefault="009C0592" w:rsidP="00AB7718">
      <w:pPr>
        <w:jc w:val="both"/>
        <w:rPr>
          <w:rFonts w:ascii="Calibri" w:hAnsi="Calibri" w:cs="Calibri"/>
          <w:lang w:val="el-GR"/>
        </w:rPr>
      </w:pPr>
    </w:p>
    <w:p w14:paraId="21E6399C" w14:textId="77777777" w:rsidR="009C0592" w:rsidRDefault="009C0592" w:rsidP="00AB7718">
      <w:pPr>
        <w:jc w:val="both"/>
        <w:rPr>
          <w:rFonts w:ascii="Calibri" w:hAnsi="Calibri" w:cs="Calibri"/>
          <w:lang w:val="el-GR"/>
        </w:rPr>
      </w:pPr>
    </w:p>
    <w:p w14:paraId="766C201F" w14:textId="77777777" w:rsidR="009C0592" w:rsidRDefault="009C0592" w:rsidP="00AB7718">
      <w:pPr>
        <w:jc w:val="both"/>
        <w:rPr>
          <w:rFonts w:ascii="Calibri" w:hAnsi="Calibri" w:cs="Calibri"/>
          <w:lang w:val="el-GR"/>
        </w:rPr>
      </w:pPr>
    </w:p>
    <w:p w14:paraId="06651667" w14:textId="77777777" w:rsidR="009C0592" w:rsidRDefault="009C0592" w:rsidP="00AB7718">
      <w:pPr>
        <w:jc w:val="both"/>
        <w:rPr>
          <w:rFonts w:ascii="Calibri" w:hAnsi="Calibri" w:cs="Calibri"/>
          <w:lang w:val="el-GR"/>
        </w:rPr>
      </w:pPr>
    </w:p>
    <w:p w14:paraId="0F84B88F" w14:textId="77777777" w:rsidR="009C0592" w:rsidRDefault="009C0592" w:rsidP="00AB7718">
      <w:pPr>
        <w:jc w:val="both"/>
        <w:rPr>
          <w:rFonts w:ascii="Calibri" w:hAnsi="Calibri" w:cs="Calibri"/>
          <w:lang w:val="el-GR"/>
        </w:rPr>
      </w:pPr>
    </w:p>
    <w:p w14:paraId="2AAA5511" w14:textId="77777777" w:rsidR="009C0592" w:rsidRDefault="009C0592" w:rsidP="00AB7718">
      <w:pPr>
        <w:jc w:val="both"/>
        <w:rPr>
          <w:rFonts w:ascii="Calibri" w:hAnsi="Calibri" w:cs="Calibri"/>
          <w:lang w:val="el-GR"/>
        </w:rPr>
      </w:pPr>
    </w:p>
    <w:p w14:paraId="6FE8E41C" w14:textId="77777777" w:rsidR="009C0592" w:rsidRDefault="009C0592" w:rsidP="00AB7718">
      <w:pPr>
        <w:jc w:val="both"/>
        <w:rPr>
          <w:rFonts w:ascii="Calibri" w:hAnsi="Calibri" w:cs="Calibri"/>
          <w:lang w:val="el-GR"/>
        </w:rPr>
      </w:pPr>
    </w:p>
    <w:p w14:paraId="03C8C711" w14:textId="77777777" w:rsidR="009C0592" w:rsidRDefault="009C0592" w:rsidP="00AB7718">
      <w:pPr>
        <w:jc w:val="both"/>
        <w:rPr>
          <w:rFonts w:ascii="Calibri" w:hAnsi="Calibri" w:cs="Calibri"/>
          <w:lang w:val="el-GR"/>
        </w:rPr>
      </w:pPr>
    </w:p>
    <w:p w14:paraId="43FFE02F" w14:textId="77777777" w:rsidR="009C0592" w:rsidRDefault="009C0592" w:rsidP="00AB7718">
      <w:pPr>
        <w:jc w:val="both"/>
        <w:rPr>
          <w:rFonts w:ascii="Calibri" w:hAnsi="Calibri" w:cs="Calibri"/>
          <w:lang w:val="el-GR"/>
        </w:rPr>
      </w:pPr>
    </w:p>
    <w:p w14:paraId="00D10724" w14:textId="77777777" w:rsidR="009C0592" w:rsidRDefault="009C0592" w:rsidP="00AB7718">
      <w:pPr>
        <w:jc w:val="both"/>
        <w:rPr>
          <w:rFonts w:ascii="Calibri" w:hAnsi="Calibri" w:cs="Calibri"/>
          <w:lang w:val="el-GR"/>
        </w:rPr>
      </w:pPr>
    </w:p>
    <w:p w14:paraId="1DEB021E" w14:textId="77777777" w:rsidR="009C0592" w:rsidRDefault="009C0592" w:rsidP="00AB7718">
      <w:pPr>
        <w:jc w:val="both"/>
        <w:rPr>
          <w:rFonts w:ascii="Calibri" w:hAnsi="Calibri" w:cs="Calibri"/>
          <w:lang w:val="el-GR"/>
        </w:rPr>
      </w:pPr>
    </w:p>
    <w:p w14:paraId="40293B98" w14:textId="77777777" w:rsidR="009C0592" w:rsidRDefault="009C0592" w:rsidP="00AB7718">
      <w:pPr>
        <w:jc w:val="both"/>
        <w:rPr>
          <w:rFonts w:ascii="Calibri" w:hAnsi="Calibri" w:cs="Calibri"/>
          <w:lang w:val="el-GR"/>
        </w:rPr>
      </w:pPr>
    </w:p>
    <w:p w14:paraId="379C30DE" w14:textId="77777777" w:rsidR="009C0592" w:rsidRPr="00C12849" w:rsidRDefault="009C0592" w:rsidP="00AB7718">
      <w:pPr>
        <w:jc w:val="both"/>
        <w:rPr>
          <w:rFonts w:ascii="Calibri" w:hAnsi="Calibri" w:cs="Calibri"/>
          <w:lang w:val="el-GR"/>
        </w:rPr>
      </w:pPr>
    </w:p>
    <w:bookmarkEnd w:id="1"/>
    <w:p w14:paraId="17CE36DD" w14:textId="77777777" w:rsidR="00AB7718" w:rsidRPr="00C12849" w:rsidRDefault="00AB7718" w:rsidP="00AB7718">
      <w:pPr>
        <w:spacing w:line="240" w:lineRule="auto"/>
        <w:ind w:left="7200"/>
        <w:jc w:val="both"/>
        <w:rPr>
          <w:rFonts w:ascii="Arial" w:eastAsia="PMingLiU" w:hAnsi="Arial" w:cs="Arial"/>
          <w:color w:val="FF0000"/>
          <w:szCs w:val="22"/>
          <w:lang w:val="el-GR" w:eastAsia="zh-TW"/>
        </w:rPr>
      </w:pPr>
    </w:p>
    <w:p w14:paraId="5D1B6D49" w14:textId="77777777" w:rsidR="00AB7718" w:rsidRPr="00C12849" w:rsidRDefault="00AB7718" w:rsidP="00AB7718">
      <w:pPr>
        <w:numPr>
          <w:ilvl w:val="0"/>
          <w:numId w:val="20"/>
        </w:numPr>
        <w:contextualSpacing/>
        <w:rPr>
          <w:rFonts w:asciiTheme="minorHAnsi" w:hAnsiTheme="minorHAnsi" w:cstheme="minorHAnsi"/>
          <w:b/>
          <w:szCs w:val="22"/>
          <w:lang w:val="el-GR"/>
        </w:rPr>
      </w:pPr>
      <w:r w:rsidRPr="00C12849">
        <w:rPr>
          <w:rFonts w:asciiTheme="minorHAnsi" w:hAnsiTheme="minorHAnsi" w:cstheme="minorHAnsi"/>
          <w:b/>
          <w:szCs w:val="22"/>
          <w:lang w:val="el-GR"/>
        </w:rPr>
        <w:t>Αρμοδιότητες Επιτροπής Προσφορών.</w:t>
      </w:r>
    </w:p>
    <w:p w14:paraId="003C81C9" w14:textId="77777777" w:rsidR="00AB7718" w:rsidRPr="00C12849" w:rsidRDefault="00AB7718" w:rsidP="00AB7718">
      <w:pPr>
        <w:jc w:val="both"/>
        <w:rPr>
          <w:rFonts w:asciiTheme="minorHAnsi" w:hAnsiTheme="minorHAnsi" w:cstheme="minorHAnsi"/>
          <w:bCs/>
          <w:szCs w:val="22"/>
          <w:lang w:val="el-GR"/>
        </w:rPr>
      </w:pPr>
    </w:p>
    <w:p w14:paraId="2C4B9D97" w14:textId="77777777" w:rsidR="00AB7718" w:rsidRPr="00C12849" w:rsidRDefault="00AB7718" w:rsidP="00AB7718">
      <w:pPr>
        <w:jc w:val="both"/>
        <w:rPr>
          <w:rFonts w:asciiTheme="minorHAnsi" w:hAnsiTheme="minorHAnsi" w:cstheme="minorHAnsi"/>
          <w:bCs/>
          <w:szCs w:val="22"/>
          <w:lang w:val="el-GR"/>
        </w:rPr>
      </w:pPr>
      <w:r w:rsidRPr="00C12849">
        <w:rPr>
          <w:rFonts w:asciiTheme="minorHAnsi" w:hAnsiTheme="minorHAnsi" w:cstheme="minorHAnsi"/>
          <w:bCs/>
          <w:szCs w:val="22"/>
          <w:lang w:val="el-GR"/>
        </w:rPr>
        <w:t>Η Επιτροπή</w:t>
      </w:r>
      <w:r>
        <w:rPr>
          <w:rFonts w:asciiTheme="minorHAnsi" w:hAnsiTheme="minorHAnsi" w:cstheme="minorHAnsi"/>
          <w:bCs/>
          <w:szCs w:val="22"/>
          <w:lang w:val="el-GR"/>
        </w:rPr>
        <w:t>, σε συνέχεια της ενημέρωσης του Προέδρου σχετικά με τα καθήκοντα και τις αρμοδιότητες της, λαμβάνει γνώση για την έκθεση</w:t>
      </w:r>
      <w:r w:rsidRPr="00C12849">
        <w:rPr>
          <w:rFonts w:asciiTheme="minorHAnsi" w:hAnsiTheme="minorHAnsi" w:cstheme="minorHAnsi"/>
          <w:bCs/>
          <w:szCs w:val="22"/>
          <w:lang w:val="el-GR"/>
        </w:rPr>
        <w:t xml:space="preserve"> του </w:t>
      </w:r>
      <w:proofErr w:type="spellStart"/>
      <w:r w:rsidRPr="00C12849">
        <w:rPr>
          <w:rFonts w:asciiTheme="minorHAnsi" w:hAnsiTheme="minorHAnsi" w:cstheme="minorHAnsi"/>
          <w:bCs/>
          <w:szCs w:val="22"/>
          <w:lang w:val="el-GR"/>
        </w:rPr>
        <w:t>Γρ</w:t>
      </w:r>
      <w:proofErr w:type="spellEnd"/>
      <w:r w:rsidRPr="00C12849">
        <w:rPr>
          <w:rFonts w:asciiTheme="minorHAnsi" w:hAnsiTheme="minorHAnsi" w:cstheme="minorHAnsi"/>
          <w:bCs/>
          <w:szCs w:val="22"/>
          <w:lang w:val="el-GR"/>
        </w:rPr>
        <w:t xml:space="preserve">. Προσφορών σχετικά με </w:t>
      </w:r>
      <w:r>
        <w:rPr>
          <w:rFonts w:asciiTheme="minorHAnsi" w:hAnsiTheme="minorHAnsi" w:cstheme="minorHAnsi"/>
          <w:bCs/>
          <w:szCs w:val="22"/>
          <w:lang w:val="el-GR"/>
        </w:rPr>
        <w:t>το πιο πάνω θέμα</w:t>
      </w:r>
      <w:r w:rsidRPr="00C12849">
        <w:rPr>
          <w:rFonts w:asciiTheme="minorHAnsi" w:hAnsiTheme="minorHAnsi" w:cstheme="minorHAnsi"/>
          <w:bCs/>
          <w:szCs w:val="22"/>
          <w:lang w:val="el-GR"/>
        </w:rPr>
        <w:t xml:space="preserve"> και σημειώνει το περιεχόμενο της. </w:t>
      </w:r>
    </w:p>
    <w:p w14:paraId="6BE96BB7" w14:textId="77777777" w:rsidR="00AB7718" w:rsidRPr="00C12849" w:rsidRDefault="00AB7718" w:rsidP="00AB7718">
      <w:pPr>
        <w:rPr>
          <w:rFonts w:asciiTheme="minorHAnsi" w:hAnsiTheme="minorHAnsi" w:cstheme="minorHAnsi"/>
          <w:bCs/>
          <w:szCs w:val="22"/>
          <w:lang w:val="el-GR"/>
        </w:rPr>
      </w:pPr>
    </w:p>
    <w:p w14:paraId="74D64D1B" w14:textId="77777777" w:rsidR="00AB7718" w:rsidRDefault="00AB7718" w:rsidP="00AB7718">
      <w:pPr>
        <w:rPr>
          <w:rFonts w:asciiTheme="minorHAnsi" w:hAnsiTheme="minorHAnsi" w:cstheme="minorHAnsi"/>
          <w:bCs/>
          <w:szCs w:val="22"/>
          <w:lang w:val="el-GR"/>
        </w:rPr>
      </w:pPr>
    </w:p>
    <w:p w14:paraId="32B9BDDA" w14:textId="77777777" w:rsidR="009C0592" w:rsidRDefault="009C0592" w:rsidP="00AB7718">
      <w:pPr>
        <w:rPr>
          <w:rFonts w:asciiTheme="minorHAnsi" w:hAnsiTheme="minorHAnsi" w:cstheme="minorHAnsi"/>
          <w:bCs/>
          <w:szCs w:val="22"/>
          <w:lang w:val="el-GR"/>
        </w:rPr>
      </w:pPr>
    </w:p>
    <w:p w14:paraId="323E31C1" w14:textId="77777777" w:rsidR="009C0592" w:rsidRDefault="009C0592" w:rsidP="00AB7718">
      <w:pPr>
        <w:rPr>
          <w:rFonts w:asciiTheme="minorHAnsi" w:hAnsiTheme="minorHAnsi" w:cstheme="minorHAnsi"/>
          <w:bCs/>
          <w:szCs w:val="22"/>
          <w:lang w:val="el-GR"/>
        </w:rPr>
      </w:pPr>
    </w:p>
    <w:p w14:paraId="18586F6B" w14:textId="77777777" w:rsidR="009C0592" w:rsidRDefault="009C0592" w:rsidP="00AB7718">
      <w:pPr>
        <w:rPr>
          <w:rFonts w:asciiTheme="minorHAnsi" w:hAnsiTheme="minorHAnsi" w:cstheme="minorHAnsi"/>
          <w:bCs/>
          <w:szCs w:val="22"/>
          <w:lang w:val="el-GR"/>
        </w:rPr>
      </w:pPr>
    </w:p>
    <w:p w14:paraId="7416357F" w14:textId="77777777" w:rsidR="009C0592" w:rsidRDefault="009C0592" w:rsidP="00AB7718">
      <w:pPr>
        <w:rPr>
          <w:rFonts w:asciiTheme="minorHAnsi" w:hAnsiTheme="minorHAnsi" w:cstheme="minorHAnsi"/>
          <w:bCs/>
          <w:szCs w:val="22"/>
          <w:lang w:val="el-GR"/>
        </w:rPr>
      </w:pPr>
    </w:p>
    <w:p w14:paraId="4B8BEB37" w14:textId="77777777" w:rsidR="009C0592" w:rsidRDefault="009C0592" w:rsidP="00AB7718">
      <w:pPr>
        <w:rPr>
          <w:rFonts w:asciiTheme="minorHAnsi" w:hAnsiTheme="minorHAnsi" w:cstheme="minorHAnsi"/>
          <w:bCs/>
          <w:szCs w:val="22"/>
          <w:lang w:val="el-GR"/>
        </w:rPr>
      </w:pPr>
    </w:p>
    <w:p w14:paraId="06B6BB29" w14:textId="77777777" w:rsidR="009C0592" w:rsidRDefault="009C0592" w:rsidP="00AB7718">
      <w:pPr>
        <w:rPr>
          <w:rFonts w:asciiTheme="minorHAnsi" w:hAnsiTheme="minorHAnsi" w:cstheme="minorHAnsi"/>
          <w:bCs/>
          <w:szCs w:val="22"/>
          <w:lang w:val="el-GR"/>
        </w:rPr>
      </w:pPr>
    </w:p>
    <w:p w14:paraId="7193A1C6" w14:textId="77777777" w:rsidR="009C0592" w:rsidRDefault="009C0592" w:rsidP="00AB7718">
      <w:pPr>
        <w:rPr>
          <w:rFonts w:asciiTheme="minorHAnsi" w:hAnsiTheme="minorHAnsi" w:cstheme="minorHAnsi"/>
          <w:bCs/>
          <w:szCs w:val="22"/>
          <w:lang w:val="el-GR"/>
        </w:rPr>
      </w:pPr>
    </w:p>
    <w:p w14:paraId="16430D4F" w14:textId="77777777" w:rsidR="009C0592" w:rsidRDefault="009C0592" w:rsidP="00AB7718">
      <w:pPr>
        <w:rPr>
          <w:rFonts w:asciiTheme="minorHAnsi" w:hAnsiTheme="minorHAnsi" w:cstheme="minorHAnsi"/>
          <w:bCs/>
          <w:szCs w:val="22"/>
          <w:lang w:val="el-GR"/>
        </w:rPr>
      </w:pPr>
    </w:p>
    <w:p w14:paraId="47E86DCD" w14:textId="77777777" w:rsidR="009C0592" w:rsidRDefault="009C0592" w:rsidP="00AB7718">
      <w:pPr>
        <w:rPr>
          <w:rFonts w:asciiTheme="minorHAnsi" w:hAnsiTheme="minorHAnsi" w:cstheme="minorHAnsi"/>
          <w:bCs/>
          <w:szCs w:val="22"/>
          <w:lang w:val="el-GR"/>
        </w:rPr>
      </w:pPr>
    </w:p>
    <w:p w14:paraId="52CBCB05" w14:textId="77777777" w:rsidR="009C0592" w:rsidRDefault="009C0592" w:rsidP="00AB7718">
      <w:pPr>
        <w:rPr>
          <w:rFonts w:asciiTheme="minorHAnsi" w:hAnsiTheme="minorHAnsi" w:cstheme="minorHAnsi"/>
          <w:bCs/>
          <w:szCs w:val="22"/>
          <w:lang w:val="el-GR"/>
        </w:rPr>
      </w:pPr>
    </w:p>
    <w:p w14:paraId="5E24286B" w14:textId="77777777" w:rsidR="009C0592" w:rsidRDefault="009C0592" w:rsidP="00AB7718">
      <w:pPr>
        <w:rPr>
          <w:rFonts w:asciiTheme="minorHAnsi" w:hAnsiTheme="minorHAnsi" w:cstheme="minorHAnsi"/>
          <w:bCs/>
          <w:szCs w:val="22"/>
          <w:lang w:val="el-GR"/>
        </w:rPr>
      </w:pPr>
    </w:p>
    <w:p w14:paraId="362E2AF9" w14:textId="77777777" w:rsidR="009C0592" w:rsidRDefault="009C0592" w:rsidP="00AB7718">
      <w:pPr>
        <w:rPr>
          <w:rFonts w:asciiTheme="minorHAnsi" w:hAnsiTheme="minorHAnsi" w:cstheme="minorHAnsi"/>
          <w:bCs/>
          <w:szCs w:val="22"/>
          <w:lang w:val="el-GR"/>
        </w:rPr>
      </w:pPr>
    </w:p>
    <w:p w14:paraId="6463EA8E" w14:textId="77777777" w:rsidR="009C0592" w:rsidRDefault="009C0592" w:rsidP="00AB7718">
      <w:pPr>
        <w:rPr>
          <w:rFonts w:asciiTheme="minorHAnsi" w:hAnsiTheme="minorHAnsi" w:cstheme="minorHAnsi"/>
          <w:bCs/>
          <w:szCs w:val="22"/>
          <w:lang w:val="el-GR"/>
        </w:rPr>
      </w:pPr>
    </w:p>
    <w:p w14:paraId="35EE03A1" w14:textId="77777777" w:rsidR="009C0592" w:rsidRDefault="009C0592" w:rsidP="00AB7718">
      <w:pPr>
        <w:rPr>
          <w:rFonts w:asciiTheme="minorHAnsi" w:hAnsiTheme="minorHAnsi" w:cstheme="minorHAnsi"/>
          <w:bCs/>
          <w:szCs w:val="22"/>
          <w:lang w:val="el-GR"/>
        </w:rPr>
      </w:pPr>
    </w:p>
    <w:p w14:paraId="40EC9E80" w14:textId="77777777" w:rsidR="009C0592" w:rsidRDefault="009C0592" w:rsidP="00AB7718">
      <w:pPr>
        <w:rPr>
          <w:rFonts w:asciiTheme="minorHAnsi" w:hAnsiTheme="minorHAnsi" w:cstheme="minorHAnsi"/>
          <w:bCs/>
          <w:szCs w:val="22"/>
          <w:lang w:val="el-GR"/>
        </w:rPr>
      </w:pPr>
    </w:p>
    <w:p w14:paraId="41C2A3A4" w14:textId="77777777" w:rsidR="009C0592" w:rsidRDefault="009C0592" w:rsidP="00AB7718">
      <w:pPr>
        <w:rPr>
          <w:rFonts w:asciiTheme="minorHAnsi" w:hAnsiTheme="minorHAnsi" w:cstheme="minorHAnsi"/>
          <w:bCs/>
          <w:szCs w:val="22"/>
          <w:lang w:val="el-GR"/>
        </w:rPr>
      </w:pPr>
    </w:p>
    <w:p w14:paraId="7870DE81" w14:textId="77777777" w:rsidR="009C0592" w:rsidRDefault="009C0592" w:rsidP="00AB7718">
      <w:pPr>
        <w:rPr>
          <w:rFonts w:asciiTheme="minorHAnsi" w:hAnsiTheme="minorHAnsi" w:cstheme="minorHAnsi"/>
          <w:bCs/>
          <w:szCs w:val="22"/>
          <w:lang w:val="el-GR"/>
        </w:rPr>
      </w:pPr>
    </w:p>
    <w:p w14:paraId="4707E2E8" w14:textId="77777777" w:rsidR="009C0592" w:rsidRDefault="009C0592" w:rsidP="00AB7718">
      <w:pPr>
        <w:rPr>
          <w:rFonts w:asciiTheme="minorHAnsi" w:hAnsiTheme="minorHAnsi" w:cstheme="minorHAnsi"/>
          <w:bCs/>
          <w:szCs w:val="22"/>
          <w:lang w:val="el-GR"/>
        </w:rPr>
      </w:pPr>
    </w:p>
    <w:p w14:paraId="4457925A" w14:textId="77777777" w:rsidR="009C0592" w:rsidRDefault="009C0592" w:rsidP="00AB7718">
      <w:pPr>
        <w:rPr>
          <w:rFonts w:asciiTheme="minorHAnsi" w:hAnsiTheme="minorHAnsi" w:cstheme="minorHAnsi"/>
          <w:bCs/>
          <w:szCs w:val="22"/>
          <w:lang w:val="el-GR"/>
        </w:rPr>
      </w:pPr>
    </w:p>
    <w:p w14:paraId="1B6F4905" w14:textId="77777777" w:rsidR="009C0592" w:rsidRDefault="009C0592" w:rsidP="00AB7718">
      <w:pPr>
        <w:rPr>
          <w:rFonts w:asciiTheme="minorHAnsi" w:hAnsiTheme="minorHAnsi" w:cstheme="minorHAnsi"/>
          <w:bCs/>
          <w:szCs w:val="22"/>
          <w:lang w:val="el-GR"/>
        </w:rPr>
      </w:pPr>
    </w:p>
    <w:p w14:paraId="1A51CFE7" w14:textId="77777777" w:rsidR="009C0592" w:rsidRDefault="009C0592" w:rsidP="00AB7718">
      <w:pPr>
        <w:rPr>
          <w:rFonts w:asciiTheme="minorHAnsi" w:hAnsiTheme="minorHAnsi" w:cstheme="minorHAnsi"/>
          <w:bCs/>
          <w:szCs w:val="22"/>
          <w:lang w:val="el-GR"/>
        </w:rPr>
      </w:pPr>
    </w:p>
    <w:p w14:paraId="019D7129" w14:textId="77777777" w:rsidR="009C0592" w:rsidRDefault="009C0592" w:rsidP="00AB7718">
      <w:pPr>
        <w:rPr>
          <w:rFonts w:asciiTheme="minorHAnsi" w:hAnsiTheme="minorHAnsi" w:cstheme="minorHAnsi"/>
          <w:bCs/>
          <w:szCs w:val="22"/>
          <w:lang w:val="el-GR"/>
        </w:rPr>
      </w:pPr>
    </w:p>
    <w:p w14:paraId="0EBD6BCA" w14:textId="77777777" w:rsidR="009C0592" w:rsidRDefault="009C0592" w:rsidP="00AB7718">
      <w:pPr>
        <w:rPr>
          <w:rFonts w:asciiTheme="minorHAnsi" w:hAnsiTheme="minorHAnsi" w:cstheme="minorHAnsi"/>
          <w:bCs/>
          <w:szCs w:val="22"/>
          <w:lang w:val="el-GR"/>
        </w:rPr>
      </w:pPr>
    </w:p>
    <w:p w14:paraId="1B532906" w14:textId="77777777" w:rsidR="009C0592" w:rsidRDefault="009C0592" w:rsidP="00AB7718">
      <w:pPr>
        <w:rPr>
          <w:rFonts w:asciiTheme="minorHAnsi" w:hAnsiTheme="minorHAnsi" w:cstheme="minorHAnsi"/>
          <w:bCs/>
          <w:szCs w:val="22"/>
          <w:lang w:val="el-GR"/>
        </w:rPr>
      </w:pPr>
    </w:p>
    <w:p w14:paraId="63A35D0B" w14:textId="77777777" w:rsidR="009C0592" w:rsidRDefault="009C0592" w:rsidP="00AB7718">
      <w:pPr>
        <w:rPr>
          <w:rFonts w:asciiTheme="minorHAnsi" w:hAnsiTheme="minorHAnsi" w:cstheme="minorHAnsi"/>
          <w:bCs/>
          <w:szCs w:val="22"/>
          <w:lang w:val="el-GR"/>
        </w:rPr>
      </w:pPr>
    </w:p>
    <w:p w14:paraId="529C4FDE" w14:textId="77777777" w:rsidR="009C0592" w:rsidRDefault="009C0592" w:rsidP="00AB7718">
      <w:pPr>
        <w:rPr>
          <w:rFonts w:asciiTheme="minorHAnsi" w:hAnsiTheme="minorHAnsi" w:cstheme="minorHAnsi"/>
          <w:bCs/>
          <w:szCs w:val="22"/>
          <w:lang w:val="el-GR"/>
        </w:rPr>
      </w:pPr>
    </w:p>
    <w:p w14:paraId="07FF92F9" w14:textId="77777777" w:rsidR="009C0592" w:rsidRDefault="009C0592" w:rsidP="00AB7718">
      <w:pPr>
        <w:rPr>
          <w:rFonts w:asciiTheme="minorHAnsi" w:hAnsiTheme="minorHAnsi" w:cstheme="minorHAnsi"/>
          <w:bCs/>
          <w:szCs w:val="22"/>
          <w:lang w:val="el-GR"/>
        </w:rPr>
      </w:pPr>
    </w:p>
    <w:p w14:paraId="4DB73631" w14:textId="77777777" w:rsidR="009C0592" w:rsidRDefault="009C0592" w:rsidP="00AB7718">
      <w:pPr>
        <w:rPr>
          <w:rFonts w:asciiTheme="minorHAnsi" w:hAnsiTheme="minorHAnsi" w:cstheme="minorHAnsi"/>
          <w:bCs/>
          <w:szCs w:val="22"/>
          <w:lang w:val="el-GR"/>
        </w:rPr>
      </w:pPr>
    </w:p>
    <w:p w14:paraId="05D6F175" w14:textId="77777777" w:rsidR="009C0592" w:rsidRDefault="009C0592" w:rsidP="00AB7718">
      <w:pPr>
        <w:rPr>
          <w:rFonts w:asciiTheme="minorHAnsi" w:hAnsiTheme="minorHAnsi" w:cstheme="minorHAnsi"/>
          <w:bCs/>
          <w:szCs w:val="22"/>
          <w:lang w:val="el-GR"/>
        </w:rPr>
      </w:pPr>
    </w:p>
    <w:p w14:paraId="054166A3" w14:textId="77777777" w:rsidR="009C0592" w:rsidRDefault="009C0592" w:rsidP="00AB7718">
      <w:pPr>
        <w:rPr>
          <w:rFonts w:asciiTheme="minorHAnsi" w:hAnsiTheme="minorHAnsi" w:cstheme="minorHAnsi"/>
          <w:bCs/>
          <w:szCs w:val="22"/>
          <w:lang w:val="el-GR"/>
        </w:rPr>
      </w:pPr>
    </w:p>
    <w:p w14:paraId="7D9507C3" w14:textId="77777777" w:rsidR="009C0592" w:rsidRDefault="009C0592" w:rsidP="00AB7718">
      <w:pPr>
        <w:rPr>
          <w:rFonts w:asciiTheme="minorHAnsi" w:hAnsiTheme="minorHAnsi" w:cstheme="minorHAnsi"/>
          <w:bCs/>
          <w:szCs w:val="22"/>
          <w:lang w:val="el-GR"/>
        </w:rPr>
      </w:pPr>
    </w:p>
    <w:p w14:paraId="161176DE" w14:textId="77777777" w:rsidR="009C0592" w:rsidRDefault="009C0592" w:rsidP="00AB7718">
      <w:pPr>
        <w:rPr>
          <w:rFonts w:asciiTheme="minorHAnsi" w:hAnsiTheme="minorHAnsi" w:cstheme="minorHAnsi"/>
          <w:bCs/>
          <w:szCs w:val="22"/>
          <w:lang w:val="el-GR"/>
        </w:rPr>
      </w:pPr>
    </w:p>
    <w:p w14:paraId="11C12045" w14:textId="77777777" w:rsidR="009C0592" w:rsidRDefault="009C0592" w:rsidP="00AB7718">
      <w:pPr>
        <w:rPr>
          <w:rFonts w:asciiTheme="minorHAnsi" w:hAnsiTheme="minorHAnsi" w:cstheme="minorHAnsi"/>
          <w:bCs/>
          <w:szCs w:val="22"/>
          <w:lang w:val="el-GR"/>
        </w:rPr>
      </w:pPr>
    </w:p>
    <w:p w14:paraId="4654E49A" w14:textId="77777777" w:rsidR="009C0592" w:rsidRDefault="009C0592" w:rsidP="00AB7718">
      <w:pPr>
        <w:rPr>
          <w:rFonts w:asciiTheme="minorHAnsi" w:hAnsiTheme="minorHAnsi" w:cstheme="minorHAnsi"/>
          <w:bCs/>
          <w:szCs w:val="22"/>
          <w:lang w:val="el-GR"/>
        </w:rPr>
      </w:pPr>
    </w:p>
    <w:p w14:paraId="4FF35013" w14:textId="77777777" w:rsidR="009C0592" w:rsidRDefault="009C0592" w:rsidP="00AB7718">
      <w:pPr>
        <w:rPr>
          <w:rFonts w:asciiTheme="minorHAnsi" w:hAnsiTheme="minorHAnsi" w:cstheme="minorHAnsi"/>
          <w:bCs/>
          <w:szCs w:val="22"/>
          <w:lang w:val="el-GR"/>
        </w:rPr>
      </w:pPr>
    </w:p>
    <w:p w14:paraId="5E9ECAF5" w14:textId="77777777" w:rsidR="009C0592" w:rsidRDefault="009C0592" w:rsidP="00AB7718">
      <w:pPr>
        <w:rPr>
          <w:rFonts w:asciiTheme="minorHAnsi" w:hAnsiTheme="minorHAnsi" w:cstheme="minorHAnsi"/>
          <w:bCs/>
          <w:szCs w:val="22"/>
          <w:lang w:val="el-GR"/>
        </w:rPr>
      </w:pPr>
    </w:p>
    <w:p w14:paraId="16E0D1AA" w14:textId="77777777" w:rsidR="009C0592" w:rsidRDefault="009C0592" w:rsidP="00AB7718">
      <w:pPr>
        <w:rPr>
          <w:rFonts w:asciiTheme="minorHAnsi" w:hAnsiTheme="minorHAnsi" w:cstheme="minorHAnsi"/>
          <w:bCs/>
          <w:szCs w:val="22"/>
          <w:lang w:val="el-GR"/>
        </w:rPr>
      </w:pPr>
    </w:p>
    <w:p w14:paraId="048CC94A" w14:textId="77777777" w:rsidR="009C0592" w:rsidRDefault="009C0592" w:rsidP="00AB7718">
      <w:pPr>
        <w:rPr>
          <w:rFonts w:asciiTheme="minorHAnsi" w:hAnsiTheme="minorHAnsi" w:cstheme="minorHAnsi"/>
          <w:bCs/>
          <w:szCs w:val="22"/>
          <w:lang w:val="el-GR"/>
        </w:rPr>
      </w:pPr>
    </w:p>
    <w:p w14:paraId="741734B0" w14:textId="77777777" w:rsidR="009C0592" w:rsidRDefault="009C0592" w:rsidP="00AB7718">
      <w:pPr>
        <w:rPr>
          <w:rFonts w:asciiTheme="minorHAnsi" w:hAnsiTheme="minorHAnsi" w:cstheme="minorHAnsi"/>
          <w:bCs/>
          <w:szCs w:val="22"/>
          <w:lang w:val="el-GR"/>
        </w:rPr>
      </w:pPr>
    </w:p>
    <w:p w14:paraId="25BFF8D0" w14:textId="77777777" w:rsidR="009C0592" w:rsidRDefault="009C0592" w:rsidP="00AB7718">
      <w:pPr>
        <w:rPr>
          <w:rFonts w:asciiTheme="minorHAnsi" w:hAnsiTheme="minorHAnsi" w:cstheme="minorHAnsi"/>
          <w:bCs/>
          <w:szCs w:val="22"/>
          <w:lang w:val="el-GR"/>
        </w:rPr>
      </w:pPr>
    </w:p>
    <w:p w14:paraId="65BE6BB6" w14:textId="77777777" w:rsidR="009C0592" w:rsidRDefault="009C0592" w:rsidP="00AB7718">
      <w:pPr>
        <w:rPr>
          <w:rFonts w:asciiTheme="minorHAnsi" w:hAnsiTheme="minorHAnsi" w:cstheme="minorHAnsi"/>
          <w:bCs/>
          <w:szCs w:val="22"/>
          <w:lang w:val="el-GR"/>
        </w:rPr>
      </w:pPr>
    </w:p>
    <w:p w14:paraId="3F26D1E5" w14:textId="77777777" w:rsidR="009C0592" w:rsidRPr="00C12849" w:rsidRDefault="009C0592" w:rsidP="00AB7718">
      <w:pPr>
        <w:rPr>
          <w:rFonts w:asciiTheme="minorHAnsi" w:hAnsiTheme="minorHAnsi" w:cstheme="minorHAnsi"/>
          <w:bCs/>
          <w:szCs w:val="22"/>
          <w:lang w:val="el-GR"/>
        </w:rPr>
      </w:pPr>
    </w:p>
    <w:p w14:paraId="5C58E7F0" w14:textId="77777777" w:rsidR="00AB7718" w:rsidRPr="00C12849" w:rsidRDefault="00AB7718" w:rsidP="00AB7718">
      <w:pPr>
        <w:numPr>
          <w:ilvl w:val="0"/>
          <w:numId w:val="12"/>
        </w:numPr>
        <w:contextualSpacing/>
        <w:rPr>
          <w:rFonts w:asciiTheme="minorHAnsi" w:hAnsiTheme="minorHAnsi" w:cstheme="minorHAnsi"/>
          <w:b/>
          <w:szCs w:val="22"/>
          <w:lang w:val="el-GR"/>
        </w:rPr>
      </w:pPr>
      <w:r w:rsidRPr="00C12849">
        <w:rPr>
          <w:rFonts w:asciiTheme="minorHAnsi" w:hAnsiTheme="minorHAnsi" w:cstheme="minorHAnsi"/>
          <w:b/>
          <w:szCs w:val="22"/>
          <w:lang w:val="el-GR"/>
        </w:rPr>
        <w:t xml:space="preserve">Όροι διαγωνισμού για την Ανάπλαση της </w:t>
      </w:r>
      <w:proofErr w:type="spellStart"/>
      <w:r w:rsidRPr="00C12849">
        <w:rPr>
          <w:rFonts w:asciiTheme="minorHAnsi" w:hAnsiTheme="minorHAnsi" w:cstheme="minorHAnsi"/>
          <w:b/>
          <w:szCs w:val="22"/>
          <w:lang w:val="el-GR"/>
        </w:rPr>
        <w:t>Λεωφ</w:t>
      </w:r>
      <w:proofErr w:type="spellEnd"/>
      <w:r w:rsidRPr="00C12849">
        <w:rPr>
          <w:rFonts w:asciiTheme="minorHAnsi" w:hAnsiTheme="minorHAnsi" w:cstheme="minorHAnsi"/>
          <w:b/>
          <w:szCs w:val="22"/>
          <w:lang w:val="el-GR"/>
        </w:rPr>
        <w:t>. Μακαρίου Γ’ στα Λιβάδια. Ορισμός Επιτροπής Αξιολόγησης.</w:t>
      </w:r>
    </w:p>
    <w:p w14:paraId="59C6C804" w14:textId="77777777" w:rsidR="00AB7718" w:rsidRPr="00C12849" w:rsidRDefault="00AB7718" w:rsidP="00AB7718">
      <w:pPr>
        <w:jc w:val="both"/>
        <w:rPr>
          <w:rFonts w:asciiTheme="minorHAnsi" w:hAnsiTheme="minorHAnsi" w:cstheme="minorHAnsi"/>
          <w:b/>
          <w:szCs w:val="22"/>
          <w:lang w:val="el-GR"/>
        </w:rPr>
      </w:pPr>
    </w:p>
    <w:p w14:paraId="39F41586" w14:textId="77777777" w:rsidR="00AB7718" w:rsidRPr="00C12849" w:rsidRDefault="00AB7718" w:rsidP="00AB7718">
      <w:pPr>
        <w:jc w:val="both"/>
        <w:rPr>
          <w:rFonts w:asciiTheme="minorHAnsi" w:hAnsiTheme="minorHAnsi" w:cstheme="minorHAnsi"/>
          <w:bCs/>
          <w:szCs w:val="22"/>
          <w:lang w:val="el-GR"/>
        </w:rPr>
      </w:pPr>
      <w:r w:rsidRPr="00C12849">
        <w:rPr>
          <w:rFonts w:asciiTheme="minorHAnsi" w:hAnsiTheme="minorHAnsi" w:cstheme="minorHAnsi"/>
          <w:bCs/>
          <w:szCs w:val="22"/>
          <w:lang w:val="el-GR"/>
        </w:rPr>
        <w:t xml:space="preserve">Η Επιτροπή ενημερώνεται τους όρους που ετοιμάστηκαν για την Ανάπλαση της </w:t>
      </w:r>
      <w:proofErr w:type="spellStart"/>
      <w:r w:rsidRPr="00C12849">
        <w:rPr>
          <w:rFonts w:asciiTheme="minorHAnsi" w:hAnsiTheme="minorHAnsi" w:cstheme="minorHAnsi"/>
          <w:bCs/>
          <w:szCs w:val="22"/>
          <w:lang w:val="el-GR"/>
        </w:rPr>
        <w:t>Λεωφ</w:t>
      </w:r>
      <w:proofErr w:type="spellEnd"/>
      <w:r w:rsidRPr="00C12849">
        <w:rPr>
          <w:rFonts w:asciiTheme="minorHAnsi" w:hAnsiTheme="minorHAnsi" w:cstheme="minorHAnsi"/>
          <w:bCs/>
          <w:szCs w:val="22"/>
          <w:lang w:val="el-GR"/>
        </w:rPr>
        <w:t>. Μακαρίου Γ’ στα Λιβάδια.</w:t>
      </w:r>
    </w:p>
    <w:p w14:paraId="63EA87E0" w14:textId="77777777" w:rsidR="00AB7718" w:rsidRPr="00C12849" w:rsidRDefault="00AB7718" w:rsidP="00AB7718">
      <w:pPr>
        <w:jc w:val="both"/>
        <w:rPr>
          <w:rFonts w:asciiTheme="minorHAnsi" w:hAnsiTheme="minorHAnsi" w:cstheme="minorHAnsi"/>
          <w:bCs/>
          <w:szCs w:val="22"/>
          <w:lang w:val="el-GR"/>
        </w:rPr>
      </w:pPr>
    </w:p>
    <w:p w14:paraId="376B802E" w14:textId="77777777" w:rsidR="00AB7718" w:rsidRPr="00C12849" w:rsidRDefault="00AB7718" w:rsidP="00AB7718">
      <w:pPr>
        <w:jc w:val="both"/>
        <w:rPr>
          <w:rFonts w:asciiTheme="minorHAnsi" w:hAnsiTheme="minorHAnsi" w:cstheme="minorHAnsi"/>
          <w:szCs w:val="22"/>
          <w:lang w:val="el-GR"/>
        </w:rPr>
      </w:pPr>
      <w:r w:rsidRPr="00C12849">
        <w:rPr>
          <w:rFonts w:asciiTheme="minorHAnsi" w:hAnsiTheme="minorHAnsi" w:cstheme="minorHAnsi"/>
          <w:szCs w:val="22"/>
          <w:lang w:val="el-GR"/>
        </w:rPr>
        <w:t xml:space="preserve">Για τον πιο πάνω διαγωνισμό έχει προβλεφθεί εκτιμώμενη αξία σύμβασης €2.500.000,00 πλέον ΦΠΑ . Η χρηματοδότηση θα είναι κατά τα 2/3 από το Τμήμα Πολεοδομίας  </w:t>
      </w:r>
    </w:p>
    <w:p w14:paraId="32213C74" w14:textId="77777777" w:rsidR="00AB7718" w:rsidRPr="00C12849" w:rsidRDefault="00AB7718" w:rsidP="00AB7718">
      <w:pPr>
        <w:jc w:val="both"/>
        <w:rPr>
          <w:rFonts w:asciiTheme="minorHAnsi" w:hAnsiTheme="minorHAnsi" w:cstheme="minorHAnsi"/>
          <w:szCs w:val="22"/>
          <w:lang w:val="el-GR"/>
        </w:rPr>
      </w:pPr>
    </w:p>
    <w:p w14:paraId="4018FC84" w14:textId="77777777" w:rsidR="00AB7718" w:rsidRPr="00C12849" w:rsidRDefault="00AB7718" w:rsidP="00AB7718">
      <w:pPr>
        <w:jc w:val="both"/>
        <w:rPr>
          <w:rFonts w:asciiTheme="minorHAnsi" w:hAnsiTheme="minorHAnsi" w:cstheme="minorHAnsi"/>
          <w:szCs w:val="22"/>
          <w:lang w:val="el-GR"/>
        </w:rPr>
      </w:pPr>
      <w:r w:rsidRPr="00C12849">
        <w:rPr>
          <w:rFonts w:asciiTheme="minorHAnsi" w:hAnsiTheme="minorHAnsi" w:cstheme="minorHAnsi"/>
          <w:szCs w:val="22"/>
          <w:lang w:val="el-GR"/>
        </w:rPr>
        <w:t>Η Επιτροπή αφού συζητά το θέμα αποφασίζει την έγκριση των όρων του διαγωνισμού.  Παράλληλα η Επιτροπή Προσφορών εισηγείται στο Συμβούλιο Προσφορών η Επιτροπή Αξιολόγησης να αποτελείται από τους:</w:t>
      </w:r>
    </w:p>
    <w:p w14:paraId="199C2DA5" w14:textId="77777777" w:rsidR="00AB7718" w:rsidRPr="00C12849" w:rsidRDefault="00AB7718" w:rsidP="00AB7718">
      <w:pPr>
        <w:jc w:val="both"/>
        <w:rPr>
          <w:rFonts w:asciiTheme="minorHAnsi" w:hAnsiTheme="minorHAnsi" w:cstheme="minorHAnsi"/>
          <w:szCs w:val="22"/>
          <w:lang w:val="el-GR"/>
        </w:rPr>
      </w:pPr>
    </w:p>
    <w:p w14:paraId="178FD6AE" w14:textId="2B940989" w:rsidR="00AB7718" w:rsidRPr="00C12849" w:rsidRDefault="00AB7718" w:rsidP="00AB7718">
      <w:pPr>
        <w:rPr>
          <w:rFonts w:ascii="Calibri" w:hAnsi="Calibri" w:cs="Calibri"/>
          <w:szCs w:val="22"/>
          <w:lang w:val="el-GR"/>
        </w:rPr>
      </w:pPr>
      <w:r w:rsidRPr="00C12849">
        <w:rPr>
          <w:rFonts w:ascii="Calibri" w:hAnsi="Calibri" w:cs="Calibri"/>
          <w:szCs w:val="22"/>
          <w:lang w:val="el-GR"/>
        </w:rPr>
        <w:t xml:space="preserve">α) </w:t>
      </w:r>
      <w:r w:rsidR="00860809">
        <w:rPr>
          <w:rFonts w:ascii="Calibri" w:hAnsi="Calibri" w:cs="Calibri"/>
          <w:szCs w:val="22"/>
          <w:lang w:val="el-GR"/>
        </w:rPr>
        <w:t>ΧΧΧΧΧΧΧΧΧΧΧ</w:t>
      </w:r>
      <w:r w:rsidRPr="00C12849">
        <w:rPr>
          <w:rFonts w:ascii="Calibri" w:hAnsi="Calibri" w:cs="Calibri"/>
          <w:szCs w:val="22"/>
          <w:lang w:val="el-GR"/>
        </w:rPr>
        <w:t xml:space="preserve">, </w:t>
      </w:r>
    </w:p>
    <w:p w14:paraId="042B8C7C" w14:textId="693E9779" w:rsidR="00AB7718" w:rsidRPr="00C12849" w:rsidRDefault="00AB7718" w:rsidP="00AB7718">
      <w:pPr>
        <w:rPr>
          <w:rFonts w:ascii="Calibri" w:hAnsi="Calibri" w:cs="Calibri"/>
          <w:szCs w:val="22"/>
          <w:lang w:val="el-GR"/>
        </w:rPr>
      </w:pPr>
      <w:r w:rsidRPr="00C12849">
        <w:rPr>
          <w:rFonts w:ascii="Calibri" w:hAnsi="Calibri" w:cs="Calibri"/>
          <w:szCs w:val="22"/>
          <w:lang w:val="el-GR"/>
        </w:rPr>
        <w:t xml:space="preserve">β) </w:t>
      </w:r>
      <w:r w:rsidR="00860809" w:rsidRPr="00860809">
        <w:rPr>
          <w:rFonts w:ascii="Calibri" w:hAnsi="Calibri" w:cs="Calibri"/>
          <w:szCs w:val="22"/>
          <w:lang w:val="el-GR"/>
        </w:rPr>
        <w:t>ΧΧΧΧΧΧΧΧΧΧΧ</w:t>
      </w:r>
      <w:r w:rsidRPr="00C12849">
        <w:rPr>
          <w:rFonts w:ascii="Calibri" w:hAnsi="Calibri" w:cs="Calibri"/>
          <w:szCs w:val="22"/>
          <w:lang w:val="el-GR"/>
        </w:rPr>
        <w:t xml:space="preserve">, </w:t>
      </w:r>
    </w:p>
    <w:p w14:paraId="15B9182A" w14:textId="2145DA78" w:rsidR="00AB7718" w:rsidRPr="00C12849" w:rsidRDefault="00AB7718" w:rsidP="00AB7718">
      <w:pPr>
        <w:rPr>
          <w:rFonts w:ascii="Calibri" w:hAnsi="Calibri" w:cs="Calibri"/>
          <w:szCs w:val="22"/>
          <w:lang w:val="el-GR"/>
        </w:rPr>
      </w:pPr>
      <w:r w:rsidRPr="00C12849">
        <w:rPr>
          <w:rFonts w:ascii="Calibri" w:hAnsi="Calibri" w:cs="Calibri"/>
          <w:szCs w:val="22"/>
          <w:lang w:val="el-GR"/>
        </w:rPr>
        <w:t>γ)</w:t>
      </w:r>
      <w:r w:rsidRPr="002A43F2">
        <w:rPr>
          <w:lang w:val="el-GR"/>
        </w:rPr>
        <w:t xml:space="preserve"> </w:t>
      </w:r>
      <w:r w:rsidR="00860809" w:rsidRPr="00860809">
        <w:rPr>
          <w:rFonts w:ascii="Calibri" w:hAnsi="Calibri" w:cs="Calibri"/>
          <w:szCs w:val="22"/>
          <w:lang w:val="el-GR"/>
        </w:rPr>
        <w:t>ΧΧΧΧΧΧΧΧΧΧΧ</w:t>
      </w:r>
      <w:r w:rsidR="00860809">
        <w:rPr>
          <w:rFonts w:ascii="Calibri" w:hAnsi="Calibri" w:cs="Calibri"/>
          <w:szCs w:val="22"/>
          <w:lang w:val="el-GR"/>
        </w:rPr>
        <w:t xml:space="preserve">, </w:t>
      </w:r>
    </w:p>
    <w:p w14:paraId="78E0AFB0" w14:textId="0FDAFB73" w:rsidR="00AB7718" w:rsidRPr="002A43F2" w:rsidRDefault="00AB7718" w:rsidP="00AB7718">
      <w:pPr>
        <w:rPr>
          <w:rFonts w:ascii="Calibri" w:hAnsi="Calibri" w:cs="Calibri"/>
          <w:szCs w:val="22"/>
          <w:lang w:val="el-GR"/>
        </w:rPr>
      </w:pPr>
      <w:r>
        <w:rPr>
          <w:rFonts w:ascii="Calibri" w:hAnsi="Calibri" w:cs="Calibri"/>
          <w:szCs w:val="22"/>
          <w:lang w:val="el-GR"/>
        </w:rPr>
        <w:t xml:space="preserve">δ) </w:t>
      </w:r>
      <w:r w:rsidR="00860809" w:rsidRPr="00860809">
        <w:rPr>
          <w:rFonts w:ascii="Calibri" w:hAnsi="Calibri" w:cs="Calibri"/>
          <w:szCs w:val="22"/>
          <w:lang w:val="el-GR"/>
        </w:rPr>
        <w:t>ΧΧΧΧΧΧΧΧΧΧΧ</w:t>
      </w:r>
      <w:r w:rsidRPr="002A43F2">
        <w:rPr>
          <w:rFonts w:ascii="Calibri" w:hAnsi="Calibri" w:cs="Calibri"/>
          <w:szCs w:val="22"/>
          <w:lang w:val="el-GR"/>
        </w:rPr>
        <w:t xml:space="preserve">, </w:t>
      </w:r>
    </w:p>
    <w:p w14:paraId="5EC0E820" w14:textId="5EED13B0" w:rsidR="00AB7718" w:rsidRPr="00C12849" w:rsidRDefault="00AB7718" w:rsidP="00AB7718">
      <w:pPr>
        <w:rPr>
          <w:rFonts w:ascii="Calibri" w:hAnsi="Calibri" w:cs="Calibri"/>
          <w:szCs w:val="22"/>
          <w:lang w:val="el-GR"/>
        </w:rPr>
      </w:pPr>
      <w:r>
        <w:rPr>
          <w:rFonts w:ascii="Calibri" w:hAnsi="Calibri" w:cs="Calibri"/>
          <w:szCs w:val="22"/>
          <w:lang w:val="el-GR"/>
        </w:rPr>
        <w:t>ε</w:t>
      </w:r>
      <w:r w:rsidRPr="00C12849">
        <w:rPr>
          <w:rFonts w:ascii="Calibri" w:hAnsi="Calibri" w:cs="Calibri"/>
          <w:szCs w:val="22"/>
          <w:lang w:val="el-GR"/>
        </w:rPr>
        <w:t xml:space="preserve">) </w:t>
      </w:r>
      <w:r w:rsidR="00860809" w:rsidRPr="00860809">
        <w:rPr>
          <w:rFonts w:ascii="Calibri" w:hAnsi="Calibri" w:cs="Calibri"/>
          <w:szCs w:val="22"/>
          <w:lang w:val="el-GR"/>
        </w:rPr>
        <w:t>ΧΧΧΧΧΧΧΧΧΧΧ</w:t>
      </w:r>
    </w:p>
    <w:p w14:paraId="2995F0C3" w14:textId="77777777" w:rsidR="00AB7718" w:rsidRDefault="00AB7718" w:rsidP="00AB7718">
      <w:pPr>
        <w:jc w:val="both"/>
        <w:rPr>
          <w:rFonts w:asciiTheme="minorHAnsi" w:hAnsiTheme="minorHAnsi" w:cstheme="minorHAnsi"/>
          <w:szCs w:val="22"/>
          <w:lang w:val="el-GR"/>
        </w:rPr>
      </w:pPr>
    </w:p>
    <w:p w14:paraId="2579DDB0" w14:textId="77777777" w:rsidR="009C0592" w:rsidRDefault="009C0592" w:rsidP="00AB7718">
      <w:pPr>
        <w:jc w:val="both"/>
        <w:rPr>
          <w:rFonts w:asciiTheme="minorHAnsi" w:hAnsiTheme="minorHAnsi" w:cstheme="minorHAnsi"/>
          <w:szCs w:val="22"/>
          <w:lang w:val="el-GR"/>
        </w:rPr>
      </w:pPr>
    </w:p>
    <w:p w14:paraId="0FC6BFDA" w14:textId="77777777" w:rsidR="009C0592" w:rsidRDefault="009C0592" w:rsidP="00AB7718">
      <w:pPr>
        <w:jc w:val="both"/>
        <w:rPr>
          <w:rFonts w:asciiTheme="minorHAnsi" w:hAnsiTheme="minorHAnsi" w:cstheme="minorHAnsi"/>
          <w:szCs w:val="22"/>
          <w:lang w:val="el-GR"/>
        </w:rPr>
      </w:pPr>
    </w:p>
    <w:p w14:paraId="56682C5C" w14:textId="77777777" w:rsidR="009C0592" w:rsidRDefault="009C0592" w:rsidP="00AB7718">
      <w:pPr>
        <w:jc w:val="both"/>
        <w:rPr>
          <w:rFonts w:asciiTheme="minorHAnsi" w:hAnsiTheme="minorHAnsi" w:cstheme="minorHAnsi"/>
          <w:szCs w:val="22"/>
          <w:lang w:val="el-GR"/>
        </w:rPr>
      </w:pPr>
    </w:p>
    <w:p w14:paraId="002AB1C0" w14:textId="77777777" w:rsidR="009C0592" w:rsidRDefault="009C0592" w:rsidP="00AB7718">
      <w:pPr>
        <w:jc w:val="both"/>
        <w:rPr>
          <w:rFonts w:asciiTheme="minorHAnsi" w:hAnsiTheme="minorHAnsi" w:cstheme="minorHAnsi"/>
          <w:szCs w:val="22"/>
          <w:lang w:val="el-GR"/>
        </w:rPr>
      </w:pPr>
    </w:p>
    <w:p w14:paraId="588D56E1" w14:textId="77777777" w:rsidR="009C0592" w:rsidRDefault="009C0592" w:rsidP="00AB7718">
      <w:pPr>
        <w:jc w:val="both"/>
        <w:rPr>
          <w:rFonts w:asciiTheme="minorHAnsi" w:hAnsiTheme="minorHAnsi" w:cstheme="minorHAnsi"/>
          <w:szCs w:val="22"/>
          <w:lang w:val="el-GR"/>
        </w:rPr>
      </w:pPr>
    </w:p>
    <w:p w14:paraId="6D577BF9" w14:textId="77777777" w:rsidR="009C0592" w:rsidRDefault="009C0592" w:rsidP="00AB7718">
      <w:pPr>
        <w:jc w:val="both"/>
        <w:rPr>
          <w:rFonts w:asciiTheme="minorHAnsi" w:hAnsiTheme="minorHAnsi" w:cstheme="minorHAnsi"/>
          <w:szCs w:val="22"/>
          <w:lang w:val="el-GR"/>
        </w:rPr>
      </w:pPr>
    </w:p>
    <w:p w14:paraId="2905458E" w14:textId="77777777" w:rsidR="009C0592" w:rsidRDefault="009C0592" w:rsidP="00AB7718">
      <w:pPr>
        <w:jc w:val="both"/>
        <w:rPr>
          <w:rFonts w:asciiTheme="minorHAnsi" w:hAnsiTheme="minorHAnsi" w:cstheme="minorHAnsi"/>
          <w:szCs w:val="22"/>
          <w:lang w:val="el-GR"/>
        </w:rPr>
      </w:pPr>
    </w:p>
    <w:p w14:paraId="1B9CEFD9" w14:textId="77777777" w:rsidR="009C0592" w:rsidRDefault="009C0592" w:rsidP="00AB7718">
      <w:pPr>
        <w:jc w:val="both"/>
        <w:rPr>
          <w:rFonts w:asciiTheme="minorHAnsi" w:hAnsiTheme="minorHAnsi" w:cstheme="minorHAnsi"/>
          <w:szCs w:val="22"/>
          <w:lang w:val="el-GR"/>
        </w:rPr>
      </w:pPr>
    </w:p>
    <w:p w14:paraId="1123D1F6" w14:textId="77777777" w:rsidR="009C0592" w:rsidRDefault="009C0592" w:rsidP="00AB7718">
      <w:pPr>
        <w:jc w:val="both"/>
        <w:rPr>
          <w:rFonts w:asciiTheme="minorHAnsi" w:hAnsiTheme="minorHAnsi" w:cstheme="minorHAnsi"/>
          <w:szCs w:val="22"/>
          <w:lang w:val="el-GR"/>
        </w:rPr>
      </w:pPr>
    </w:p>
    <w:p w14:paraId="30926FC2" w14:textId="77777777" w:rsidR="009C0592" w:rsidRDefault="009C0592" w:rsidP="00AB7718">
      <w:pPr>
        <w:jc w:val="both"/>
        <w:rPr>
          <w:rFonts w:asciiTheme="minorHAnsi" w:hAnsiTheme="minorHAnsi" w:cstheme="minorHAnsi"/>
          <w:szCs w:val="22"/>
          <w:lang w:val="el-GR"/>
        </w:rPr>
      </w:pPr>
    </w:p>
    <w:p w14:paraId="400EB1B4" w14:textId="77777777" w:rsidR="009C0592" w:rsidRDefault="009C0592" w:rsidP="00AB7718">
      <w:pPr>
        <w:jc w:val="both"/>
        <w:rPr>
          <w:rFonts w:asciiTheme="minorHAnsi" w:hAnsiTheme="minorHAnsi" w:cstheme="minorHAnsi"/>
          <w:szCs w:val="22"/>
          <w:lang w:val="el-GR"/>
        </w:rPr>
      </w:pPr>
    </w:p>
    <w:p w14:paraId="1690B80A" w14:textId="77777777" w:rsidR="009C0592" w:rsidRDefault="009C0592" w:rsidP="00AB7718">
      <w:pPr>
        <w:jc w:val="both"/>
        <w:rPr>
          <w:rFonts w:asciiTheme="minorHAnsi" w:hAnsiTheme="minorHAnsi" w:cstheme="minorHAnsi"/>
          <w:szCs w:val="22"/>
          <w:lang w:val="el-GR"/>
        </w:rPr>
      </w:pPr>
    </w:p>
    <w:p w14:paraId="612A4F84" w14:textId="77777777" w:rsidR="009C0592" w:rsidRDefault="009C0592" w:rsidP="00AB7718">
      <w:pPr>
        <w:jc w:val="both"/>
        <w:rPr>
          <w:rFonts w:asciiTheme="minorHAnsi" w:hAnsiTheme="minorHAnsi" w:cstheme="minorHAnsi"/>
          <w:szCs w:val="22"/>
          <w:lang w:val="el-GR"/>
        </w:rPr>
      </w:pPr>
    </w:p>
    <w:p w14:paraId="486D9F47" w14:textId="77777777" w:rsidR="009C0592" w:rsidRDefault="009C0592" w:rsidP="00AB7718">
      <w:pPr>
        <w:jc w:val="both"/>
        <w:rPr>
          <w:rFonts w:asciiTheme="minorHAnsi" w:hAnsiTheme="minorHAnsi" w:cstheme="minorHAnsi"/>
          <w:szCs w:val="22"/>
          <w:lang w:val="el-GR"/>
        </w:rPr>
      </w:pPr>
    </w:p>
    <w:p w14:paraId="5A8E3118" w14:textId="77777777" w:rsidR="009C0592" w:rsidRDefault="009C0592" w:rsidP="00AB7718">
      <w:pPr>
        <w:jc w:val="both"/>
        <w:rPr>
          <w:rFonts w:asciiTheme="minorHAnsi" w:hAnsiTheme="minorHAnsi" w:cstheme="minorHAnsi"/>
          <w:szCs w:val="22"/>
          <w:lang w:val="el-GR"/>
        </w:rPr>
      </w:pPr>
    </w:p>
    <w:p w14:paraId="0623883E" w14:textId="77777777" w:rsidR="009C0592" w:rsidRDefault="009C0592" w:rsidP="00AB7718">
      <w:pPr>
        <w:jc w:val="both"/>
        <w:rPr>
          <w:rFonts w:asciiTheme="minorHAnsi" w:hAnsiTheme="minorHAnsi" w:cstheme="minorHAnsi"/>
          <w:szCs w:val="22"/>
          <w:lang w:val="el-GR"/>
        </w:rPr>
      </w:pPr>
    </w:p>
    <w:p w14:paraId="3B791AC2" w14:textId="77777777" w:rsidR="009C0592" w:rsidRDefault="009C0592" w:rsidP="00AB7718">
      <w:pPr>
        <w:jc w:val="both"/>
        <w:rPr>
          <w:rFonts w:asciiTheme="minorHAnsi" w:hAnsiTheme="minorHAnsi" w:cstheme="minorHAnsi"/>
          <w:szCs w:val="22"/>
          <w:lang w:val="el-GR"/>
        </w:rPr>
      </w:pPr>
    </w:p>
    <w:p w14:paraId="3219214E" w14:textId="77777777" w:rsidR="009C0592" w:rsidRDefault="009C0592" w:rsidP="00AB7718">
      <w:pPr>
        <w:jc w:val="both"/>
        <w:rPr>
          <w:rFonts w:asciiTheme="minorHAnsi" w:hAnsiTheme="minorHAnsi" w:cstheme="minorHAnsi"/>
          <w:szCs w:val="22"/>
          <w:lang w:val="el-GR"/>
        </w:rPr>
      </w:pPr>
    </w:p>
    <w:p w14:paraId="1A665174" w14:textId="77777777" w:rsidR="009C0592" w:rsidRDefault="009C0592" w:rsidP="00AB7718">
      <w:pPr>
        <w:jc w:val="both"/>
        <w:rPr>
          <w:rFonts w:asciiTheme="minorHAnsi" w:hAnsiTheme="minorHAnsi" w:cstheme="minorHAnsi"/>
          <w:szCs w:val="22"/>
          <w:lang w:val="el-GR"/>
        </w:rPr>
      </w:pPr>
    </w:p>
    <w:p w14:paraId="1F8C367C" w14:textId="77777777" w:rsidR="009C0592" w:rsidRDefault="009C0592" w:rsidP="00AB7718">
      <w:pPr>
        <w:jc w:val="both"/>
        <w:rPr>
          <w:rFonts w:asciiTheme="minorHAnsi" w:hAnsiTheme="minorHAnsi" w:cstheme="minorHAnsi"/>
          <w:szCs w:val="22"/>
          <w:lang w:val="el-GR"/>
        </w:rPr>
      </w:pPr>
    </w:p>
    <w:p w14:paraId="31F67CBE" w14:textId="77777777" w:rsidR="009C0592" w:rsidRDefault="009C0592" w:rsidP="00AB7718">
      <w:pPr>
        <w:jc w:val="both"/>
        <w:rPr>
          <w:rFonts w:asciiTheme="minorHAnsi" w:hAnsiTheme="minorHAnsi" w:cstheme="minorHAnsi"/>
          <w:szCs w:val="22"/>
          <w:lang w:val="el-GR"/>
        </w:rPr>
      </w:pPr>
    </w:p>
    <w:p w14:paraId="52452368" w14:textId="77777777" w:rsidR="009C0592" w:rsidRDefault="009C0592" w:rsidP="00AB7718">
      <w:pPr>
        <w:jc w:val="both"/>
        <w:rPr>
          <w:rFonts w:asciiTheme="minorHAnsi" w:hAnsiTheme="minorHAnsi" w:cstheme="minorHAnsi"/>
          <w:szCs w:val="22"/>
          <w:lang w:val="el-GR"/>
        </w:rPr>
      </w:pPr>
    </w:p>
    <w:p w14:paraId="6DFE28D4" w14:textId="77777777" w:rsidR="009C0592" w:rsidRDefault="009C0592" w:rsidP="00AB7718">
      <w:pPr>
        <w:jc w:val="both"/>
        <w:rPr>
          <w:rFonts w:asciiTheme="minorHAnsi" w:hAnsiTheme="minorHAnsi" w:cstheme="minorHAnsi"/>
          <w:szCs w:val="22"/>
          <w:lang w:val="el-GR"/>
        </w:rPr>
      </w:pPr>
    </w:p>
    <w:p w14:paraId="72F4E568" w14:textId="77777777" w:rsidR="009C0592" w:rsidRDefault="009C0592" w:rsidP="00AB7718">
      <w:pPr>
        <w:jc w:val="both"/>
        <w:rPr>
          <w:rFonts w:asciiTheme="minorHAnsi" w:hAnsiTheme="minorHAnsi" w:cstheme="minorHAnsi"/>
          <w:szCs w:val="22"/>
          <w:lang w:val="el-GR"/>
        </w:rPr>
      </w:pPr>
    </w:p>
    <w:p w14:paraId="18F25293" w14:textId="77777777" w:rsidR="009C0592" w:rsidRDefault="009C0592" w:rsidP="00AB7718">
      <w:pPr>
        <w:jc w:val="both"/>
        <w:rPr>
          <w:rFonts w:asciiTheme="minorHAnsi" w:hAnsiTheme="minorHAnsi" w:cstheme="minorHAnsi"/>
          <w:szCs w:val="22"/>
          <w:lang w:val="el-GR"/>
        </w:rPr>
      </w:pPr>
    </w:p>
    <w:p w14:paraId="456294ED" w14:textId="77777777" w:rsidR="009C0592" w:rsidRDefault="009C0592" w:rsidP="00AB7718">
      <w:pPr>
        <w:jc w:val="both"/>
        <w:rPr>
          <w:rFonts w:asciiTheme="minorHAnsi" w:hAnsiTheme="minorHAnsi" w:cstheme="minorHAnsi"/>
          <w:szCs w:val="22"/>
          <w:lang w:val="el-GR"/>
        </w:rPr>
      </w:pPr>
    </w:p>
    <w:p w14:paraId="57E45E3A" w14:textId="77777777" w:rsidR="009C0592" w:rsidRDefault="009C0592" w:rsidP="00AB7718">
      <w:pPr>
        <w:jc w:val="both"/>
        <w:rPr>
          <w:rFonts w:asciiTheme="minorHAnsi" w:hAnsiTheme="minorHAnsi" w:cstheme="minorHAnsi"/>
          <w:szCs w:val="22"/>
          <w:lang w:val="el-GR"/>
        </w:rPr>
      </w:pPr>
    </w:p>
    <w:p w14:paraId="65F2C11F" w14:textId="77777777" w:rsidR="009C0592" w:rsidRDefault="009C0592" w:rsidP="00AB7718">
      <w:pPr>
        <w:jc w:val="both"/>
        <w:rPr>
          <w:rFonts w:asciiTheme="minorHAnsi" w:hAnsiTheme="minorHAnsi" w:cstheme="minorHAnsi"/>
          <w:szCs w:val="22"/>
          <w:lang w:val="el-GR"/>
        </w:rPr>
      </w:pPr>
    </w:p>
    <w:p w14:paraId="4CFD5BE0" w14:textId="77777777" w:rsidR="009C0592" w:rsidRDefault="009C0592" w:rsidP="00AB7718">
      <w:pPr>
        <w:jc w:val="both"/>
        <w:rPr>
          <w:rFonts w:asciiTheme="minorHAnsi" w:hAnsiTheme="minorHAnsi" w:cstheme="minorHAnsi"/>
          <w:szCs w:val="22"/>
          <w:lang w:val="el-GR"/>
        </w:rPr>
      </w:pPr>
    </w:p>
    <w:p w14:paraId="42C72377" w14:textId="77777777" w:rsidR="009C0592" w:rsidRPr="00C12849" w:rsidRDefault="009C0592" w:rsidP="00AB7718">
      <w:pPr>
        <w:jc w:val="both"/>
        <w:rPr>
          <w:rFonts w:asciiTheme="minorHAnsi" w:hAnsiTheme="minorHAnsi" w:cstheme="minorHAnsi"/>
          <w:szCs w:val="22"/>
          <w:lang w:val="el-GR"/>
        </w:rPr>
      </w:pPr>
    </w:p>
    <w:p w14:paraId="78423A35" w14:textId="77777777" w:rsidR="00AB7718" w:rsidRPr="00C12849" w:rsidRDefault="00AB7718" w:rsidP="00AB7718">
      <w:pPr>
        <w:jc w:val="both"/>
        <w:rPr>
          <w:rFonts w:ascii="Arial" w:hAnsi="Arial" w:cs="Arial"/>
          <w:sz w:val="24"/>
          <w:szCs w:val="24"/>
          <w:lang w:val="el-GR"/>
        </w:rPr>
      </w:pPr>
    </w:p>
    <w:p w14:paraId="1FC00D80" w14:textId="77777777" w:rsidR="00AB7718" w:rsidRPr="00C12849" w:rsidRDefault="00AB7718" w:rsidP="00AB7718">
      <w:pPr>
        <w:numPr>
          <w:ilvl w:val="0"/>
          <w:numId w:val="12"/>
        </w:numPr>
        <w:contextualSpacing/>
        <w:jc w:val="both"/>
        <w:rPr>
          <w:rFonts w:asciiTheme="minorHAnsi" w:hAnsiTheme="minorHAnsi" w:cstheme="minorHAnsi"/>
          <w:b/>
          <w:szCs w:val="22"/>
          <w:lang w:val="el-GR"/>
        </w:rPr>
      </w:pPr>
      <w:r w:rsidRPr="00C12849">
        <w:rPr>
          <w:rFonts w:asciiTheme="minorHAnsi" w:hAnsiTheme="minorHAnsi" w:cstheme="minorHAnsi"/>
          <w:b/>
          <w:szCs w:val="22"/>
          <w:lang w:val="el-GR"/>
        </w:rPr>
        <w:t xml:space="preserve">Έκθεση Αξιολόγησης του Διαγωνισμού </w:t>
      </w:r>
      <w:bookmarkStart w:id="2" w:name="_Hlk173832066"/>
      <w:r w:rsidRPr="00C12849">
        <w:rPr>
          <w:rFonts w:asciiTheme="minorHAnsi" w:hAnsiTheme="minorHAnsi" w:cstheme="minorHAnsi"/>
          <w:b/>
          <w:szCs w:val="22"/>
          <w:lang w:val="el-GR"/>
        </w:rPr>
        <w:t xml:space="preserve">για την προμήθεια, εγκατάσταση και λειτουργία ενός ρυθμιστή </w:t>
      </w:r>
      <w:proofErr w:type="spellStart"/>
      <w:r w:rsidRPr="00C12849">
        <w:rPr>
          <w:rFonts w:asciiTheme="minorHAnsi" w:hAnsiTheme="minorHAnsi" w:cstheme="minorHAnsi"/>
          <w:b/>
          <w:szCs w:val="22"/>
          <w:lang w:val="el-GR"/>
        </w:rPr>
        <w:t>φωτοελεγχόμενης</w:t>
      </w:r>
      <w:proofErr w:type="spellEnd"/>
      <w:r w:rsidRPr="00C12849">
        <w:rPr>
          <w:rFonts w:asciiTheme="minorHAnsi" w:hAnsiTheme="minorHAnsi" w:cstheme="minorHAnsi"/>
          <w:b/>
          <w:szCs w:val="22"/>
          <w:lang w:val="el-GR"/>
        </w:rPr>
        <w:t xml:space="preserve"> διάβασης πεζών τύπου «</w:t>
      </w:r>
      <w:proofErr w:type="spellStart"/>
      <w:r w:rsidRPr="00C12849">
        <w:rPr>
          <w:rFonts w:asciiTheme="minorHAnsi" w:hAnsiTheme="minorHAnsi" w:cstheme="minorHAnsi"/>
          <w:b/>
          <w:szCs w:val="22"/>
          <w:lang w:val="el-GR"/>
        </w:rPr>
        <w:t>Πέλικαν</w:t>
      </w:r>
      <w:proofErr w:type="spellEnd"/>
      <w:r w:rsidRPr="00C12849">
        <w:rPr>
          <w:rFonts w:asciiTheme="minorHAnsi" w:hAnsiTheme="minorHAnsi" w:cstheme="minorHAnsi"/>
          <w:b/>
          <w:szCs w:val="22"/>
          <w:lang w:val="el-GR"/>
        </w:rPr>
        <w:t xml:space="preserve">» και Σχετικού Εξοπλισμού στη </w:t>
      </w:r>
      <w:proofErr w:type="spellStart"/>
      <w:r w:rsidRPr="00C12849">
        <w:rPr>
          <w:rFonts w:asciiTheme="minorHAnsi" w:hAnsiTheme="minorHAnsi" w:cstheme="minorHAnsi"/>
          <w:b/>
          <w:szCs w:val="22"/>
          <w:lang w:val="el-GR"/>
        </w:rPr>
        <w:t>Λεωφ</w:t>
      </w:r>
      <w:proofErr w:type="spellEnd"/>
      <w:r w:rsidRPr="00C12849">
        <w:rPr>
          <w:rFonts w:asciiTheme="minorHAnsi" w:hAnsiTheme="minorHAnsi" w:cstheme="minorHAnsi"/>
          <w:b/>
          <w:szCs w:val="22"/>
          <w:lang w:val="el-GR"/>
        </w:rPr>
        <w:t xml:space="preserve">. </w:t>
      </w:r>
      <w:proofErr w:type="spellStart"/>
      <w:r w:rsidRPr="00C12849">
        <w:rPr>
          <w:rFonts w:asciiTheme="minorHAnsi" w:hAnsiTheme="minorHAnsi" w:cstheme="minorHAnsi"/>
          <w:b/>
          <w:szCs w:val="22"/>
          <w:lang w:val="el-GR"/>
        </w:rPr>
        <w:t>Στρ</w:t>
      </w:r>
      <w:proofErr w:type="spellEnd"/>
      <w:r w:rsidRPr="00C12849">
        <w:rPr>
          <w:rFonts w:asciiTheme="minorHAnsi" w:hAnsiTheme="minorHAnsi" w:cstheme="minorHAnsi"/>
          <w:b/>
          <w:szCs w:val="22"/>
          <w:lang w:val="el-GR"/>
        </w:rPr>
        <w:t xml:space="preserve">. </w:t>
      </w:r>
      <w:proofErr w:type="spellStart"/>
      <w:r w:rsidRPr="00C12849">
        <w:rPr>
          <w:rFonts w:asciiTheme="minorHAnsi" w:hAnsiTheme="minorHAnsi" w:cstheme="minorHAnsi"/>
          <w:b/>
          <w:szCs w:val="22"/>
          <w:lang w:val="el-GR"/>
        </w:rPr>
        <w:t>Τιμάγια</w:t>
      </w:r>
      <w:proofErr w:type="spellEnd"/>
      <w:r w:rsidRPr="00C12849">
        <w:rPr>
          <w:rFonts w:asciiTheme="minorHAnsi" w:hAnsiTheme="minorHAnsi" w:cstheme="minorHAnsi"/>
          <w:b/>
          <w:szCs w:val="22"/>
          <w:lang w:val="el-GR"/>
        </w:rPr>
        <w:t xml:space="preserve">, </w:t>
      </w:r>
      <w:proofErr w:type="spellStart"/>
      <w:r w:rsidRPr="00C12849">
        <w:rPr>
          <w:rFonts w:asciiTheme="minorHAnsi" w:hAnsiTheme="minorHAnsi" w:cstheme="minorHAnsi"/>
          <w:b/>
          <w:szCs w:val="22"/>
          <w:lang w:val="el-GR"/>
        </w:rPr>
        <w:t>Αρ</w:t>
      </w:r>
      <w:proofErr w:type="spellEnd"/>
      <w:r w:rsidRPr="00C12849">
        <w:rPr>
          <w:rFonts w:asciiTheme="minorHAnsi" w:hAnsiTheme="minorHAnsi" w:cstheme="minorHAnsi"/>
          <w:b/>
          <w:szCs w:val="22"/>
          <w:lang w:val="el-GR"/>
        </w:rPr>
        <w:t xml:space="preserve">. </w:t>
      </w:r>
      <w:proofErr w:type="spellStart"/>
      <w:r w:rsidRPr="00C12849">
        <w:rPr>
          <w:rFonts w:asciiTheme="minorHAnsi" w:hAnsiTheme="minorHAnsi" w:cstheme="minorHAnsi"/>
          <w:b/>
          <w:szCs w:val="22"/>
          <w:lang w:val="el-GR"/>
        </w:rPr>
        <w:t>Διαγ</w:t>
      </w:r>
      <w:proofErr w:type="spellEnd"/>
      <w:r w:rsidRPr="00C12849">
        <w:rPr>
          <w:rFonts w:asciiTheme="minorHAnsi" w:hAnsiTheme="minorHAnsi" w:cstheme="minorHAnsi"/>
          <w:b/>
          <w:szCs w:val="22"/>
          <w:lang w:val="el-GR"/>
        </w:rPr>
        <w:t xml:space="preserve">. 1/2024. </w:t>
      </w:r>
    </w:p>
    <w:bookmarkEnd w:id="2"/>
    <w:p w14:paraId="25D29FEC" w14:textId="77777777" w:rsidR="00AB7718" w:rsidRPr="00C12849" w:rsidRDefault="00AB7718" w:rsidP="00AB7718">
      <w:pPr>
        <w:jc w:val="both"/>
        <w:rPr>
          <w:rFonts w:asciiTheme="minorHAnsi" w:hAnsiTheme="minorHAnsi" w:cstheme="minorHAnsi"/>
          <w:b/>
          <w:szCs w:val="22"/>
          <w:lang w:val="el-GR"/>
        </w:rPr>
      </w:pPr>
    </w:p>
    <w:p w14:paraId="1C4DF1F6" w14:textId="77777777" w:rsidR="00AB7718" w:rsidRDefault="00AB7718" w:rsidP="00AB7718">
      <w:pPr>
        <w:jc w:val="both"/>
        <w:rPr>
          <w:rFonts w:asciiTheme="minorHAnsi" w:hAnsiTheme="minorHAnsi" w:cstheme="minorHAnsi"/>
          <w:szCs w:val="22"/>
          <w:lang w:val="el-GR"/>
        </w:rPr>
      </w:pPr>
      <w:r>
        <w:rPr>
          <w:rFonts w:asciiTheme="minorHAnsi" w:hAnsiTheme="minorHAnsi" w:cstheme="minorHAnsi"/>
          <w:szCs w:val="22"/>
          <w:lang w:val="el-GR"/>
        </w:rPr>
        <w:t xml:space="preserve">Η Επιτροπή ενημερώνεται για την έκθεση αξιολόγησης σχετικά με το διαγωνισμό για </w:t>
      </w:r>
      <w:r w:rsidRPr="00540EF2">
        <w:rPr>
          <w:rFonts w:asciiTheme="minorHAnsi" w:hAnsiTheme="minorHAnsi" w:cstheme="minorHAnsi"/>
          <w:szCs w:val="22"/>
          <w:lang w:val="el-GR"/>
        </w:rPr>
        <w:t xml:space="preserve">την προμήθεια, εγκατάσταση και λειτουργία ενός ρυθμιστή </w:t>
      </w:r>
      <w:proofErr w:type="spellStart"/>
      <w:r w:rsidRPr="00540EF2">
        <w:rPr>
          <w:rFonts w:asciiTheme="minorHAnsi" w:hAnsiTheme="minorHAnsi" w:cstheme="minorHAnsi"/>
          <w:szCs w:val="22"/>
          <w:lang w:val="el-GR"/>
        </w:rPr>
        <w:t>φωτοελεγχόμενης</w:t>
      </w:r>
      <w:proofErr w:type="spellEnd"/>
      <w:r w:rsidRPr="00540EF2">
        <w:rPr>
          <w:rFonts w:asciiTheme="minorHAnsi" w:hAnsiTheme="minorHAnsi" w:cstheme="minorHAnsi"/>
          <w:szCs w:val="22"/>
          <w:lang w:val="el-GR"/>
        </w:rPr>
        <w:t xml:space="preserve"> διάβασης πεζών τύπου «</w:t>
      </w:r>
      <w:proofErr w:type="spellStart"/>
      <w:r w:rsidRPr="00540EF2">
        <w:rPr>
          <w:rFonts w:asciiTheme="minorHAnsi" w:hAnsiTheme="minorHAnsi" w:cstheme="minorHAnsi"/>
          <w:szCs w:val="22"/>
          <w:lang w:val="el-GR"/>
        </w:rPr>
        <w:t>Πέλικαν</w:t>
      </w:r>
      <w:proofErr w:type="spellEnd"/>
      <w:r w:rsidRPr="00540EF2">
        <w:rPr>
          <w:rFonts w:asciiTheme="minorHAnsi" w:hAnsiTheme="minorHAnsi" w:cstheme="minorHAnsi"/>
          <w:szCs w:val="22"/>
          <w:lang w:val="el-GR"/>
        </w:rPr>
        <w:t xml:space="preserve">» και Σχετικού Εξοπλισμού στη </w:t>
      </w:r>
      <w:proofErr w:type="spellStart"/>
      <w:r w:rsidRPr="00540EF2">
        <w:rPr>
          <w:rFonts w:asciiTheme="minorHAnsi" w:hAnsiTheme="minorHAnsi" w:cstheme="minorHAnsi"/>
          <w:szCs w:val="22"/>
          <w:lang w:val="el-GR"/>
        </w:rPr>
        <w:t>Λεωφ</w:t>
      </w:r>
      <w:proofErr w:type="spellEnd"/>
      <w:r w:rsidRPr="00540EF2">
        <w:rPr>
          <w:rFonts w:asciiTheme="minorHAnsi" w:hAnsiTheme="minorHAnsi" w:cstheme="minorHAnsi"/>
          <w:szCs w:val="22"/>
          <w:lang w:val="el-GR"/>
        </w:rPr>
        <w:t xml:space="preserve">. </w:t>
      </w:r>
      <w:proofErr w:type="spellStart"/>
      <w:r w:rsidRPr="00540EF2">
        <w:rPr>
          <w:rFonts w:asciiTheme="minorHAnsi" w:hAnsiTheme="minorHAnsi" w:cstheme="minorHAnsi"/>
          <w:szCs w:val="22"/>
          <w:lang w:val="el-GR"/>
        </w:rPr>
        <w:t>Στρ</w:t>
      </w:r>
      <w:proofErr w:type="spellEnd"/>
      <w:r w:rsidRPr="00540EF2">
        <w:rPr>
          <w:rFonts w:asciiTheme="minorHAnsi" w:hAnsiTheme="minorHAnsi" w:cstheme="minorHAnsi"/>
          <w:szCs w:val="22"/>
          <w:lang w:val="el-GR"/>
        </w:rPr>
        <w:t xml:space="preserve">. </w:t>
      </w:r>
      <w:proofErr w:type="spellStart"/>
      <w:r w:rsidRPr="00540EF2">
        <w:rPr>
          <w:rFonts w:asciiTheme="minorHAnsi" w:hAnsiTheme="minorHAnsi" w:cstheme="minorHAnsi"/>
          <w:szCs w:val="22"/>
          <w:lang w:val="el-GR"/>
        </w:rPr>
        <w:t>Τιμάγια</w:t>
      </w:r>
      <w:proofErr w:type="spellEnd"/>
      <w:r w:rsidRPr="00540EF2">
        <w:rPr>
          <w:rFonts w:asciiTheme="minorHAnsi" w:hAnsiTheme="minorHAnsi" w:cstheme="minorHAnsi"/>
          <w:szCs w:val="22"/>
          <w:lang w:val="el-GR"/>
        </w:rPr>
        <w:t xml:space="preserve">, </w:t>
      </w:r>
      <w:proofErr w:type="spellStart"/>
      <w:r w:rsidRPr="00540EF2">
        <w:rPr>
          <w:rFonts w:asciiTheme="minorHAnsi" w:hAnsiTheme="minorHAnsi" w:cstheme="minorHAnsi"/>
          <w:szCs w:val="22"/>
          <w:lang w:val="el-GR"/>
        </w:rPr>
        <w:t>Αρ</w:t>
      </w:r>
      <w:proofErr w:type="spellEnd"/>
      <w:r w:rsidRPr="00540EF2">
        <w:rPr>
          <w:rFonts w:asciiTheme="minorHAnsi" w:hAnsiTheme="minorHAnsi" w:cstheme="minorHAnsi"/>
          <w:szCs w:val="22"/>
          <w:lang w:val="el-GR"/>
        </w:rPr>
        <w:t xml:space="preserve">. </w:t>
      </w:r>
      <w:proofErr w:type="spellStart"/>
      <w:r w:rsidRPr="00540EF2">
        <w:rPr>
          <w:rFonts w:asciiTheme="minorHAnsi" w:hAnsiTheme="minorHAnsi" w:cstheme="minorHAnsi"/>
          <w:szCs w:val="22"/>
          <w:lang w:val="el-GR"/>
        </w:rPr>
        <w:t>Διαγ</w:t>
      </w:r>
      <w:proofErr w:type="spellEnd"/>
      <w:r w:rsidRPr="00540EF2">
        <w:rPr>
          <w:rFonts w:asciiTheme="minorHAnsi" w:hAnsiTheme="minorHAnsi" w:cstheme="minorHAnsi"/>
          <w:szCs w:val="22"/>
          <w:lang w:val="el-GR"/>
        </w:rPr>
        <w:t>. 1/2024.</w:t>
      </w:r>
    </w:p>
    <w:p w14:paraId="754819F2" w14:textId="77777777" w:rsidR="00AB7718" w:rsidRDefault="00AB7718" w:rsidP="00AB7718">
      <w:pPr>
        <w:jc w:val="both"/>
        <w:rPr>
          <w:rFonts w:asciiTheme="minorHAnsi" w:hAnsiTheme="minorHAnsi" w:cstheme="minorHAnsi"/>
          <w:szCs w:val="22"/>
          <w:lang w:val="el-GR"/>
        </w:rPr>
      </w:pPr>
    </w:p>
    <w:p w14:paraId="6A183FDD" w14:textId="56872EC5" w:rsidR="00AB7718" w:rsidRDefault="00AB7718" w:rsidP="00AB7718">
      <w:pPr>
        <w:jc w:val="both"/>
        <w:rPr>
          <w:rFonts w:asciiTheme="minorHAnsi" w:hAnsiTheme="minorHAnsi" w:cstheme="minorHAnsi"/>
          <w:szCs w:val="22"/>
          <w:lang w:val="el-GR"/>
        </w:rPr>
      </w:pPr>
      <w:r>
        <w:rPr>
          <w:rFonts w:asciiTheme="minorHAnsi" w:hAnsiTheme="minorHAnsi" w:cstheme="minorHAnsi"/>
          <w:szCs w:val="22"/>
          <w:lang w:val="el-GR"/>
        </w:rPr>
        <w:t xml:space="preserve">Ο διαγωνισμός με εκτιμώμενή αξία €11.000,00 +ΦΠΑ, προκηρύχθηκε στις 4/3/2024 με ημερομηνία λήξης 15/3/2024. Τα έγγραφα στάλθηκαν στις εταιρείες </w:t>
      </w:r>
      <w:r w:rsidR="00860809" w:rsidRPr="00860809">
        <w:rPr>
          <w:rFonts w:asciiTheme="minorHAnsi" w:hAnsiTheme="minorHAnsi" w:cstheme="minorHAnsi"/>
          <w:szCs w:val="22"/>
          <w:lang w:val="el-GR"/>
        </w:rPr>
        <w:t>ΧΧΧΧΧΧΧΧΧΧΧ</w:t>
      </w:r>
      <w:r w:rsidRPr="000B05A9">
        <w:rPr>
          <w:rFonts w:asciiTheme="minorHAnsi" w:hAnsiTheme="minorHAnsi" w:cstheme="minorHAnsi"/>
          <w:szCs w:val="22"/>
          <w:lang w:val="el-GR"/>
        </w:rPr>
        <w:t xml:space="preserve">, </w:t>
      </w:r>
      <w:r w:rsidR="00860809" w:rsidRPr="00860809">
        <w:rPr>
          <w:rFonts w:asciiTheme="minorHAnsi" w:hAnsiTheme="minorHAnsi" w:cstheme="minorHAnsi"/>
          <w:szCs w:val="22"/>
          <w:lang w:val="el-GR"/>
        </w:rPr>
        <w:t xml:space="preserve">ΧΧΧΧΧΧΧΧΧΧΧ </w:t>
      </w:r>
      <w:r>
        <w:rPr>
          <w:rFonts w:asciiTheme="minorHAnsi" w:hAnsiTheme="minorHAnsi" w:cstheme="minorHAnsi"/>
          <w:szCs w:val="22"/>
          <w:lang w:val="el-GR"/>
        </w:rPr>
        <w:t xml:space="preserve">και </w:t>
      </w:r>
      <w:r w:rsidR="00860809" w:rsidRPr="00860809">
        <w:rPr>
          <w:rFonts w:asciiTheme="minorHAnsi" w:hAnsiTheme="minorHAnsi" w:cstheme="minorHAnsi"/>
          <w:szCs w:val="22"/>
          <w:lang w:val="el-GR"/>
        </w:rPr>
        <w:t>ΧΧΧΧΧΧΧΧΧΧΧ</w:t>
      </w:r>
      <w:r>
        <w:rPr>
          <w:rFonts w:asciiTheme="minorHAnsi" w:hAnsiTheme="minorHAnsi" w:cstheme="minorHAnsi"/>
          <w:szCs w:val="22"/>
          <w:lang w:val="el-GR"/>
        </w:rPr>
        <w:t>. Με τη λήξη του διαγωνισμού ανταποκρίθηκαν δύο εταιρείες ως ακολούθως:</w:t>
      </w:r>
    </w:p>
    <w:p w14:paraId="3F56F14E" w14:textId="0279D10C" w:rsidR="00AB7718" w:rsidRPr="000B05A9" w:rsidRDefault="00860809" w:rsidP="00AB7718">
      <w:pPr>
        <w:pStyle w:val="ListParagraph"/>
        <w:numPr>
          <w:ilvl w:val="0"/>
          <w:numId w:val="23"/>
        </w:numPr>
        <w:contextualSpacing/>
        <w:jc w:val="both"/>
        <w:rPr>
          <w:rFonts w:asciiTheme="minorHAnsi" w:hAnsiTheme="minorHAnsi" w:cstheme="minorHAnsi"/>
          <w:szCs w:val="22"/>
        </w:rPr>
      </w:pPr>
      <w:r w:rsidRPr="00860809">
        <w:rPr>
          <w:rFonts w:asciiTheme="minorHAnsi" w:hAnsiTheme="minorHAnsi" w:cstheme="minorHAnsi"/>
          <w:szCs w:val="22"/>
          <w:lang w:val="el-GR"/>
        </w:rPr>
        <w:t>ΧΧΧΧΧΧΧΧΧΧΧ</w:t>
      </w:r>
      <w:r w:rsidRPr="00860809">
        <w:rPr>
          <w:rFonts w:asciiTheme="minorHAnsi" w:hAnsiTheme="minorHAnsi" w:cstheme="minorHAnsi"/>
          <w:szCs w:val="22"/>
        </w:rPr>
        <w:t xml:space="preserve"> </w:t>
      </w:r>
      <w:r w:rsidR="00AB7718" w:rsidRPr="000B05A9">
        <w:rPr>
          <w:rFonts w:asciiTheme="minorHAnsi" w:hAnsiTheme="minorHAnsi" w:cstheme="minorHAnsi"/>
          <w:szCs w:val="22"/>
        </w:rPr>
        <w:t>€6.490,00 +</w:t>
      </w:r>
      <w:r w:rsidR="00AB7718">
        <w:rPr>
          <w:rFonts w:asciiTheme="minorHAnsi" w:hAnsiTheme="minorHAnsi" w:cstheme="minorHAnsi"/>
          <w:szCs w:val="22"/>
          <w:lang w:val="el-GR"/>
        </w:rPr>
        <w:t>ΦΠΑ</w:t>
      </w:r>
    </w:p>
    <w:p w14:paraId="05740605" w14:textId="5E738819" w:rsidR="00AB7718" w:rsidRPr="000B05A9" w:rsidRDefault="00860809" w:rsidP="00AB7718">
      <w:pPr>
        <w:pStyle w:val="ListParagraph"/>
        <w:numPr>
          <w:ilvl w:val="0"/>
          <w:numId w:val="23"/>
        </w:numPr>
        <w:contextualSpacing/>
        <w:jc w:val="both"/>
        <w:rPr>
          <w:rFonts w:asciiTheme="minorHAnsi" w:hAnsiTheme="minorHAnsi" w:cstheme="minorHAnsi"/>
          <w:szCs w:val="22"/>
        </w:rPr>
      </w:pPr>
      <w:r w:rsidRPr="00860809">
        <w:rPr>
          <w:rFonts w:asciiTheme="minorHAnsi" w:hAnsiTheme="minorHAnsi" w:cstheme="minorHAnsi"/>
          <w:szCs w:val="22"/>
          <w:lang w:val="el-GR"/>
        </w:rPr>
        <w:t>ΧΧΧΧΧΧΧΧΧΧΧ</w:t>
      </w:r>
      <w:r w:rsidRPr="00860809">
        <w:rPr>
          <w:rFonts w:asciiTheme="minorHAnsi" w:hAnsiTheme="minorHAnsi" w:cstheme="minorHAnsi"/>
          <w:szCs w:val="22"/>
        </w:rPr>
        <w:t xml:space="preserve"> </w:t>
      </w:r>
      <w:r w:rsidR="00AB7718" w:rsidRPr="000B05A9">
        <w:rPr>
          <w:rFonts w:asciiTheme="minorHAnsi" w:hAnsiTheme="minorHAnsi" w:cstheme="minorHAnsi"/>
          <w:szCs w:val="22"/>
        </w:rPr>
        <w:t>€12.441,99 +</w:t>
      </w:r>
      <w:r w:rsidR="00AB7718">
        <w:rPr>
          <w:rFonts w:asciiTheme="minorHAnsi" w:hAnsiTheme="minorHAnsi" w:cstheme="minorHAnsi"/>
          <w:szCs w:val="22"/>
          <w:lang w:val="el-GR"/>
        </w:rPr>
        <w:t>ΦΠΑ</w:t>
      </w:r>
    </w:p>
    <w:p w14:paraId="4F17A8A2" w14:textId="77777777" w:rsidR="00AB7718" w:rsidRPr="000B05A9" w:rsidRDefault="00AB7718" w:rsidP="00AB7718">
      <w:pPr>
        <w:jc w:val="both"/>
        <w:rPr>
          <w:rFonts w:asciiTheme="minorHAnsi" w:hAnsiTheme="minorHAnsi" w:cstheme="minorHAnsi"/>
          <w:szCs w:val="22"/>
          <w:lang w:val="el-GR"/>
        </w:rPr>
      </w:pPr>
    </w:p>
    <w:p w14:paraId="0065452C" w14:textId="77777777" w:rsidR="00860809" w:rsidRDefault="00860809" w:rsidP="00AB7718">
      <w:pPr>
        <w:jc w:val="both"/>
        <w:rPr>
          <w:rFonts w:asciiTheme="minorHAnsi" w:hAnsiTheme="minorHAnsi" w:cstheme="minorHAnsi"/>
          <w:szCs w:val="22"/>
          <w:lang w:val="el-GR"/>
        </w:rPr>
      </w:pPr>
    </w:p>
    <w:p w14:paraId="5DF5FE2F" w14:textId="77777777" w:rsidR="00860809" w:rsidRDefault="00860809" w:rsidP="00AB7718">
      <w:pPr>
        <w:jc w:val="both"/>
        <w:rPr>
          <w:rFonts w:asciiTheme="minorHAnsi" w:hAnsiTheme="minorHAnsi" w:cstheme="minorHAnsi"/>
          <w:szCs w:val="22"/>
          <w:lang w:val="el-GR"/>
        </w:rPr>
      </w:pPr>
    </w:p>
    <w:p w14:paraId="59AD3F3E" w14:textId="1D95CE29" w:rsidR="00AB7718" w:rsidRDefault="00AB7718" w:rsidP="00AB7718">
      <w:pPr>
        <w:jc w:val="both"/>
        <w:rPr>
          <w:rFonts w:asciiTheme="minorHAnsi" w:hAnsiTheme="minorHAnsi" w:cstheme="minorHAnsi"/>
          <w:szCs w:val="22"/>
          <w:lang w:val="el-GR"/>
        </w:rPr>
      </w:pPr>
      <w:r>
        <w:rPr>
          <w:rFonts w:asciiTheme="minorHAnsi" w:hAnsiTheme="minorHAnsi" w:cstheme="minorHAnsi"/>
          <w:szCs w:val="22"/>
          <w:lang w:val="el-GR"/>
        </w:rPr>
        <w:t xml:space="preserve">Στη συνέχεια η Επιτροπή ενημερώνεται για τις διευκρινήσεις που έδωσε η εταιρεία </w:t>
      </w:r>
      <w:r w:rsidRPr="000B05A9">
        <w:rPr>
          <w:rFonts w:asciiTheme="minorHAnsi" w:hAnsiTheme="minorHAnsi" w:cstheme="minorHAnsi"/>
          <w:szCs w:val="22"/>
          <w:lang w:val="el-GR"/>
        </w:rPr>
        <w:t>-</w:t>
      </w:r>
      <w:r w:rsidR="00860809" w:rsidRPr="00860809">
        <w:rPr>
          <w:rFonts w:asciiTheme="minorHAnsi" w:hAnsiTheme="minorHAnsi" w:cstheme="minorHAnsi"/>
          <w:szCs w:val="22"/>
          <w:lang w:val="el-GR"/>
        </w:rPr>
        <w:t>ΧΧΧΧΧΧΧΧΧΧΧ</w:t>
      </w:r>
      <w:r>
        <w:rPr>
          <w:rFonts w:asciiTheme="minorHAnsi" w:hAnsiTheme="minorHAnsi" w:cstheme="minorHAnsi"/>
          <w:szCs w:val="22"/>
          <w:lang w:val="el-GR"/>
        </w:rPr>
        <w:t>, για τις πολύ χαμηλές τιμές της προσφοράς .</w:t>
      </w:r>
    </w:p>
    <w:p w14:paraId="6660190B" w14:textId="77777777" w:rsidR="00AB7718" w:rsidRDefault="00AB7718" w:rsidP="00AB7718">
      <w:pPr>
        <w:jc w:val="both"/>
        <w:rPr>
          <w:rFonts w:asciiTheme="minorHAnsi" w:hAnsiTheme="minorHAnsi" w:cstheme="minorHAnsi"/>
          <w:szCs w:val="22"/>
          <w:lang w:val="el-GR"/>
        </w:rPr>
      </w:pPr>
    </w:p>
    <w:p w14:paraId="0FADADF0" w14:textId="1A67A5BE" w:rsidR="00AB7718" w:rsidRDefault="00AB7718" w:rsidP="00AB7718">
      <w:pPr>
        <w:jc w:val="both"/>
        <w:rPr>
          <w:rFonts w:asciiTheme="minorHAnsi" w:hAnsiTheme="minorHAnsi" w:cstheme="minorHAnsi"/>
          <w:szCs w:val="22"/>
          <w:lang w:val="el-GR"/>
        </w:rPr>
      </w:pPr>
      <w:r>
        <w:rPr>
          <w:rFonts w:asciiTheme="minorHAnsi" w:hAnsiTheme="minorHAnsi" w:cstheme="minorHAnsi"/>
          <w:szCs w:val="22"/>
          <w:lang w:val="el-GR"/>
        </w:rPr>
        <w:t xml:space="preserve">Ακολουθεί συζήτηση και η Επιτροπή Προσφορών αποφασίζει όπως για </w:t>
      </w:r>
      <w:r w:rsidRPr="000B05A9">
        <w:rPr>
          <w:rFonts w:asciiTheme="minorHAnsi" w:hAnsiTheme="minorHAnsi" w:cstheme="minorHAnsi"/>
          <w:szCs w:val="22"/>
          <w:lang w:val="el-GR"/>
        </w:rPr>
        <w:t xml:space="preserve">την προμήθεια, εγκατάσταση και λειτουργία ενός ρυθμιστή </w:t>
      </w:r>
      <w:proofErr w:type="spellStart"/>
      <w:r w:rsidRPr="000B05A9">
        <w:rPr>
          <w:rFonts w:asciiTheme="minorHAnsi" w:hAnsiTheme="minorHAnsi" w:cstheme="minorHAnsi"/>
          <w:szCs w:val="22"/>
          <w:lang w:val="el-GR"/>
        </w:rPr>
        <w:t>φωτοελεγχόμενης</w:t>
      </w:r>
      <w:proofErr w:type="spellEnd"/>
      <w:r w:rsidRPr="000B05A9">
        <w:rPr>
          <w:rFonts w:asciiTheme="minorHAnsi" w:hAnsiTheme="minorHAnsi" w:cstheme="minorHAnsi"/>
          <w:szCs w:val="22"/>
          <w:lang w:val="el-GR"/>
        </w:rPr>
        <w:t xml:space="preserve"> διάβασης πεζών τύπου «</w:t>
      </w:r>
      <w:proofErr w:type="spellStart"/>
      <w:r w:rsidRPr="000B05A9">
        <w:rPr>
          <w:rFonts w:asciiTheme="minorHAnsi" w:hAnsiTheme="minorHAnsi" w:cstheme="minorHAnsi"/>
          <w:szCs w:val="22"/>
          <w:lang w:val="el-GR"/>
        </w:rPr>
        <w:t>Πέλικαν</w:t>
      </w:r>
      <w:proofErr w:type="spellEnd"/>
      <w:r w:rsidRPr="000B05A9">
        <w:rPr>
          <w:rFonts w:asciiTheme="minorHAnsi" w:hAnsiTheme="minorHAnsi" w:cstheme="minorHAnsi"/>
          <w:szCs w:val="22"/>
          <w:lang w:val="el-GR"/>
        </w:rPr>
        <w:t xml:space="preserve">» και Σχετικού Εξοπλισμού στη </w:t>
      </w:r>
      <w:proofErr w:type="spellStart"/>
      <w:r w:rsidRPr="000B05A9">
        <w:rPr>
          <w:rFonts w:asciiTheme="minorHAnsi" w:hAnsiTheme="minorHAnsi" w:cstheme="minorHAnsi"/>
          <w:szCs w:val="22"/>
          <w:lang w:val="el-GR"/>
        </w:rPr>
        <w:t>Λεωφ</w:t>
      </w:r>
      <w:proofErr w:type="spellEnd"/>
      <w:r w:rsidRPr="000B05A9">
        <w:rPr>
          <w:rFonts w:asciiTheme="minorHAnsi" w:hAnsiTheme="minorHAnsi" w:cstheme="minorHAnsi"/>
          <w:szCs w:val="22"/>
          <w:lang w:val="el-GR"/>
        </w:rPr>
        <w:t xml:space="preserve">. </w:t>
      </w:r>
      <w:proofErr w:type="spellStart"/>
      <w:r w:rsidRPr="000B05A9">
        <w:rPr>
          <w:rFonts w:asciiTheme="minorHAnsi" w:hAnsiTheme="minorHAnsi" w:cstheme="minorHAnsi"/>
          <w:szCs w:val="22"/>
          <w:lang w:val="el-GR"/>
        </w:rPr>
        <w:t>Στρ</w:t>
      </w:r>
      <w:proofErr w:type="spellEnd"/>
      <w:r w:rsidRPr="000B05A9">
        <w:rPr>
          <w:rFonts w:asciiTheme="minorHAnsi" w:hAnsiTheme="minorHAnsi" w:cstheme="minorHAnsi"/>
          <w:szCs w:val="22"/>
          <w:lang w:val="el-GR"/>
        </w:rPr>
        <w:t xml:space="preserve">. </w:t>
      </w:r>
      <w:proofErr w:type="spellStart"/>
      <w:r w:rsidRPr="000B05A9">
        <w:rPr>
          <w:rFonts w:asciiTheme="minorHAnsi" w:hAnsiTheme="minorHAnsi" w:cstheme="minorHAnsi"/>
          <w:szCs w:val="22"/>
          <w:lang w:val="el-GR"/>
        </w:rPr>
        <w:t>Τιμάγια</w:t>
      </w:r>
      <w:proofErr w:type="spellEnd"/>
      <w:r>
        <w:rPr>
          <w:rFonts w:asciiTheme="minorHAnsi" w:hAnsiTheme="minorHAnsi" w:cstheme="minorHAnsi"/>
          <w:szCs w:val="22"/>
          <w:lang w:val="el-GR"/>
        </w:rPr>
        <w:t xml:space="preserve">, κατακυρωθεί η προσφορά της εταιρείας </w:t>
      </w:r>
      <w:r w:rsidRPr="000B05A9">
        <w:rPr>
          <w:rFonts w:asciiTheme="minorHAnsi" w:hAnsiTheme="minorHAnsi" w:cstheme="minorHAnsi"/>
          <w:szCs w:val="22"/>
          <w:lang w:val="el-GR"/>
        </w:rPr>
        <w:t>-</w:t>
      </w:r>
      <w:r w:rsidR="00860809" w:rsidRPr="00860809">
        <w:rPr>
          <w:rFonts w:ascii="Calibri" w:hAnsi="Calibri" w:cs="Calibri"/>
          <w:szCs w:val="22"/>
          <w:lang w:val="el-GR"/>
        </w:rPr>
        <w:t xml:space="preserve"> </w:t>
      </w:r>
      <w:r w:rsidR="00860809" w:rsidRPr="00860809">
        <w:rPr>
          <w:rFonts w:asciiTheme="minorHAnsi" w:hAnsiTheme="minorHAnsi" w:cstheme="minorHAnsi"/>
          <w:szCs w:val="22"/>
          <w:lang w:val="el-GR"/>
        </w:rPr>
        <w:t xml:space="preserve">ΧΧΧΧΧΧΧΧΧΧΧ </w:t>
      </w:r>
      <w:r>
        <w:rPr>
          <w:rFonts w:asciiTheme="minorHAnsi" w:hAnsiTheme="minorHAnsi" w:cstheme="minorHAnsi"/>
          <w:szCs w:val="22"/>
          <w:lang w:val="el-GR"/>
        </w:rPr>
        <w:t>ύψους</w:t>
      </w:r>
      <w:r w:rsidRPr="000B05A9">
        <w:rPr>
          <w:rFonts w:asciiTheme="minorHAnsi" w:hAnsiTheme="minorHAnsi" w:cstheme="minorHAnsi"/>
          <w:szCs w:val="22"/>
          <w:lang w:val="el-GR"/>
        </w:rPr>
        <w:t xml:space="preserve"> €6.490,00 +ΦΠΑ</w:t>
      </w:r>
      <w:r>
        <w:rPr>
          <w:rFonts w:asciiTheme="minorHAnsi" w:hAnsiTheme="minorHAnsi" w:cstheme="minorHAnsi"/>
          <w:szCs w:val="22"/>
          <w:lang w:val="el-GR"/>
        </w:rPr>
        <w:t>.</w:t>
      </w:r>
    </w:p>
    <w:p w14:paraId="14F69C18" w14:textId="77777777" w:rsidR="00AB7718" w:rsidRPr="00C12849" w:rsidRDefault="00AB7718" w:rsidP="00AB7718">
      <w:pPr>
        <w:jc w:val="both"/>
        <w:rPr>
          <w:rFonts w:asciiTheme="minorHAnsi" w:hAnsiTheme="minorHAnsi" w:cstheme="minorHAnsi"/>
          <w:szCs w:val="22"/>
          <w:lang w:val="el-GR"/>
        </w:rPr>
      </w:pPr>
    </w:p>
    <w:p w14:paraId="53CEF845" w14:textId="77777777" w:rsidR="00AB7718" w:rsidRDefault="00AB7718" w:rsidP="00AB7718">
      <w:pPr>
        <w:jc w:val="both"/>
        <w:rPr>
          <w:rFonts w:asciiTheme="minorHAnsi" w:hAnsiTheme="minorHAnsi" w:cstheme="minorHAnsi"/>
          <w:szCs w:val="22"/>
          <w:lang w:val="el-GR"/>
        </w:rPr>
      </w:pPr>
    </w:p>
    <w:p w14:paraId="107533D7" w14:textId="77777777" w:rsidR="009C0592" w:rsidRDefault="009C0592" w:rsidP="00AB7718">
      <w:pPr>
        <w:jc w:val="both"/>
        <w:rPr>
          <w:rFonts w:asciiTheme="minorHAnsi" w:hAnsiTheme="minorHAnsi" w:cstheme="minorHAnsi"/>
          <w:szCs w:val="22"/>
          <w:lang w:val="el-GR"/>
        </w:rPr>
      </w:pPr>
    </w:p>
    <w:p w14:paraId="248F94FA" w14:textId="77777777" w:rsidR="009C0592" w:rsidRDefault="009C0592" w:rsidP="00AB7718">
      <w:pPr>
        <w:jc w:val="both"/>
        <w:rPr>
          <w:rFonts w:asciiTheme="minorHAnsi" w:hAnsiTheme="minorHAnsi" w:cstheme="minorHAnsi"/>
          <w:szCs w:val="22"/>
          <w:lang w:val="el-GR"/>
        </w:rPr>
      </w:pPr>
    </w:p>
    <w:p w14:paraId="61C99E8E" w14:textId="77777777" w:rsidR="009C0592" w:rsidRDefault="009C0592" w:rsidP="00AB7718">
      <w:pPr>
        <w:jc w:val="both"/>
        <w:rPr>
          <w:rFonts w:asciiTheme="minorHAnsi" w:hAnsiTheme="minorHAnsi" w:cstheme="minorHAnsi"/>
          <w:szCs w:val="22"/>
          <w:lang w:val="el-GR"/>
        </w:rPr>
      </w:pPr>
    </w:p>
    <w:p w14:paraId="0DCEF596" w14:textId="77777777" w:rsidR="009C0592" w:rsidRDefault="009C0592" w:rsidP="00AB7718">
      <w:pPr>
        <w:jc w:val="both"/>
        <w:rPr>
          <w:rFonts w:asciiTheme="minorHAnsi" w:hAnsiTheme="minorHAnsi" w:cstheme="minorHAnsi"/>
          <w:szCs w:val="22"/>
          <w:lang w:val="el-GR"/>
        </w:rPr>
      </w:pPr>
    </w:p>
    <w:p w14:paraId="137A9DEA" w14:textId="77777777" w:rsidR="009C0592" w:rsidRDefault="009C0592" w:rsidP="00AB7718">
      <w:pPr>
        <w:jc w:val="both"/>
        <w:rPr>
          <w:rFonts w:asciiTheme="minorHAnsi" w:hAnsiTheme="minorHAnsi" w:cstheme="minorHAnsi"/>
          <w:szCs w:val="22"/>
          <w:lang w:val="el-GR"/>
        </w:rPr>
      </w:pPr>
    </w:p>
    <w:p w14:paraId="56707359" w14:textId="77777777" w:rsidR="009C0592" w:rsidRDefault="009C0592" w:rsidP="00AB7718">
      <w:pPr>
        <w:jc w:val="both"/>
        <w:rPr>
          <w:rFonts w:asciiTheme="minorHAnsi" w:hAnsiTheme="minorHAnsi" w:cstheme="minorHAnsi"/>
          <w:szCs w:val="22"/>
          <w:lang w:val="el-GR"/>
        </w:rPr>
      </w:pPr>
    </w:p>
    <w:p w14:paraId="62895020" w14:textId="77777777" w:rsidR="009C0592" w:rsidRDefault="009C0592" w:rsidP="00AB7718">
      <w:pPr>
        <w:jc w:val="both"/>
        <w:rPr>
          <w:rFonts w:asciiTheme="minorHAnsi" w:hAnsiTheme="minorHAnsi" w:cstheme="minorHAnsi"/>
          <w:szCs w:val="22"/>
          <w:lang w:val="el-GR"/>
        </w:rPr>
      </w:pPr>
    </w:p>
    <w:p w14:paraId="7A7B1378" w14:textId="77777777" w:rsidR="009C0592" w:rsidRDefault="009C0592" w:rsidP="00AB7718">
      <w:pPr>
        <w:jc w:val="both"/>
        <w:rPr>
          <w:rFonts w:asciiTheme="minorHAnsi" w:hAnsiTheme="minorHAnsi" w:cstheme="minorHAnsi"/>
          <w:szCs w:val="22"/>
          <w:lang w:val="el-GR"/>
        </w:rPr>
      </w:pPr>
    </w:p>
    <w:p w14:paraId="4F1AB9FB" w14:textId="77777777" w:rsidR="009C0592" w:rsidRDefault="009C0592" w:rsidP="00AB7718">
      <w:pPr>
        <w:jc w:val="both"/>
        <w:rPr>
          <w:rFonts w:asciiTheme="minorHAnsi" w:hAnsiTheme="minorHAnsi" w:cstheme="minorHAnsi"/>
          <w:szCs w:val="22"/>
          <w:lang w:val="el-GR"/>
        </w:rPr>
      </w:pPr>
    </w:p>
    <w:p w14:paraId="2085EAAB" w14:textId="77777777" w:rsidR="009C0592" w:rsidRDefault="009C0592" w:rsidP="00AB7718">
      <w:pPr>
        <w:jc w:val="both"/>
        <w:rPr>
          <w:rFonts w:asciiTheme="minorHAnsi" w:hAnsiTheme="minorHAnsi" w:cstheme="minorHAnsi"/>
          <w:szCs w:val="22"/>
          <w:lang w:val="el-GR"/>
        </w:rPr>
      </w:pPr>
    </w:p>
    <w:p w14:paraId="29F00B33" w14:textId="77777777" w:rsidR="009C0592" w:rsidRDefault="009C0592" w:rsidP="00AB7718">
      <w:pPr>
        <w:jc w:val="both"/>
        <w:rPr>
          <w:rFonts w:asciiTheme="minorHAnsi" w:hAnsiTheme="minorHAnsi" w:cstheme="minorHAnsi"/>
          <w:szCs w:val="22"/>
          <w:lang w:val="el-GR"/>
        </w:rPr>
      </w:pPr>
    </w:p>
    <w:p w14:paraId="391031F5" w14:textId="77777777" w:rsidR="009C0592" w:rsidRDefault="009C0592" w:rsidP="00AB7718">
      <w:pPr>
        <w:jc w:val="both"/>
        <w:rPr>
          <w:rFonts w:asciiTheme="minorHAnsi" w:hAnsiTheme="minorHAnsi" w:cstheme="minorHAnsi"/>
          <w:szCs w:val="22"/>
          <w:lang w:val="el-GR"/>
        </w:rPr>
      </w:pPr>
    </w:p>
    <w:p w14:paraId="4AE7392B" w14:textId="77777777" w:rsidR="009C0592" w:rsidRDefault="009C0592" w:rsidP="00AB7718">
      <w:pPr>
        <w:jc w:val="both"/>
        <w:rPr>
          <w:rFonts w:asciiTheme="minorHAnsi" w:hAnsiTheme="minorHAnsi" w:cstheme="minorHAnsi"/>
          <w:szCs w:val="22"/>
          <w:lang w:val="el-GR"/>
        </w:rPr>
      </w:pPr>
    </w:p>
    <w:p w14:paraId="703CDC29" w14:textId="77777777" w:rsidR="009C0592" w:rsidRDefault="009C0592" w:rsidP="00AB7718">
      <w:pPr>
        <w:jc w:val="both"/>
        <w:rPr>
          <w:rFonts w:asciiTheme="minorHAnsi" w:hAnsiTheme="minorHAnsi" w:cstheme="minorHAnsi"/>
          <w:szCs w:val="22"/>
          <w:lang w:val="el-GR"/>
        </w:rPr>
      </w:pPr>
    </w:p>
    <w:p w14:paraId="552F21BC" w14:textId="77777777" w:rsidR="009C0592" w:rsidRDefault="009C0592" w:rsidP="00AB7718">
      <w:pPr>
        <w:jc w:val="both"/>
        <w:rPr>
          <w:rFonts w:asciiTheme="minorHAnsi" w:hAnsiTheme="minorHAnsi" w:cstheme="minorHAnsi"/>
          <w:szCs w:val="22"/>
          <w:lang w:val="el-GR"/>
        </w:rPr>
      </w:pPr>
    </w:p>
    <w:p w14:paraId="2A335447" w14:textId="77777777" w:rsidR="009C0592" w:rsidRDefault="009C0592" w:rsidP="00AB7718">
      <w:pPr>
        <w:jc w:val="both"/>
        <w:rPr>
          <w:rFonts w:asciiTheme="minorHAnsi" w:hAnsiTheme="minorHAnsi" w:cstheme="minorHAnsi"/>
          <w:szCs w:val="22"/>
          <w:lang w:val="el-GR"/>
        </w:rPr>
      </w:pPr>
    </w:p>
    <w:p w14:paraId="41E78E3F" w14:textId="77777777" w:rsidR="009C0592" w:rsidRDefault="009C0592" w:rsidP="00AB7718">
      <w:pPr>
        <w:jc w:val="both"/>
        <w:rPr>
          <w:rFonts w:asciiTheme="minorHAnsi" w:hAnsiTheme="minorHAnsi" w:cstheme="minorHAnsi"/>
          <w:szCs w:val="22"/>
          <w:lang w:val="el-GR"/>
        </w:rPr>
      </w:pPr>
    </w:p>
    <w:p w14:paraId="383F03F9" w14:textId="77777777" w:rsidR="009C0592" w:rsidRDefault="009C0592" w:rsidP="00AB7718">
      <w:pPr>
        <w:jc w:val="both"/>
        <w:rPr>
          <w:rFonts w:asciiTheme="minorHAnsi" w:hAnsiTheme="minorHAnsi" w:cstheme="minorHAnsi"/>
          <w:szCs w:val="22"/>
          <w:lang w:val="el-GR"/>
        </w:rPr>
      </w:pPr>
    </w:p>
    <w:p w14:paraId="71C14ACA" w14:textId="77777777" w:rsidR="009C0592" w:rsidRDefault="009C0592" w:rsidP="00AB7718">
      <w:pPr>
        <w:jc w:val="both"/>
        <w:rPr>
          <w:rFonts w:asciiTheme="minorHAnsi" w:hAnsiTheme="minorHAnsi" w:cstheme="minorHAnsi"/>
          <w:szCs w:val="22"/>
          <w:lang w:val="el-GR"/>
        </w:rPr>
      </w:pPr>
    </w:p>
    <w:p w14:paraId="160A76DE" w14:textId="77777777" w:rsidR="009C0592" w:rsidRPr="00C12849" w:rsidRDefault="009C0592" w:rsidP="00AB7718">
      <w:pPr>
        <w:jc w:val="both"/>
        <w:rPr>
          <w:rFonts w:asciiTheme="minorHAnsi" w:hAnsiTheme="minorHAnsi" w:cstheme="minorHAnsi"/>
          <w:szCs w:val="22"/>
          <w:lang w:val="el-GR"/>
        </w:rPr>
      </w:pPr>
    </w:p>
    <w:p w14:paraId="461747B5" w14:textId="77777777" w:rsidR="00AB7718" w:rsidRPr="00C12849" w:rsidRDefault="00AB7718" w:rsidP="00AB7718">
      <w:pPr>
        <w:numPr>
          <w:ilvl w:val="0"/>
          <w:numId w:val="12"/>
        </w:numPr>
        <w:contextualSpacing/>
        <w:rPr>
          <w:rFonts w:ascii="Calibri" w:hAnsi="Calibri"/>
          <w:b/>
          <w:bCs/>
          <w:szCs w:val="22"/>
          <w:lang w:val="el-GR"/>
        </w:rPr>
      </w:pPr>
      <w:bookmarkStart w:id="3" w:name="_Hlk166831274"/>
      <w:r w:rsidRPr="00C12849">
        <w:rPr>
          <w:rFonts w:ascii="Calibri" w:hAnsi="Calibri"/>
          <w:b/>
          <w:bCs/>
          <w:szCs w:val="22"/>
          <w:lang w:val="el-GR"/>
        </w:rPr>
        <w:t>Έκθεση Αξιολόγησης για την παροχή άδειας χρήσης καταστήματος στη Νέα Δημοτική Αγορά Λάρνακας (</w:t>
      </w:r>
      <w:proofErr w:type="spellStart"/>
      <w:r w:rsidRPr="00C12849">
        <w:rPr>
          <w:rFonts w:ascii="Calibri" w:hAnsi="Calibri"/>
          <w:b/>
          <w:bCs/>
          <w:szCs w:val="22"/>
          <w:lang w:val="el-GR"/>
        </w:rPr>
        <w:t>αρ</w:t>
      </w:r>
      <w:proofErr w:type="spellEnd"/>
      <w:r w:rsidRPr="00C12849">
        <w:rPr>
          <w:rFonts w:ascii="Calibri" w:hAnsi="Calibri"/>
          <w:b/>
          <w:bCs/>
          <w:szCs w:val="22"/>
          <w:lang w:val="el-GR"/>
        </w:rPr>
        <w:t xml:space="preserve">. </w:t>
      </w:r>
      <w:proofErr w:type="spellStart"/>
      <w:r w:rsidRPr="00C12849">
        <w:rPr>
          <w:rFonts w:ascii="Calibri" w:hAnsi="Calibri"/>
          <w:b/>
          <w:bCs/>
          <w:szCs w:val="22"/>
          <w:lang w:val="el-GR"/>
        </w:rPr>
        <w:t>διαγ</w:t>
      </w:r>
      <w:proofErr w:type="spellEnd"/>
      <w:r w:rsidRPr="00C12849">
        <w:rPr>
          <w:rFonts w:ascii="Calibri" w:hAnsi="Calibri"/>
          <w:b/>
          <w:bCs/>
          <w:szCs w:val="22"/>
          <w:lang w:val="el-GR"/>
        </w:rPr>
        <w:t>. 51/2024).</w:t>
      </w:r>
    </w:p>
    <w:p w14:paraId="0626C007" w14:textId="77777777" w:rsidR="00AB7718" w:rsidRPr="00C12849" w:rsidRDefault="00AB7718" w:rsidP="00AB7718">
      <w:pPr>
        <w:rPr>
          <w:rFonts w:ascii="Calibri" w:hAnsi="Calibri"/>
          <w:b/>
          <w:bCs/>
          <w:sz w:val="20"/>
          <w:lang w:val="el-GR"/>
        </w:rPr>
      </w:pPr>
    </w:p>
    <w:bookmarkEnd w:id="3"/>
    <w:p w14:paraId="17A174C8" w14:textId="77777777" w:rsidR="00AB7718" w:rsidRPr="000B05A9" w:rsidRDefault="00AB7718" w:rsidP="00AB7718">
      <w:pPr>
        <w:rPr>
          <w:rFonts w:ascii="Calibri" w:hAnsi="Calibri"/>
          <w:szCs w:val="22"/>
          <w:lang w:val="el-GR"/>
        </w:rPr>
      </w:pPr>
      <w:r>
        <w:rPr>
          <w:rFonts w:ascii="Calibri" w:hAnsi="Calibri"/>
          <w:szCs w:val="22"/>
          <w:lang w:val="el-GR"/>
        </w:rPr>
        <w:t xml:space="preserve">Η Επιτροπή ενημερώνεται  για την έκθεση αξιολόγησης </w:t>
      </w:r>
      <w:r w:rsidRPr="000B05A9">
        <w:rPr>
          <w:rFonts w:ascii="Calibri" w:hAnsi="Calibri"/>
          <w:szCs w:val="22"/>
          <w:lang w:val="el-GR"/>
        </w:rPr>
        <w:t>για την παροχή άδειας χρήσης καταστήματος στη Νέα Δημοτική Αγορά Λάρνακας (</w:t>
      </w:r>
      <w:proofErr w:type="spellStart"/>
      <w:r w:rsidRPr="000B05A9">
        <w:rPr>
          <w:rFonts w:ascii="Calibri" w:hAnsi="Calibri"/>
          <w:szCs w:val="22"/>
          <w:lang w:val="el-GR"/>
        </w:rPr>
        <w:t>αρ</w:t>
      </w:r>
      <w:proofErr w:type="spellEnd"/>
      <w:r w:rsidRPr="000B05A9">
        <w:rPr>
          <w:rFonts w:ascii="Calibri" w:hAnsi="Calibri"/>
          <w:szCs w:val="22"/>
          <w:lang w:val="el-GR"/>
        </w:rPr>
        <w:t xml:space="preserve">. </w:t>
      </w:r>
      <w:proofErr w:type="spellStart"/>
      <w:r w:rsidRPr="000B05A9">
        <w:rPr>
          <w:rFonts w:ascii="Calibri" w:hAnsi="Calibri"/>
          <w:szCs w:val="22"/>
          <w:lang w:val="el-GR"/>
        </w:rPr>
        <w:t>διαγ</w:t>
      </w:r>
      <w:proofErr w:type="spellEnd"/>
      <w:r w:rsidRPr="000B05A9">
        <w:rPr>
          <w:rFonts w:ascii="Calibri" w:hAnsi="Calibri"/>
          <w:szCs w:val="22"/>
          <w:lang w:val="el-GR"/>
        </w:rPr>
        <w:t>. 51/2024).</w:t>
      </w:r>
    </w:p>
    <w:p w14:paraId="2809E4E4" w14:textId="77777777" w:rsidR="00AB7718" w:rsidRPr="000B05A9" w:rsidRDefault="00AB7718" w:rsidP="00AB7718">
      <w:pPr>
        <w:rPr>
          <w:rFonts w:ascii="Calibri" w:hAnsi="Calibri"/>
          <w:szCs w:val="22"/>
          <w:lang w:val="el-GR"/>
        </w:rPr>
      </w:pPr>
    </w:p>
    <w:p w14:paraId="1E9EB634" w14:textId="77777777" w:rsidR="00AB7718" w:rsidRPr="000B05A9" w:rsidRDefault="00AB7718" w:rsidP="00AB7718">
      <w:pPr>
        <w:rPr>
          <w:rFonts w:ascii="Calibri" w:hAnsi="Calibri"/>
          <w:szCs w:val="22"/>
          <w:lang w:val="el-GR"/>
        </w:rPr>
      </w:pPr>
      <w:r w:rsidRPr="000B05A9">
        <w:rPr>
          <w:rFonts w:ascii="Calibri" w:hAnsi="Calibri"/>
          <w:szCs w:val="22"/>
          <w:lang w:val="el-GR"/>
        </w:rPr>
        <w:t>Στις 6/6/2024 προκηρύχτηκε ο διαγωνισμός για την παροχή άδειας χρήσης καταστήματος στη Νέα Δημοτική Αγορά με ημερομηνία λήξης τις 14/6/2024. Αντικείμενο της Σύμβασης ήταν η παραχώρηση τριών αδειών χρήσης καταστημάτων στη Νέα Δημοτική Αγορά με τις εξής χρήσεις:</w:t>
      </w:r>
    </w:p>
    <w:p w14:paraId="49C0A548" w14:textId="77777777" w:rsidR="00AB7718" w:rsidRPr="000B05A9" w:rsidRDefault="00AB7718" w:rsidP="00AB7718">
      <w:pPr>
        <w:rPr>
          <w:rFonts w:ascii="Calibri" w:hAnsi="Calibri"/>
          <w:szCs w:val="22"/>
          <w:lang w:val="el-GR"/>
        </w:rPr>
      </w:pPr>
      <w:r w:rsidRPr="000B05A9">
        <w:rPr>
          <w:rFonts w:ascii="Calibri" w:hAnsi="Calibri"/>
          <w:szCs w:val="22"/>
          <w:lang w:val="el-GR"/>
        </w:rPr>
        <w:t>•</w:t>
      </w:r>
      <w:r w:rsidRPr="000B05A9">
        <w:rPr>
          <w:rFonts w:ascii="Calibri" w:hAnsi="Calibri"/>
          <w:szCs w:val="22"/>
          <w:lang w:val="el-GR"/>
        </w:rPr>
        <w:tab/>
        <w:t xml:space="preserve">Ανθοπωλείο. </w:t>
      </w:r>
    </w:p>
    <w:p w14:paraId="7E91A46D" w14:textId="77777777" w:rsidR="00AB7718" w:rsidRPr="000B05A9" w:rsidRDefault="00AB7718" w:rsidP="00AB7718">
      <w:pPr>
        <w:rPr>
          <w:rFonts w:ascii="Calibri" w:hAnsi="Calibri"/>
          <w:szCs w:val="22"/>
          <w:lang w:val="el-GR"/>
        </w:rPr>
      </w:pPr>
      <w:r w:rsidRPr="000B05A9">
        <w:rPr>
          <w:rFonts w:ascii="Calibri" w:hAnsi="Calibri"/>
          <w:szCs w:val="22"/>
          <w:lang w:val="el-GR"/>
        </w:rPr>
        <w:t>•</w:t>
      </w:r>
      <w:r w:rsidRPr="000B05A9">
        <w:rPr>
          <w:rFonts w:ascii="Calibri" w:hAnsi="Calibri"/>
          <w:szCs w:val="22"/>
          <w:lang w:val="el-GR"/>
        </w:rPr>
        <w:tab/>
        <w:t xml:space="preserve">Ελεύθερης επιλογής (π.χ. Κλειδαράς, Τσαγκάρης, Καπνικά Προϊόντα, πώληση ειδών καφέ/τσαγιού {αλεσμένος/κόκκοι – σημειώνεται ότι η εν λόγω χρήση δεν περιλαμβάνει την ετοιμασία και πώληση για κατανάλωση ροφημάτων καφέ, τσαγιού </w:t>
      </w:r>
      <w:proofErr w:type="spellStart"/>
      <w:r w:rsidRPr="000B05A9">
        <w:rPr>
          <w:rFonts w:ascii="Calibri" w:hAnsi="Calibri"/>
          <w:szCs w:val="22"/>
          <w:lang w:val="el-GR"/>
        </w:rPr>
        <w:t>κλπ</w:t>
      </w:r>
      <w:proofErr w:type="spellEnd"/>
      <w:r w:rsidRPr="000B05A9">
        <w:rPr>
          <w:rFonts w:ascii="Calibri" w:hAnsi="Calibri"/>
          <w:szCs w:val="22"/>
          <w:lang w:val="el-GR"/>
        </w:rPr>
        <w:t>} ή άλλη χρήση που να συνάδει με την Αγορά υπό την προϋπόθεση ότι θα τύχει της έγκρισης του Δήμου) .</w:t>
      </w:r>
    </w:p>
    <w:p w14:paraId="345DF1AB" w14:textId="77777777" w:rsidR="00AB7718" w:rsidRPr="000B05A9" w:rsidRDefault="00AB7718" w:rsidP="00AB7718">
      <w:pPr>
        <w:rPr>
          <w:rFonts w:ascii="Calibri" w:hAnsi="Calibri"/>
          <w:szCs w:val="22"/>
          <w:lang w:val="el-GR"/>
        </w:rPr>
      </w:pPr>
    </w:p>
    <w:p w14:paraId="130D0191" w14:textId="77777777" w:rsidR="00AB7718" w:rsidRPr="000B05A9" w:rsidRDefault="00AB7718" w:rsidP="00AB7718">
      <w:pPr>
        <w:rPr>
          <w:rFonts w:ascii="Calibri" w:hAnsi="Calibri"/>
          <w:szCs w:val="22"/>
          <w:lang w:val="el-GR"/>
        </w:rPr>
      </w:pPr>
      <w:r w:rsidRPr="000B05A9">
        <w:rPr>
          <w:rFonts w:ascii="Calibri" w:hAnsi="Calibri"/>
          <w:szCs w:val="22"/>
          <w:lang w:val="el-GR"/>
        </w:rPr>
        <w:t>Η άδεια χρήσης των καταστημάτων θα είναι διάρκειας δύο ετών με δικαίωμα για ανανέωση της για ακόμη τρείς περιόδους του ενός έτους (2+1+1+1).</w:t>
      </w:r>
    </w:p>
    <w:p w14:paraId="7501E659" w14:textId="77777777" w:rsidR="00AB7718" w:rsidRPr="000B05A9" w:rsidRDefault="00AB7718" w:rsidP="00AB7718">
      <w:pPr>
        <w:rPr>
          <w:rFonts w:ascii="Calibri" w:hAnsi="Calibri"/>
          <w:szCs w:val="22"/>
          <w:lang w:val="el-GR"/>
        </w:rPr>
      </w:pPr>
    </w:p>
    <w:p w14:paraId="64EED9E5" w14:textId="77777777" w:rsidR="00AB7718" w:rsidRPr="000B05A9" w:rsidRDefault="00AB7718" w:rsidP="00AB7718">
      <w:pPr>
        <w:rPr>
          <w:rFonts w:ascii="Calibri" w:hAnsi="Calibri"/>
          <w:szCs w:val="22"/>
          <w:lang w:val="el-GR"/>
        </w:rPr>
      </w:pPr>
      <w:r w:rsidRPr="000B05A9">
        <w:rPr>
          <w:rFonts w:ascii="Calibri" w:hAnsi="Calibri"/>
          <w:szCs w:val="22"/>
          <w:lang w:val="el-GR"/>
        </w:rPr>
        <w:t>Στα πλαίσια του Διαγωνισμού υποβλήθηκαν εμπρόθεσμα τρεις (3)  αιτήσεις ως ακολούθως:</w:t>
      </w:r>
    </w:p>
    <w:p w14:paraId="3A29FFE2" w14:textId="77777777" w:rsidR="00AB7718" w:rsidRPr="000B05A9" w:rsidRDefault="00AB7718" w:rsidP="00AB7718">
      <w:pPr>
        <w:rPr>
          <w:rFonts w:ascii="Calibri" w:hAnsi="Calibri"/>
          <w:szCs w:val="22"/>
          <w:lang w:val="el-GR"/>
        </w:rPr>
      </w:pPr>
    </w:p>
    <w:p w14:paraId="784A44D5" w14:textId="1C2DF4B3" w:rsidR="00AB7718" w:rsidRPr="000B05A9" w:rsidRDefault="00AB7718" w:rsidP="00AB7718">
      <w:pPr>
        <w:ind w:left="720"/>
        <w:rPr>
          <w:rFonts w:ascii="Calibri" w:hAnsi="Calibri"/>
          <w:szCs w:val="22"/>
          <w:lang w:val="el-GR"/>
        </w:rPr>
      </w:pPr>
      <w:r w:rsidRPr="000B05A9">
        <w:rPr>
          <w:rFonts w:ascii="Calibri" w:hAnsi="Calibri"/>
          <w:szCs w:val="22"/>
          <w:lang w:val="el-GR"/>
        </w:rPr>
        <w:t>1</w:t>
      </w:r>
      <w:r w:rsidR="00860809">
        <w:rPr>
          <w:rFonts w:ascii="Calibri" w:hAnsi="Calibri"/>
          <w:szCs w:val="22"/>
          <w:lang w:val="el-GR"/>
        </w:rPr>
        <w:t xml:space="preserve">. </w:t>
      </w:r>
      <w:r w:rsidR="00860809" w:rsidRPr="00860809">
        <w:rPr>
          <w:rFonts w:ascii="Calibri" w:hAnsi="Calibri"/>
          <w:szCs w:val="22"/>
          <w:lang w:val="el-GR"/>
        </w:rPr>
        <w:t>ΧΧΧΧΧΧΧΧΧΧΧ</w:t>
      </w:r>
      <w:r w:rsidR="00860809">
        <w:rPr>
          <w:rFonts w:ascii="Calibri" w:hAnsi="Calibri"/>
          <w:szCs w:val="22"/>
          <w:lang w:val="el-GR"/>
        </w:rPr>
        <w:t xml:space="preserve">,   </w:t>
      </w:r>
      <w:r w:rsidRPr="000B05A9">
        <w:rPr>
          <w:rFonts w:ascii="Calibri" w:hAnsi="Calibri"/>
          <w:szCs w:val="22"/>
          <w:lang w:val="el-GR"/>
        </w:rPr>
        <w:t>Προϊόντα Νεκρής Θάλασσας, Προϊόντα Ελαιόλαδου και φυσικών βοτάνων</w:t>
      </w:r>
    </w:p>
    <w:p w14:paraId="543FA75F" w14:textId="2905F4A3" w:rsidR="00AB7718" w:rsidRPr="000B05A9" w:rsidRDefault="00AB7718" w:rsidP="00AB7718">
      <w:pPr>
        <w:ind w:left="720"/>
        <w:rPr>
          <w:rFonts w:ascii="Calibri" w:hAnsi="Calibri"/>
          <w:szCs w:val="22"/>
          <w:lang w:val="el-GR"/>
        </w:rPr>
      </w:pPr>
      <w:r w:rsidRPr="000B05A9">
        <w:rPr>
          <w:rFonts w:ascii="Calibri" w:hAnsi="Calibri"/>
          <w:szCs w:val="22"/>
          <w:lang w:val="el-GR"/>
        </w:rPr>
        <w:t>2</w:t>
      </w:r>
      <w:r w:rsidR="00860809">
        <w:rPr>
          <w:rFonts w:ascii="Calibri" w:hAnsi="Calibri"/>
          <w:szCs w:val="22"/>
          <w:lang w:val="el-GR"/>
        </w:rPr>
        <w:t xml:space="preserve">. </w:t>
      </w:r>
      <w:r w:rsidR="00860809" w:rsidRPr="00860809">
        <w:rPr>
          <w:rFonts w:ascii="Calibri" w:hAnsi="Calibri"/>
          <w:szCs w:val="22"/>
          <w:lang w:val="el-GR"/>
        </w:rPr>
        <w:t>ΧΧΧΧΧΧΧΧΧΧΧ</w:t>
      </w:r>
      <w:r w:rsidR="00860809">
        <w:rPr>
          <w:rFonts w:ascii="Calibri" w:hAnsi="Calibri"/>
          <w:szCs w:val="22"/>
          <w:lang w:val="el-GR"/>
        </w:rPr>
        <w:t xml:space="preserve">,   </w:t>
      </w:r>
      <w:r w:rsidRPr="000B05A9">
        <w:rPr>
          <w:rFonts w:ascii="Calibri" w:hAnsi="Calibri"/>
          <w:szCs w:val="22"/>
          <w:lang w:val="el-GR"/>
        </w:rPr>
        <w:t>Χειροποίητες παραδοσιακές σαλάτες, παραδοσιακά σάντουιτς, φρέσκοι χυμοί.</w:t>
      </w:r>
    </w:p>
    <w:p w14:paraId="2904DB6D" w14:textId="0CD27082" w:rsidR="00AB7718" w:rsidRPr="000B05A9" w:rsidRDefault="00AB7718" w:rsidP="00AB7718">
      <w:pPr>
        <w:ind w:firstLine="720"/>
        <w:rPr>
          <w:rFonts w:ascii="Calibri" w:hAnsi="Calibri"/>
          <w:szCs w:val="22"/>
          <w:lang w:val="el-GR"/>
        </w:rPr>
      </w:pPr>
      <w:r w:rsidRPr="000B05A9">
        <w:rPr>
          <w:rFonts w:ascii="Calibri" w:hAnsi="Calibri"/>
          <w:szCs w:val="22"/>
          <w:lang w:val="el-GR"/>
        </w:rPr>
        <w:t>3</w:t>
      </w:r>
      <w:r w:rsidR="00860809">
        <w:rPr>
          <w:rFonts w:ascii="Calibri" w:hAnsi="Calibri"/>
          <w:szCs w:val="22"/>
          <w:lang w:val="el-GR"/>
        </w:rPr>
        <w:t xml:space="preserve">. </w:t>
      </w:r>
      <w:r w:rsidR="00860809" w:rsidRPr="00860809">
        <w:rPr>
          <w:rFonts w:ascii="Calibri" w:hAnsi="Calibri"/>
          <w:szCs w:val="22"/>
          <w:lang w:val="el-GR"/>
        </w:rPr>
        <w:t>ΧΧΧΧΧΧΧΧΧΧΧ</w:t>
      </w:r>
      <w:r w:rsidR="00860809">
        <w:rPr>
          <w:rFonts w:ascii="Calibri" w:hAnsi="Calibri"/>
          <w:szCs w:val="22"/>
          <w:lang w:val="el-GR"/>
        </w:rPr>
        <w:t xml:space="preserve">,    </w:t>
      </w:r>
      <w:proofErr w:type="spellStart"/>
      <w:r w:rsidRPr="000B05A9">
        <w:rPr>
          <w:rFonts w:ascii="Calibri" w:hAnsi="Calibri"/>
          <w:szCs w:val="22"/>
          <w:lang w:val="el-GR"/>
        </w:rPr>
        <w:t>Ζαχαροειδή</w:t>
      </w:r>
      <w:proofErr w:type="spellEnd"/>
    </w:p>
    <w:p w14:paraId="3A62BE5D" w14:textId="77777777" w:rsidR="00AB7718" w:rsidRPr="000B05A9" w:rsidRDefault="00AB7718" w:rsidP="00AB7718">
      <w:pPr>
        <w:rPr>
          <w:rFonts w:ascii="Calibri" w:hAnsi="Calibri"/>
          <w:szCs w:val="22"/>
          <w:lang w:val="el-GR"/>
        </w:rPr>
      </w:pPr>
    </w:p>
    <w:p w14:paraId="792DC07C" w14:textId="7DCC8D10" w:rsidR="00AB7718" w:rsidRPr="000B05A9" w:rsidRDefault="00AB7718" w:rsidP="00AB7718">
      <w:pPr>
        <w:rPr>
          <w:rFonts w:ascii="Calibri" w:hAnsi="Calibri"/>
          <w:szCs w:val="22"/>
          <w:lang w:val="el-GR"/>
        </w:rPr>
      </w:pPr>
      <w:r w:rsidRPr="000B05A9">
        <w:rPr>
          <w:rFonts w:ascii="Calibri" w:hAnsi="Calibri"/>
          <w:szCs w:val="22"/>
          <w:lang w:val="el-GR"/>
        </w:rPr>
        <w:t xml:space="preserve">Η προσφορά της </w:t>
      </w:r>
      <w:r w:rsidR="00860809" w:rsidRPr="00860809">
        <w:rPr>
          <w:rFonts w:ascii="Calibri" w:hAnsi="Calibri"/>
          <w:szCs w:val="22"/>
          <w:lang w:val="el-GR"/>
        </w:rPr>
        <w:t>ΧΧΧΧΧΧΧΧΧΧΧ</w:t>
      </w:r>
      <w:r w:rsidRPr="000B05A9">
        <w:rPr>
          <w:rFonts w:ascii="Calibri" w:hAnsi="Calibri"/>
          <w:szCs w:val="22"/>
          <w:lang w:val="el-GR"/>
        </w:rPr>
        <w:t xml:space="preserve">, αφορά Προϊόντα Νεκρής Θάλασσας, Προϊόντα Ελαιόλαδου και φυσικών βοτάνων. Δεδομένου του ότι αποχώρησαν από τη Δημοτική Αγορά το </w:t>
      </w:r>
      <w:r w:rsidR="00860809" w:rsidRPr="00860809">
        <w:rPr>
          <w:rFonts w:ascii="Calibri" w:hAnsi="Calibri"/>
          <w:szCs w:val="22"/>
          <w:lang w:val="el-GR"/>
        </w:rPr>
        <w:t xml:space="preserve">ΧΧΧΧΧΧΧΧΧΧΧ </w:t>
      </w:r>
      <w:r w:rsidRPr="000B05A9">
        <w:rPr>
          <w:rFonts w:ascii="Calibri" w:hAnsi="Calibri"/>
          <w:szCs w:val="22"/>
          <w:lang w:val="el-GR"/>
        </w:rPr>
        <w:t xml:space="preserve">και ο </w:t>
      </w:r>
      <w:r w:rsidR="00860809" w:rsidRPr="00860809">
        <w:rPr>
          <w:rFonts w:ascii="Calibri" w:hAnsi="Calibri"/>
          <w:szCs w:val="22"/>
          <w:lang w:val="el-GR"/>
        </w:rPr>
        <w:t xml:space="preserve">ΧΧΧΧΧΧΧΧΧΧΧ </w:t>
      </w:r>
      <w:r w:rsidRPr="000B05A9">
        <w:rPr>
          <w:rFonts w:ascii="Calibri" w:hAnsi="Calibri"/>
          <w:szCs w:val="22"/>
          <w:lang w:val="el-GR"/>
        </w:rPr>
        <w:t xml:space="preserve">θα μπορούσε να παραχωρηθεί κατάστημα για την πιο πάνω χρήση. Με βάση την </w:t>
      </w:r>
      <w:proofErr w:type="spellStart"/>
      <w:r w:rsidRPr="000B05A9">
        <w:rPr>
          <w:rFonts w:ascii="Calibri" w:hAnsi="Calibri"/>
          <w:szCs w:val="22"/>
          <w:lang w:val="el-GR"/>
        </w:rPr>
        <w:t>μοριοδότηση</w:t>
      </w:r>
      <w:proofErr w:type="spellEnd"/>
      <w:r w:rsidRPr="000B05A9">
        <w:rPr>
          <w:rFonts w:ascii="Calibri" w:hAnsi="Calibri"/>
          <w:szCs w:val="22"/>
          <w:lang w:val="el-GR"/>
        </w:rPr>
        <w:t xml:space="preserve"> η πιο πάνω προσφορά μαζεύει 80 μονάδες.</w:t>
      </w:r>
    </w:p>
    <w:p w14:paraId="6B3E58EB" w14:textId="77777777" w:rsidR="00AB7718" w:rsidRPr="000B05A9" w:rsidRDefault="00AB7718" w:rsidP="00AB7718">
      <w:pPr>
        <w:rPr>
          <w:rFonts w:ascii="Calibri" w:hAnsi="Calibri"/>
          <w:szCs w:val="22"/>
          <w:lang w:val="el-GR"/>
        </w:rPr>
      </w:pPr>
    </w:p>
    <w:p w14:paraId="51E62396" w14:textId="73C86AC6" w:rsidR="00AB7718" w:rsidRPr="000B05A9" w:rsidRDefault="00AB7718" w:rsidP="00AB7718">
      <w:pPr>
        <w:rPr>
          <w:rFonts w:ascii="Calibri" w:hAnsi="Calibri"/>
          <w:szCs w:val="22"/>
          <w:lang w:val="el-GR"/>
        </w:rPr>
      </w:pPr>
      <w:r w:rsidRPr="000B05A9">
        <w:rPr>
          <w:rFonts w:ascii="Calibri" w:hAnsi="Calibri"/>
          <w:szCs w:val="22"/>
          <w:lang w:val="el-GR"/>
        </w:rPr>
        <w:t xml:space="preserve">Η προσφορά της κ. </w:t>
      </w:r>
      <w:r w:rsidR="00860809" w:rsidRPr="00860809">
        <w:rPr>
          <w:rFonts w:ascii="Calibri" w:hAnsi="Calibri"/>
          <w:szCs w:val="22"/>
          <w:lang w:val="el-GR"/>
        </w:rPr>
        <w:t>ΧΧΧΧΧΧΧΧΧΧΧ</w:t>
      </w:r>
      <w:r w:rsidRPr="000B05A9">
        <w:rPr>
          <w:rFonts w:ascii="Calibri" w:hAnsi="Calibri"/>
          <w:szCs w:val="22"/>
          <w:lang w:val="el-GR"/>
        </w:rPr>
        <w:t xml:space="preserve">, με χειροποίητες παραδοσιακές σαλάτες, παραδοσιακά σάντουιτς καθώς και φρέσκους χυμούς δεν εμπίπτει στις εγκεκριμένες από το Δημοτικό Συμβούλιο χρήσεις.  Η προσφορά του κ. </w:t>
      </w:r>
      <w:r w:rsidR="00860809" w:rsidRPr="00860809">
        <w:rPr>
          <w:rFonts w:ascii="Calibri" w:hAnsi="Calibri"/>
          <w:szCs w:val="22"/>
          <w:lang w:val="el-GR"/>
        </w:rPr>
        <w:t>ΧΧΧΧΧΧΧΧΧΧΧ</w:t>
      </w:r>
      <w:r w:rsidRPr="000B05A9">
        <w:rPr>
          <w:rFonts w:ascii="Calibri" w:hAnsi="Calibri"/>
          <w:szCs w:val="22"/>
          <w:lang w:val="el-GR"/>
        </w:rPr>
        <w:t xml:space="preserve">, με </w:t>
      </w:r>
      <w:proofErr w:type="spellStart"/>
      <w:r w:rsidRPr="000B05A9">
        <w:rPr>
          <w:rFonts w:ascii="Calibri" w:hAnsi="Calibri"/>
          <w:szCs w:val="22"/>
          <w:lang w:val="el-GR"/>
        </w:rPr>
        <w:t>ζαχαροειδή</w:t>
      </w:r>
      <w:proofErr w:type="spellEnd"/>
      <w:r w:rsidRPr="000B05A9">
        <w:rPr>
          <w:rFonts w:ascii="Calibri" w:hAnsi="Calibri"/>
          <w:szCs w:val="22"/>
          <w:lang w:val="el-GR"/>
        </w:rPr>
        <w:t xml:space="preserve"> εμπίπτει στις εγκεκριμένες χρήσεις. Επειδή ο κ. </w:t>
      </w:r>
      <w:r w:rsidR="00860809" w:rsidRPr="00860809">
        <w:rPr>
          <w:rFonts w:ascii="Calibri" w:hAnsi="Calibri"/>
          <w:szCs w:val="22"/>
          <w:lang w:val="el-GR"/>
        </w:rPr>
        <w:t>ΧΧΧΧΧΧΧΧΧΧΧ</w:t>
      </w:r>
      <w:r w:rsidRPr="000B05A9">
        <w:rPr>
          <w:rFonts w:ascii="Calibri" w:hAnsi="Calibri"/>
          <w:szCs w:val="22"/>
          <w:lang w:val="el-GR"/>
        </w:rPr>
        <w:t xml:space="preserve"> είναι μόνο κάτοχος ανάλογης εμπειρίας έχει 30 μονάδες.</w:t>
      </w:r>
    </w:p>
    <w:p w14:paraId="52C52593" w14:textId="77777777" w:rsidR="00860809" w:rsidRDefault="00860809" w:rsidP="00AB7718">
      <w:pPr>
        <w:rPr>
          <w:rFonts w:ascii="Calibri" w:hAnsi="Calibri"/>
          <w:szCs w:val="22"/>
          <w:lang w:val="el-GR"/>
        </w:rPr>
      </w:pPr>
    </w:p>
    <w:p w14:paraId="4C47F7E5" w14:textId="77777777" w:rsidR="00860809" w:rsidRDefault="00860809" w:rsidP="00AB7718">
      <w:pPr>
        <w:rPr>
          <w:rFonts w:ascii="Calibri" w:hAnsi="Calibri"/>
          <w:szCs w:val="22"/>
          <w:lang w:val="el-GR"/>
        </w:rPr>
      </w:pPr>
    </w:p>
    <w:p w14:paraId="065D1FA9" w14:textId="43399E5D" w:rsidR="00AB7718" w:rsidRPr="000B05A9" w:rsidRDefault="00AB7718" w:rsidP="00AB7718">
      <w:pPr>
        <w:rPr>
          <w:rFonts w:ascii="Calibri" w:hAnsi="Calibri"/>
          <w:szCs w:val="22"/>
          <w:lang w:val="el-GR"/>
        </w:rPr>
      </w:pPr>
      <w:r>
        <w:rPr>
          <w:rFonts w:ascii="Calibri" w:hAnsi="Calibri"/>
          <w:szCs w:val="22"/>
          <w:lang w:val="el-GR"/>
        </w:rPr>
        <w:t xml:space="preserve">Η Επιτροπή αφού συζητά το θέμα αποφασίζει να κατακυρώσει την </w:t>
      </w:r>
      <w:r w:rsidRPr="000B05A9">
        <w:rPr>
          <w:rFonts w:ascii="Calibri" w:hAnsi="Calibri"/>
          <w:szCs w:val="22"/>
          <w:lang w:val="el-GR"/>
        </w:rPr>
        <w:t xml:space="preserve"> προσφορά της </w:t>
      </w:r>
      <w:r w:rsidR="00860809" w:rsidRPr="00860809">
        <w:rPr>
          <w:rFonts w:ascii="Calibri" w:hAnsi="Calibri"/>
          <w:szCs w:val="22"/>
          <w:lang w:val="el-GR"/>
        </w:rPr>
        <w:t xml:space="preserve">ΧΧΧΧΧΧΧΧΧΧΧ </w:t>
      </w:r>
      <w:r w:rsidRPr="000B05A9">
        <w:rPr>
          <w:rFonts w:ascii="Calibri" w:hAnsi="Calibri"/>
          <w:szCs w:val="22"/>
          <w:lang w:val="el-GR"/>
        </w:rPr>
        <w:t xml:space="preserve">και του κ. </w:t>
      </w:r>
      <w:r w:rsidR="00860809" w:rsidRPr="00860809">
        <w:rPr>
          <w:rFonts w:ascii="Calibri" w:hAnsi="Calibri"/>
          <w:szCs w:val="22"/>
          <w:lang w:val="el-GR"/>
        </w:rPr>
        <w:t xml:space="preserve">ΧΧΧΧΧΧΧΧΧΧΧ </w:t>
      </w:r>
      <w:r>
        <w:rPr>
          <w:rFonts w:ascii="Calibri" w:hAnsi="Calibri"/>
          <w:szCs w:val="22"/>
          <w:lang w:val="el-GR"/>
        </w:rPr>
        <w:t>με προτ</w:t>
      </w:r>
      <w:r w:rsidRPr="000B05A9">
        <w:rPr>
          <w:rFonts w:ascii="Calibri" w:hAnsi="Calibri"/>
          <w:szCs w:val="22"/>
          <w:lang w:val="el-GR"/>
        </w:rPr>
        <w:t xml:space="preserve">εραιότητα επιλογής καταστήματος στην </w:t>
      </w:r>
      <w:r w:rsidR="00860809" w:rsidRPr="00860809">
        <w:rPr>
          <w:rFonts w:ascii="Calibri" w:hAnsi="Calibri"/>
          <w:szCs w:val="22"/>
          <w:lang w:val="el-GR"/>
        </w:rPr>
        <w:t xml:space="preserve">ΧΧΧΧΧΧΧΧΧΧΧ </w:t>
      </w:r>
      <w:r w:rsidRPr="000B05A9">
        <w:rPr>
          <w:rFonts w:ascii="Calibri" w:hAnsi="Calibri"/>
          <w:szCs w:val="22"/>
          <w:lang w:val="el-GR"/>
        </w:rPr>
        <w:t>λόγω περισσότερων μονάδων</w:t>
      </w:r>
      <w:r w:rsidR="0033149E">
        <w:rPr>
          <w:rFonts w:ascii="Calibri" w:hAnsi="Calibri"/>
          <w:szCs w:val="22"/>
          <w:lang w:val="el-GR"/>
        </w:rPr>
        <w:t>,</w:t>
      </w:r>
      <w:r w:rsidRPr="000B05A9">
        <w:rPr>
          <w:rFonts w:ascii="Calibri" w:hAnsi="Calibri"/>
          <w:szCs w:val="22"/>
          <w:lang w:val="el-GR"/>
        </w:rPr>
        <w:t xml:space="preserve"> αφού είναι και παραγωγός/κατασκευαστής των υπό πώληση προϊόντων.</w:t>
      </w:r>
      <w:r>
        <w:rPr>
          <w:rFonts w:ascii="Calibri" w:hAnsi="Calibri"/>
          <w:szCs w:val="22"/>
          <w:lang w:val="el-GR"/>
        </w:rPr>
        <w:t xml:space="preserve"> </w:t>
      </w:r>
    </w:p>
    <w:p w14:paraId="3D944AEB" w14:textId="77777777" w:rsidR="00AB7718" w:rsidRPr="000B05A9" w:rsidRDefault="00AB7718" w:rsidP="00AB7718">
      <w:pPr>
        <w:rPr>
          <w:rFonts w:ascii="Calibri" w:hAnsi="Calibri"/>
          <w:szCs w:val="22"/>
          <w:lang w:val="el-GR"/>
        </w:rPr>
      </w:pPr>
    </w:p>
    <w:p w14:paraId="68C247DE" w14:textId="77777777" w:rsidR="00AB7718" w:rsidRDefault="00AB7718" w:rsidP="00AB7718">
      <w:pPr>
        <w:rPr>
          <w:rFonts w:ascii="Calibri" w:hAnsi="Calibri"/>
          <w:szCs w:val="22"/>
          <w:lang w:val="el-GR"/>
        </w:rPr>
      </w:pPr>
    </w:p>
    <w:p w14:paraId="420392F6" w14:textId="77777777" w:rsidR="009C0592" w:rsidRDefault="009C0592" w:rsidP="00AB7718">
      <w:pPr>
        <w:rPr>
          <w:rFonts w:ascii="Calibri" w:hAnsi="Calibri"/>
          <w:szCs w:val="22"/>
          <w:lang w:val="el-GR"/>
        </w:rPr>
      </w:pPr>
    </w:p>
    <w:p w14:paraId="412B33D8" w14:textId="77777777" w:rsidR="009C0592" w:rsidRDefault="009C0592" w:rsidP="00AB7718">
      <w:pPr>
        <w:rPr>
          <w:rFonts w:ascii="Calibri" w:hAnsi="Calibri"/>
          <w:szCs w:val="22"/>
          <w:lang w:val="el-GR"/>
        </w:rPr>
      </w:pPr>
    </w:p>
    <w:p w14:paraId="4AB62A69" w14:textId="77777777" w:rsidR="009C0592" w:rsidRDefault="009C0592" w:rsidP="00AB7718">
      <w:pPr>
        <w:rPr>
          <w:rFonts w:ascii="Calibri" w:hAnsi="Calibri"/>
          <w:szCs w:val="22"/>
          <w:lang w:val="el-GR"/>
        </w:rPr>
      </w:pPr>
    </w:p>
    <w:p w14:paraId="2D687F7B" w14:textId="77777777" w:rsidR="009C0592" w:rsidRDefault="009C0592" w:rsidP="00AB7718">
      <w:pPr>
        <w:rPr>
          <w:rFonts w:ascii="Calibri" w:hAnsi="Calibri"/>
          <w:szCs w:val="22"/>
          <w:lang w:val="el-GR"/>
        </w:rPr>
      </w:pPr>
    </w:p>
    <w:p w14:paraId="260E5B99" w14:textId="77777777" w:rsidR="009C0592" w:rsidRDefault="009C0592" w:rsidP="00AB7718">
      <w:pPr>
        <w:rPr>
          <w:rFonts w:ascii="Calibri" w:hAnsi="Calibri"/>
          <w:szCs w:val="22"/>
          <w:lang w:val="el-GR"/>
        </w:rPr>
      </w:pPr>
    </w:p>
    <w:p w14:paraId="23072258" w14:textId="77777777" w:rsidR="009C0592" w:rsidRDefault="009C0592" w:rsidP="00AB7718">
      <w:pPr>
        <w:rPr>
          <w:rFonts w:ascii="Calibri" w:hAnsi="Calibri"/>
          <w:szCs w:val="22"/>
          <w:lang w:val="el-GR"/>
        </w:rPr>
      </w:pPr>
    </w:p>
    <w:p w14:paraId="7057F426" w14:textId="77777777" w:rsidR="009C0592" w:rsidRDefault="009C0592" w:rsidP="00AB7718">
      <w:pPr>
        <w:rPr>
          <w:rFonts w:ascii="Calibri" w:hAnsi="Calibri"/>
          <w:szCs w:val="22"/>
          <w:lang w:val="el-GR"/>
        </w:rPr>
      </w:pPr>
    </w:p>
    <w:p w14:paraId="663A2AB2" w14:textId="77777777" w:rsidR="009C0592" w:rsidRPr="00C12849" w:rsidRDefault="009C0592" w:rsidP="00AB7718">
      <w:pPr>
        <w:rPr>
          <w:rFonts w:ascii="Calibri" w:hAnsi="Calibri"/>
          <w:szCs w:val="22"/>
          <w:lang w:val="el-GR"/>
        </w:rPr>
      </w:pPr>
    </w:p>
    <w:p w14:paraId="004BFDCC" w14:textId="4F71AD94" w:rsidR="00AB7718" w:rsidRPr="00C12849" w:rsidRDefault="00AB7718" w:rsidP="00AB7718">
      <w:pPr>
        <w:numPr>
          <w:ilvl w:val="0"/>
          <w:numId w:val="12"/>
        </w:numPr>
        <w:rPr>
          <w:rFonts w:ascii="Calibri" w:hAnsi="Calibri"/>
          <w:b/>
          <w:bCs/>
          <w:szCs w:val="22"/>
          <w:lang w:val="el-GR"/>
        </w:rPr>
      </w:pPr>
      <w:r w:rsidRPr="00C12849">
        <w:rPr>
          <w:rFonts w:ascii="Calibri" w:hAnsi="Calibri"/>
          <w:b/>
          <w:bCs/>
          <w:szCs w:val="22"/>
          <w:lang w:val="el-GR"/>
        </w:rPr>
        <w:t xml:space="preserve">Καθαρισμός και κλάδεμα των νησίδων στη Λάρνακα για περίοδο ενός χρόνου (με δικαίωμα στην αναθέτουσα αρχή να </w:t>
      </w:r>
      <w:r w:rsidR="00860809" w:rsidRPr="00C12849">
        <w:rPr>
          <w:rFonts w:ascii="Calibri" w:hAnsi="Calibri"/>
          <w:b/>
          <w:bCs/>
          <w:szCs w:val="22"/>
          <w:lang w:val="el-GR"/>
        </w:rPr>
        <w:t>ανανεώνει</w:t>
      </w:r>
      <w:r w:rsidRPr="00C12849">
        <w:rPr>
          <w:rFonts w:ascii="Calibri" w:hAnsi="Calibri"/>
          <w:b/>
          <w:bCs/>
          <w:szCs w:val="22"/>
          <w:lang w:val="el-GR"/>
        </w:rPr>
        <w:t xml:space="preserve"> τη σύμβαση με τους ίδιους όρους από έτος σε έτος ακόμα τρεις φορές). </w:t>
      </w:r>
    </w:p>
    <w:p w14:paraId="7E542F08" w14:textId="77777777" w:rsidR="00AB7718" w:rsidRPr="00C12849" w:rsidRDefault="00AB7718" w:rsidP="00AB7718">
      <w:pPr>
        <w:rPr>
          <w:rFonts w:ascii="Calibri" w:hAnsi="Calibri"/>
          <w:b/>
          <w:bCs/>
          <w:sz w:val="20"/>
          <w:lang w:val="el-GR"/>
        </w:rPr>
      </w:pPr>
    </w:p>
    <w:p w14:paraId="7E9D4163" w14:textId="080DF854" w:rsidR="00AB7718" w:rsidRPr="00C12849" w:rsidRDefault="00AB7718" w:rsidP="00AB7718">
      <w:pPr>
        <w:jc w:val="both"/>
        <w:rPr>
          <w:rFonts w:ascii="Calibri" w:hAnsi="Calibri"/>
          <w:sz w:val="24"/>
          <w:szCs w:val="24"/>
          <w:lang w:val="el-GR"/>
        </w:rPr>
      </w:pPr>
      <w:r w:rsidRPr="00C12849">
        <w:rPr>
          <w:rFonts w:ascii="Calibri" w:hAnsi="Calibri"/>
          <w:sz w:val="24"/>
          <w:szCs w:val="24"/>
          <w:lang w:val="el-GR"/>
        </w:rPr>
        <w:t xml:space="preserve">Η Επιτροπή ενημερώνεται για την επιστολή της εταιρείας </w:t>
      </w:r>
      <w:r w:rsidR="00860809" w:rsidRPr="00860809">
        <w:rPr>
          <w:rFonts w:ascii="Calibri" w:hAnsi="Calibri"/>
          <w:sz w:val="24"/>
          <w:szCs w:val="24"/>
          <w:lang w:val="el-GR"/>
        </w:rPr>
        <w:t xml:space="preserve">ΧΧΧΧΧΧΧΧΧΧΧ </w:t>
      </w:r>
      <w:r w:rsidRPr="00C12849">
        <w:rPr>
          <w:rFonts w:ascii="Calibri" w:hAnsi="Calibri"/>
          <w:sz w:val="24"/>
          <w:szCs w:val="24"/>
          <w:lang w:val="el-GR"/>
        </w:rPr>
        <w:t>σχετικά με την επιθυμία τερματισμού της συνεργασίας με το Δήμο Λάρνακας σχετικά με το κλάδεμα και καθαρισμό των νησίδων. Η Επιτροπή λαμβάνει γνώση ότι στην επιστολή ο ανάδοχος επικαλείται λόγους καθυστέρησης πληρωμών.</w:t>
      </w:r>
    </w:p>
    <w:p w14:paraId="71E26860" w14:textId="77777777" w:rsidR="00AB7718" w:rsidRPr="00C12849" w:rsidRDefault="00AB7718" w:rsidP="00AB7718">
      <w:pPr>
        <w:jc w:val="both"/>
        <w:rPr>
          <w:rFonts w:ascii="Calibri" w:hAnsi="Calibri"/>
          <w:sz w:val="24"/>
          <w:szCs w:val="24"/>
          <w:lang w:val="el-GR"/>
        </w:rPr>
      </w:pPr>
    </w:p>
    <w:p w14:paraId="15CB1CFE" w14:textId="1AFC6E48" w:rsidR="00AB7718" w:rsidRPr="00C12849" w:rsidRDefault="00AB7718" w:rsidP="00AB7718">
      <w:pPr>
        <w:jc w:val="both"/>
        <w:rPr>
          <w:rFonts w:ascii="Calibri" w:hAnsi="Calibri"/>
          <w:sz w:val="24"/>
          <w:szCs w:val="24"/>
          <w:lang w:val="el-GR"/>
        </w:rPr>
      </w:pPr>
      <w:r w:rsidRPr="00C12849">
        <w:rPr>
          <w:rFonts w:ascii="Calibri" w:hAnsi="Calibri"/>
          <w:sz w:val="24"/>
          <w:szCs w:val="24"/>
          <w:lang w:val="el-GR"/>
        </w:rPr>
        <w:t xml:space="preserve">Στη συνέχεια η Επιτροπή ενημερώνεται από τον κ. </w:t>
      </w:r>
      <w:r w:rsidR="00860809" w:rsidRPr="00860809">
        <w:rPr>
          <w:rFonts w:ascii="Calibri" w:hAnsi="Calibri"/>
          <w:sz w:val="24"/>
          <w:szCs w:val="24"/>
          <w:lang w:val="el-GR"/>
        </w:rPr>
        <w:t>ΧΧΧΧΧΧΧΧΧΧΧ</w:t>
      </w:r>
      <w:r w:rsidRPr="00C12849">
        <w:rPr>
          <w:rFonts w:ascii="Calibri" w:hAnsi="Calibri"/>
          <w:sz w:val="24"/>
          <w:szCs w:val="24"/>
          <w:lang w:val="el-GR"/>
        </w:rPr>
        <w:t xml:space="preserve">, ότι οι πληρωμές στο εν λόγω συμβόλαιο οι πληρωμές έγιναν κανονικά και επίσης εκκρεμεί ένα τιμολόγιο το οποίο δεν έχει προσκομίσει, για εργασία η οποία είναι </w:t>
      </w:r>
      <w:r w:rsidR="00860809" w:rsidRPr="00C12849">
        <w:rPr>
          <w:rFonts w:ascii="Calibri" w:hAnsi="Calibri"/>
          <w:sz w:val="24"/>
          <w:szCs w:val="24"/>
          <w:lang w:val="el-GR"/>
        </w:rPr>
        <w:t>ελλιπής</w:t>
      </w:r>
      <w:r w:rsidRPr="00C12849">
        <w:rPr>
          <w:rFonts w:ascii="Calibri" w:hAnsi="Calibri"/>
          <w:sz w:val="24"/>
          <w:szCs w:val="24"/>
          <w:lang w:val="el-GR"/>
        </w:rPr>
        <w:t>.</w:t>
      </w:r>
    </w:p>
    <w:p w14:paraId="2C240854" w14:textId="77777777" w:rsidR="00AB7718" w:rsidRPr="00C12849" w:rsidRDefault="00AB7718" w:rsidP="00AB7718">
      <w:pPr>
        <w:jc w:val="both"/>
        <w:rPr>
          <w:rFonts w:ascii="Calibri" w:hAnsi="Calibri"/>
          <w:sz w:val="24"/>
          <w:szCs w:val="24"/>
          <w:lang w:val="el-GR"/>
        </w:rPr>
      </w:pPr>
    </w:p>
    <w:p w14:paraId="7D604000" w14:textId="719EDA3E" w:rsidR="00AB7718" w:rsidRPr="00C12849" w:rsidRDefault="00AB7718" w:rsidP="00AB7718">
      <w:pPr>
        <w:jc w:val="both"/>
        <w:rPr>
          <w:rFonts w:ascii="Calibri" w:hAnsi="Calibri"/>
          <w:sz w:val="24"/>
          <w:szCs w:val="24"/>
          <w:lang w:val="el-GR"/>
        </w:rPr>
      </w:pPr>
      <w:r w:rsidRPr="00C12849">
        <w:rPr>
          <w:rFonts w:ascii="Calibri" w:hAnsi="Calibri"/>
          <w:sz w:val="24"/>
          <w:szCs w:val="24"/>
          <w:lang w:val="el-GR"/>
        </w:rPr>
        <w:t xml:space="preserve">Ακολούθως η Επιτροπή ενημερώνεται από τον κ. </w:t>
      </w:r>
      <w:r w:rsidR="00860809" w:rsidRPr="00860809">
        <w:rPr>
          <w:rFonts w:ascii="Calibri" w:hAnsi="Calibri"/>
          <w:sz w:val="24"/>
          <w:szCs w:val="24"/>
          <w:lang w:val="el-GR"/>
        </w:rPr>
        <w:t xml:space="preserve">ΧΧΧΧΧΧΧΧΧΧΧ </w:t>
      </w:r>
      <w:r w:rsidRPr="00C12849">
        <w:rPr>
          <w:rFonts w:ascii="Calibri" w:hAnsi="Calibri"/>
          <w:sz w:val="24"/>
          <w:szCs w:val="24"/>
          <w:lang w:val="el-GR"/>
        </w:rPr>
        <w:t xml:space="preserve">ότι ζητήθηκε η γνώμη του νομικού συμβούλου του Δήμου ο οποίος αναφέρει ότι αφού ο ανάδοχος τερματίζει τη συμφωνία, σύμφωνα και με το άρθρο 15 της σύμβασης, θα πρέπει να διεκδικηθεί η εγγυητική ως η ελάχιστη αποζημίωση για το Δήμο. </w:t>
      </w:r>
    </w:p>
    <w:p w14:paraId="708436C2" w14:textId="77777777" w:rsidR="00AB7718" w:rsidRPr="00C12849" w:rsidRDefault="00AB7718" w:rsidP="00AB7718">
      <w:pPr>
        <w:jc w:val="both"/>
        <w:rPr>
          <w:rFonts w:ascii="Calibri" w:hAnsi="Calibri"/>
          <w:sz w:val="24"/>
          <w:szCs w:val="24"/>
          <w:lang w:val="el-GR"/>
        </w:rPr>
      </w:pPr>
    </w:p>
    <w:p w14:paraId="1B35ACEF" w14:textId="77777777" w:rsidR="00AB7718" w:rsidRPr="00C12849" w:rsidRDefault="00AB7718" w:rsidP="00AB7718">
      <w:pPr>
        <w:jc w:val="both"/>
        <w:rPr>
          <w:rFonts w:ascii="Calibri" w:hAnsi="Calibri"/>
          <w:bCs/>
          <w:sz w:val="24"/>
          <w:szCs w:val="24"/>
          <w:lang w:val="el-GR"/>
        </w:rPr>
      </w:pPr>
      <w:r w:rsidRPr="00C12849">
        <w:rPr>
          <w:rFonts w:ascii="Calibri" w:hAnsi="Calibri"/>
          <w:bCs/>
          <w:sz w:val="24"/>
          <w:szCs w:val="24"/>
          <w:lang w:val="el-GR"/>
        </w:rPr>
        <w:t xml:space="preserve">Στη συνέχεια η Επιτροπή ενημερώνεται τους όρους που ετοιμάστηκαν τον </w:t>
      </w:r>
      <w:bookmarkStart w:id="4" w:name="_Hlk173318142"/>
      <w:r w:rsidRPr="00C12849">
        <w:rPr>
          <w:rFonts w:ascii="Calibri" w:hAnsi="Calibri"/>
          <w:bCs/>
          <w:sz w:val="24"/>
          <w:szCs w:val="24"/>
          <w:lang w:val="el-GR"/>
        </w:rPr>
        <w:t>καθαρισμό και κλάδεμα των νησίδων στη Λάρνακα για περίοδο ενός χρόνου (με δικαίωμα στην Αναθέτουσα Αρχή να ανανεώνει τη Σύμβαση με τους ίδιους όρους από έτος σε έτος ακόμα τρεις φορές).</w:t>
      </w:r>
    </w:p>
    <w:bookmarkEnd w:id="4"/>
    <w:p w14:paraId="75381B6C" w14:textId="77777777" w:rsidR="00AB7718" w:rsidRPr="00C12849" w:rsidRDefault="00AB7718" w:rsidP="00AB7718">
      <w:pPr>
        <w:jc w:val="both"/>
        <w:rPr>
          <w:rFonts w:ascii="Calibri" w:hAnsi="Calibri"/>
          <w:bCs/>
          <w:sz w:val="24"/>
          <w:szCs w:val="24"/>
          <w:lang w:val="el-GR"/>
        </w:rPr>
      </w:pPr>
    </w:p>
    <w:p w14:paraId="0480ECD5" w14:textId="77777777" w:rsidR="00AB7718" w:rsidRPr="00C12849" w:rsidRDefault="00AB7718" w:rsidP="00AB7718">
      <w:pPr>
        <w:jc w:val="both"/>
        <w:rPr>
          <w:rFonts w:ascii="Calibri" w:hAnsi="Calibri"/>
          <w:bCs/>
          <w:sz w:val="24"/>
          <w:szCs w:val="24"/>
          <w:lang w:val="el-GR"/>
        </w:rPr>
      </w:pPr>
      <w:r w:rsidRPr="00C12849">
        <w:rPr>
          <w:rFonts w:ascii="Calibri" w:hAnsi="Calibri"/>
          <w:bCs/>
          <w:sz w:val="24"/>
          <w:szCs w:val="24"/>
          <w:lang w:val="el-GR"/>
        </w:rPr>
        <w:t xml:space="preserve">Για τον πιο πάνω διαγωνισμό έχει προβλεφθεί εκτιμώμενη αξίας </w:t>
      </w:r>
      <w:bookmarkStart w:id="5" w:name="_Hlk173318173"/>
      <w:r w:rsidRPr="00C12849">
        <w:rPr>
          <w:rFonts w:ascii="Calibri" w:hAnsi="Calibri"/>
          <w:bCs/>
          <w:sz w:val="24"/>
          <w:szCs w:val="24"/>
          <w:lang w:val="el-GR"/>
        </w:rPr>
        <w:t xml:space="preserve">σύμβασης €172.000,00 πλέον ΦΠΑ (€43.000,00 + ΦΠΑ ετησίως). </w:t>
      </w:r>
      <w:bookmarkEnd w:id="5"/>
    </w:p>
    <w:p w14:paraId="610A5EC0" w14:textId="77777777" w:rsidR="00AB7718" w:rsidRPr="00C12849" w:rsidRDefault="00AB7718" w:rsidP="00AB7718">
      <w:pPr>
        <w:jc w:val="both"/>
        <w:rPr>
          <w:rFonts w:ascii="Calibri" w:hAnsi="Calibri"/>
          <w:bCs/>
          <w:sz w:val="24"/>
          <w:szCs w:val="24"/>
          <w:lang w:val="el-GR"/>
        </w:rPr>
      </w:pPr>
    </w:p>
    <w:p w14:paraId="65E1CE81" w14:textId="77777777" w:rsidR="00AB7718" w:rsidRPr="00C12849" w:rsidRDefault="00AB7718" w:rsidP="00AB7718">
      <w:pPr>
        <w:jc w:val="both"/>
        <w:rPr>
          <w:rFonts w:ascii="Calibri" w:hAnsi="Calibri"/>
          <w:bCs/>
          <w:sz w:val="24"/>
          <w:szCs w:val="24"/>
          <w:lang w:val="el-GR"/>
        </w:rPr>
      </w:pPr>
      <w:r w:rsidRPr="00C12849">
        <w:rPr>
          <w:rFonts w:ascii="Calibri" w:hAnsi="Calibri"/>
          <w:bCs/>
          <w:sz w:val="24"/>
          <w:szCs w:val="24"/>
          <w:lang w:val="el-GR"/>
        </w:rPr>
        <w:t>Η Επιτροπή αφού συζητά το θέμα αποφασίζει την έγκριση των όρων του διαγωνισμού.  Παράλληλα η Επιτροπή Προσφορών εισηγείται στο Συμβούλιο Προσφορών η Επιτροπή Αξιολόγησης να αποτελείται από τους:</w:t>
      </w:r>
    </w:p>
    <w:p w14:paraId="22BC1424" w14:textId="77777777" w:rsidR="00AB7718" w:rsidRPr="00C12849" w:rsidRDefault="00AB7718" w:rsidP="00AB7718">
      <w:pPr>
        <w:rPr>
          <w:rFonts w:ascii="Calibri" w:hAnsi="Calibri"/>
          <w:bCs/>
          <w:sz w:val="24"/>
          <w:szCs w:val="24"/>
          <w:lang w:val="el-GR"/>
        </w:rPr>
      </w:pPr>
    </w:p>
    <w:p w14:paraId="245D646C" w14:textId="11F3D960" w:rsidR="00AB7718" w:rsidRPr="00C12849" w:rsidRDefault="00AB7718" w:rsidP="00AB7718">
      <w:pPr>
        <w:rPr>
          <w:rFonts w:ascii="Calibri" w:hAnsi="Calibri"/>
          <w:bCs/>
          <w:sz w:val="24"/>
          <w:szCs w:val="24"/>
          <w:lang w:val="el-GR"/>
        </w:rPr>
      </w:pPr>
      <w:r w:rsidRPr="00C12849">
        <w:rPr>
          <w:rFonts w:ascii="Calibri" w:hAnsi="Calibri"/>
          <w:bCs/>
          <w:sz w:val="24"/>
          <w:szCs w:val="24"/>
          <w:lang w:val="el-GR"/>
        </w:rPr>
        <w:t xml:space="preserve">α) </w:t>
      </w:r>
      <w:r w:rsidR="00860809" w:rsidRPr="00860809">
        <w:rPr>
          <w:rFonts w:ascii="Calibri" w:hAnsi="Calibri"/>
          <w:bCs/>
          <w:sz w:val="24"/>
          <w:szCs w:val="24"/>
          <w:lang w:val="el-GR"/>
        </w:rPr>
        <w:t>ΧΧΧΧΧΧΧΧΧΧΧ</w:t>
      </w:r>
      <w:r w:rsidRPr="00C12849">
        <w:rPr>
          <w:rFonts w:ascii="Calibri" w:hAnsi="Calibri"/>
          <w:bCs/>
          <w:sz w:val="24"/>
          <w:szCs w:val="24"/>
          <w:lang w:val="el-GR"/>
        </w:rPr>
        <w:t xml:space="preserve">, </w:t>
      </w:r>
    </w:p>
    <w:p w14:paraId="2DE257AE" w14:textId="52E6F6D0" w:rsidR="00AB7718" w:rsidRPr="00C12849" w:rsidRDefault="00AB7718" w:rsidP="00AB7718">
      <w:pPr>
        <w:rPr>
          <w:rFonts w:ascii="Calibri" w:hAnsi="Calibri"/>
          <w:bCs/>
          <w:sz w:val="24"/>
          <w:szCs w:val="24"/>
          <w:lang w:val="el-GR"/>
        </w:rPr>
      </w:pPr>
      <w:r w:rsidRPr="00C12849">
        <w:rPr>
          <w:rFonts w:ascii="Calibri" w:hAnsi="Calibri"/>
          <w:bCs/>
          <w:sz w:val="24"/>
          <w:szCs w:val="24"/>
          <w:lang w:val="el-GR"/>
        </w:rPr>
        <w:t xml:space="preserve">β) </w:t>
      </w:r>
      <w:r w:rsidR="00860809" w:rsidRPr="00860809">
        <w:rPr>
          <w:rFonts w:ascii="Calibri" w:hAnsi="Calibri"/>
          <w:bCs/>
          <w:sz w:val="24"/>
          <w:szCs w:val="24"/>
          <w:lang w:val="el-GR"/>
        </w:rPr>
        <w:t>ΧΧΧΧΧΧΧΧΧΧΧ</w:t>
      </w:r>
      <w:r w:rsidRPr="00C12849">
        <w:rPr>
          <w:rFonts w:ascii="Calibri" w:hAnsi="Calibri"/>
          <w:bCs/>
          <w:sz w:val="24"/>
          <w:szCs w:val="24"/>
          <w:lang w:val="el-GR"/>
        </w:rPr>
        <w:t xml:space="preserve">, </w:t>
      </w:r>
    </w:p>
    <w:p w14:paraId="5F4A7CE2" w14:textId="01977996" w:rsidR="00AB7718" w:rsidRDefault="00AB7718" w:rsidP="00AB7718">
      <w:pPr>
        <w:rPr>
          <w:rFonts w:ascii="Calibri" w:hAnsi="Calibri"/>
          <w:bCs/>
          <w:sz w:val="24"/>
          <w:szCs w:val="24"/>
          <w:lang w:val="el-GR"/>
        </w:rPr>
      </w:pPr>
      <w:r w:rsidRPr="00C12849">
        <w:rPr>
          <w:rFonts w:ascii="Calibri" w:hAnsi="Calibri"/>
          <w:bCs/>
          <w:sz w:val="24"/>
          <w:szCs w:val="24"/>
          <w:lang w:val="el-GR"/>
        </w:rPr>
        <w:t xml:space="preserve">γ) </w:t>
      </w:r>
      <w:r w:rsidR="00860809" w:rsidRPr="00860809">
        <w:rPr>
          <w:rFonts w:ascii="Calibri" w:hAnsi="Calibri"/>
          <w:bCs/>
          <w:sz w:val="24"/>
          <w:szCs w:val="24"/>
          <w:lang w:val="el-GR"/>
        </w:rPr>
        <w:t>ΧΧΧΧΧΧΧΧΧΧΧ</w:t>
      </w:r>
      <w:r w:rsidRPr="00C12849">
        <w:rPr>
          <w:rFonts w:ascii="Calibri" w:hAnsi="Calibri"/>
          <w:bCs/>
          <w:sz w:val="24"/>
          <w:szCs w:val="24"/>
          <w:lang w:val="el-GR"/>
        </w:rPr>
        <w:t xml:space="preserve">, </w:t>
      </w:r>
    </w:p>
    <w:p w14:paraId="08581363" w14:textId="77777777" w:rsidR="0033149E" w:rsidRDefault="0033149E" w:rsidP="00AB7718">
      <w:pPr>
        <w:rPr>
          <w:rFonts w:ascii="Calibri" w:hAnsi="Calibri"/>
          <w:bCs/>
          <w:sz w:val="24"/>
          <w:szCs w:val="24"/>
          <w:lang w:val="el-GR"/>
        </w:rPr>
      </w:pPr>
    </w:p>
    <w:p w14:paraId="49FD2829" w14:textId="77777777" w:rsidR="0033149E" w:rsidRDefault="0033149E" w:rsidP="00AB7718">
      <w:pPr>
        <w:rPr>
          <w:rFonts w:ascii="Calibri" w:hAnsi="Calibri"/>
          <w:bCs/>
          <w:sz w:val="24"/>
          <w:szCs w:val="24"/>
          <w:lang w:val="el-GR"/>
        </w:rPr>
      </w:pPr>
    </w:p>
    <w:p w14:paraId="66BB4D18" w14:textId="77777777" w:rsidR="009C0592" w:rsidRDefault="009C0592" w:rsidP="00AB7718">
      <w:pPr>
        <w:rPr>
          <w:rFonts w:ascii="Calibri" w:hAnsi="Calibri"/>
          <w:bCs/>
          <w:sz w:val="24"/>
          <w:szCs w:val="24"/>
          <w:lang w:val="el-GR"/>
        </w:rPr>
      </w:pPr>
    </w:p>
    <w:p w14:paraId="489374B8" w14:textId="77777777" w:rsidR="009C0592" w:rsidRDefault="009C0592" w:rsidP="00AB7718">
      <w:pPr>
        <w:rPr>
          <w:rFonts w:ascii="Calibri" w:hAnsi="Calibri"/>
          <w:bCs/>
          <w:sz w:val="24"/>
          <w:szCs w:val="24"/>
          <w:lang w:val="el-GR"/>
        </w:rPr>
      </w:pPr>
    </w:p>
    <w:p w14:paraId="5E568F17" w14:textId="77777777" w:rsidR="009C0592" w:rsidRDefault="009C0592" w:rsidP="00AB7718">
      <w:pPr>
        <w:rPr>
          <w:rFonts w:ascii="Calibri" w:hAnsi="Calibri"/>
          <w:bCs/>
          <w:sz w:val="24"/>
          <w:szCs w:val="24"/>
          <w:lang w:val="el-GR"/>
        </w:rPr>
      </w:pPr>
    </w:p>
    <w:p w14:paraId="05303A15" w14:textId="77777777" w:rsidR="009C0592" w:rsidRDefault="009C0592" w:rsidP="00AB7718">
      <w:pPr>
        <w:rPr>
          <w:rFonts w:ascii="Calibri" w:hAnsi="Calibri"/>
          <w:bCs/>
          <w:sz w:val="24"/>
          <w:szCs w:val="24"/>
          <w:lang w:val="el-GR"/>
        </w:rPr>
      </w:pPr>
    </w:p>
    <w:p w14:paraId="3DBDFC39" w14:textId="77777777" w:rsidR="009C0592" w:rsidRDefault="009C0592" w:rsidP="00AB7718">
      <w:pPr>
        <w:rPr>
          <w:rFonts w:ascii="Calibri" w:hAnsi="Calibri"/>
          <w:bCs/>
          <w:sz w:val="24"/>
          <w:szCs w:val="24"/>
          <w:lang w:val="el-GR"/>
        </w:rPr>
      </w:pPr>
    </w:p>
    <w:p w14:paraId="5EA88B88" w14:textId="77777777" w:rsidR="009C0592" w:rsidRDefault="009C0592" w:rsidP="00AB7718">
      <w:pPr>
        <w:rPr>
          <w:rFonts w:ascii="Calibri" w:hAnsi="Calibri"/>
          <w:bCs/>
          <w:sz w:val="24"/>
          <w:szCs w:val="24"/>
          <w:lang w:val="el-GR"/>
        </w:rPr>
      </w:pPr>
    </w:p>
    <w:p w14:paraId="17242216" w14:textId="77777777" w:rsidR="0033149E" w:rsidRDefault="0033149E" w:rsidP="00AB7718">
      <w:pPr>
        <w:rPr>
          <w:rFonts w:ascii="Calibri" w:hAnsi="Calibri"/>
          <w:bCs/>
          <w:sz w:val="24"/>
          <w:szCs w:val="24"/>
          <w:lang w:val="el-GR"/>
        </w:rPr>
      </w:pPr>
    </w:p>
    <w:p w14:paraId="084F2A9A" w14:textId="77777777" w:rsidR="0033149E" w:rsidRDefault="0033149E" w:rsidP="00AB7718">
      <w:pPr>
        <w:rPr>
          <w:rFonts w:ascii="Calibri" w:hAnsi="Calibri"/>
          <w:bCs/>
          <w:sz w:val="24"/>
          <w:szCs w:val="24"/>
          <w:lang w:val="el-GR"/>
        </w:rPr>
      </w:pPr>
    </w:p>
    <w:p w14:paraId="16B6100E" w14:textId="77777777" w:rsidR="0033149E" w:rsidRPr="00C12849" w:rsidRDefault="0033149E" w:rsidP="00AB7718">
      <w:pPr>
        <w:rPr>
          <w:rFonts w:ascii="Calibri" w:hAnsi="Calibri"/>
          <w:bCs/>
          <w:sz w:val="24"/>
          <w:szCs w:val="24"/>
          <w:lang w:val="el-GR"/>
        </w:rPr>
      </w:pPr>
    </w:p>
    <w:p w14:paraId="47A5DFAA" w14:textId="77777777" w:rsidR="00AB7718" w:rsidRPr="00C12849" w:rsidRDefault="00AB7718" w:rsidP="00AB7718">
      <w:pPr>
        <w:contextualSpacing/>
        <w:rPr>
          <w:rFonts w:ascii="Calibri" w:hAnsi="Calibri"/>
          <w:bCs/>
          <w:sz w:val="24"/>
          <w:szCs w:val="24"/>
          <w:lang w:val="el-GR"/>
        </w:rPr>
      </w:pPr>
    </w:p>
    <w:p w14:paraId="4182565F" w14:textId="77777777" w:rsidR="00AB7718" w:rsidRPr="00C12849" w:rsidRDefault="00AB7718" w:rsidP="00AB7718">
      <w:pPr>
        <w:numPr>
          <w:ilvl w:val="0"/>
          <w:numId w:val="12"/>
        </w:numPr>
        <w:rPr>
          <w:rFonts w:ascii="Calibri" w:hAnsi="Calibri"/>
          <w:b/>
          <w:bCs/>
          <w:szCs w:val="22"/>
          <w:lang w:val="el-GR"/>
        </w:rPr>
      </w:pPr>
      <w:r w:rsidRPr="00C12849">
        <w:rPr>
          <w:rFonts w:ascii="Calibri" w:hAnsi="Calibri"/>
          <w:b/>
          <w:bCs/>
          <w:szCs w:val="22"/>
          <w:lang w:val="el-GR"/>
        </w:rPr>
        <w:t xml:space="preserve">Έκθεση Αξιολόγησης για την παροχή υπηρεσιών τοποθέτησης και περισυλλογής </w:t>
      </w:r>
      <w:proofErr w:type="spellStart"/>
      <w:r w:rsidRPr="00C12849">
        <w:rPr>
          <w:rFonts w:ascii="Calibri" w:hAnsi="Calibri"/>
          <w:b/>
          <w:bCs/>
          <w:szCs w:val="22"/>
          <w:lang w:val="el-GR"/>
        </w:rPr>
        <w:t>ξαπλώστρων</w:t>
      </w:r>
      <w:proofErr w:type="spellEnd"/>
      <w:r w:rsidRPr="00C12849">
        <w:rPr>
          <w:rFonts w:ascii="Calibri" w:hAnsi="Calibri"/>
          <w:b/>
          <w:bCs/>
          <w:szCs w:val="22"/>
          <w:lang w:val="el-GR"/>
        </w:rPr>
        <w:t xml:space="preserve"> στην παραλία των </w:t>
      </w:r>
      <w:proofErr w:type="spellStart"/>
      <w:r w:rsidRPr="00C12849">
        <w:rPr>
          <w:rFonts w:ascii="Calibri" w:hAnsi="Calibri"/>
          <w:b/>
          <w:bCs/>
          <w:szCs w:val="22"/>
          <w:lang w:val="el-GR"/>
        </w:rPr>
        <w:t>Φοινικούδων</w:t>
      </w:r>
      <w:proofErr w:type="spellEnd"/>
      <w:r w:rsidRPr="00C12849">
        <w:rPr>
          <w:rFonts w:ascii="Calibri" w:hAnsi="Calibri"/>
          <w:b/>
          <w:bCs/>
          <w:szCs w:val="22"/>
          <w:lang w:val="el-GR"/>
        </w:rPr>
        <w:t xml:space="preserve"> στη Λάρνακα.</w:t>
      </w:r>
    </w:p>
    <w:p w14:paraId="40385DA4" w14:textId="77777777" w:rsidR="00AB7718" w:rsidRPr="00C12849" w:rsidRDefault="00AB7718" w:rsidP="00AB7718">
      <w:pPr>
        <w:ind w:left="2250"/>
        <w:rPr>
          <w:rFonts w:ascii="Calibri" w:hAnsi="Calibri"/>
          <w:b/>
          <w:bCs/>
          <w:szCs w:val="22"/>
          <w:lang w:val="el-GR"/>
        </w:rPr>
      </w:pPr>
    </w:p>
    <w:p w14:paraId="4D6D4255" w14:textId="29394442" w:rsidR="00AB7718" w:rsidRPr="00F92132" w:rsidRDefault="00AB7718" w:rsidP="00AB7718">
      <w:pPr>
        <w:rPr>
          <w:rFonts w:ascii="Calibri" w:hAnsi="Calibri"/>
          <w:szCs w:val="22"/>
          <w:lang w:val="el-GR"/>
        </w:rPr>
      </w:pPr>
      <w:r>
        <w:rPr>
          <w:rFonts w:ascii="Calibri" w:hAnsi="Calibri"/>
          <w:szCs w:val="22"/>
          <w:lang w:val="el-GR"/>
        </w:rPr>
        <w:t xml:space="preserve">Η Επιτροπή ενημερώνεται για την έκθεση αξιολόγησης για </w:t>
      </w:r>
      <w:r w:rsidRPr="00F92132">
        <w:rPr>
          <w:rFonts w:ascii="Calibri" w:hAnsi="Calibri"/>
          <w:szCs w:val="22"/>
          <w:lang w:val="el-GR"/>
        </w:rPr>
        <w:t xml:space="preserve">την παροχή υπηρεσιών τοποθέτησης και περισυλλογής </w:t>
      </w:r>
      <w:proofErr w:type="spellStart"/>
      <w:r w:rsidRPr="00F92132">
        <w:rPr>
          <w:rFonts w:ascii="Calibri" w:hAnsi="Calibri"/>
          <w:szCs w:val="22"/>
          <w:lang w:val="el-GR"/>
        </w:rPr>
        <w:t>ξαπλώστρων</w:t>
      </w:r>
      <w:proofErr w:type="spellEnd"/>
      <w:r w:rsidRPr="00F92132">
        <w:rPr>
          <w:rFonts w:ascii="Calibri" w:hAnsi="Calibri"/>
          <w:szCs w:val="22"/>
          <w:lang w:val="el-GR"/>
        </w:rPr>
        <w:t xml:space="preserve"> στην παραλία των </w:t>
      </w:r>
      <w:proofErr w:type="spellStart"/>
      <w:r w:rsidRPr="00F92132">
        <w:rPr>
          <w:rFonts w:ascii="Calibri" w:hAnsi="Calibri"/>
          <w:szCs w:val="22"/>
          <w:lang w:val="el-GR"/>
        </w:rPr>
        <w:t>Φοινικούδων</w:t>
      </w:r>
      <w:proofErr w:type="spellEnd"/>
      <w:r w:rsidRPr="00F92132">
        <w:rPr>
          <w:rFonts w:ascii="Calibri" w:hAnsi="Calibri"/>
          <w:szCs w:val="22"/>
          <w:lang w:val="el-GR"/>
        </w:rPr>
        <w:t xml:space="preserve"> στη Λάρνακα</w:t>
      </w:r>
      <w:r>
        <w:rPr>
          <w:rFonts w:ascii="Calibri" w:hAnsi="Calibri"/>
          <w:szCs w:val="22"/>
          <w:lang w:val="el-GR"/>
        </w:rPr>
        <w:t xml:space="preserve">. Ο </w:t>
      </w:r>
      <w:r w:rsidRPr="00F92132">
        <w:rPr>
          <w:rFonts w:ascii="Calibri" w:hAnsi="Calibri"/>
          <w:szCs w:val="22"/>
          <w:lang w:val="el-GR"/>
        </w:rPr>
        <w:t xml:space="preserve"> προϋπολογισμό</w:t>
      </w:r>
      <w:r>
        <w:rPr>
          <w:rFonts w:ascii="Calibri" w:hAnsi="Calibri"/>
          <w:szCs w:val="22"/>
          <w:lang w:val="el-GR"/>
        </w:rPr>
        <w:t>ς</w:t>
      </w:r>
      <w:r w:rsidRPr="00F92132">
        <w:rPr>
          <w:rFonts w:ascii="Calibri" w:hAnsi="Calibri"/>
          <w:szCs w:val="22"/>
          <w:lang w:val="el-GR"/>
        </w:rPr>
        <w:t xml:space="preserve"> δαπάνης</w:t>
      </w:r>
      <w:r>
        <w:rPr>
          <w:rFonts w:ascii="Calibri" w:hAnsi="Calibri"/>
          <w:szCs w:val="22"/>
          <w:lang w:val="el-GR"/>
        </w:rPr>
        <w:t xml:space="preserve"> </w:t>
      </w:r>
      <w:proofErr w:type="spellStart"/>
      <w:r>
        <w:rPr>
          <w:rFonts w:ascii="Calibri" w:hAnsi="Calibri"/>
          <w:szCs w:val="22"/>
          <w:lang w:val="el-GR"/>
        </w:rPr>
        <w:t>ανέρχετο</w:t>
      </w:r>
      <w:proofErr w:type="spellEnd"/>
      <w:r>
        <w:rPr>
          <w:rFonts w:ascii="Calibri" w:hAnsi="Calibri"/>
          <w:szCs w:val="22"/>
          <w:lang w:val="el-GR"/>
        </w:rPr>
        <w:t xml:space="preserve"> στις </w:t>
      </w:r>
      <w:r w:rsidRPr="00F92132">
        <w:rPr>
          <w:rFonts w:ascii="Calibri" w:hAnsi="Calibri"/>
          <w:szCs w:val="22"/>
          <w:lang w:val="el-GR"/>
        </w:rPr>
        <w:t xml:space="preserve"> €10.000 + ΦΠΑ </w:t>
      </w:r>
    </w:p>
    <w:p w14:paraId="739683FA" w14:textId="77777777" w:rsidR="00AB7718" w:rsidRPr="00F92132" w:rsidRDefault="00AB7718" w:rsidP="00AB7718">
      <w:pPr>
        <w:rPr>
          <w:rFonts w:ascii="Calibri" w:hAnsi="Calibri"/>
          <w:szCs w:val="22"/>
          <w:lang w:val="el-GR"/>
        </w:rPr>
      </w:pPr>
    </w:p>
    <w:p w14:paraId="70520A80" w14:textId="043C58DC" w:rsidR="00AB7718" w:rsidRPr="00F92132" w:rsidRDefault="00AB7718" w:rsidP="00AB7718">
      <w:pPr>
        <w:rPr>
          <w:rFonts w:ascii="Calibri" w:hAnsi="Calibri"/>
          <w:szCs w:val="22"/>
          <w:lang w:val="el-GR"/>
        </w:rPr>
      </w:pPr>
      <w:r w:rsidRPr="00F92132">
        <w:rPr>
          <w:rFonts w:ascii="Calibri" w:hAnsi="Calibri"/>
          <w:szCs w:val="22"/>
          <w:lang w:val="el-GR"/>
        </w:rPr>
        <w:t xml:space="preserve">Ο διαγωνισμός </w:t>
      </w:r>
      <w:r>
        <w:rPr>
          <w:rFonts w:ascii="Calibri" w:hAnsi="Calibri"/>
          <w:szCs w:val="22"/>
          <w:lang w:val="el-GR"/>
        </w:rPr>
        <w:t>έληξε στις</w:t>
      </w:r>
      <w:r w:rsidRPr="00F92132">
        <w:rPr>
          <w:rFonts w:ascii="Calibri" w:hAnsi="Calibri"/>
          <w:szCs w:val="22"/>
          <w:lang w:val="el-GR"/>
        </w:rPr>
        <w:t xml:space="preserve"> 26/6/2024 και αφού </w:t>
      </w:r>
      <w:r w:rsidR="00860809" w:rsidRPr="00F92132">
        <w:rPr>
          <w:rFonts w:ascii="Calibri" w:hAnsi="Calibri"/>
          <w:szCs w:val="22"/>
          <w:lang w:val="el-GR"/>
        </w:rPr>
        <w:t>ανοίχτηκε</w:t>
      </w:r>
      <w:r w:rsidRPr="00F92132">
        <w:rPr>
          <w:rFonts w:ascii="Calibri" w:hAnsi="Calibri"/>
          <w:szCs w:val="22"/>
          <w:lang w:val="el-GR"/>
        </w:rPr>
        <w:t xml:space="preserve"> το κιβώτιο προσφορών του Δήμου, έχει παραληφθεί 1 προσφορά ως ακολούθως:</w:t>
      </w:r>
      <w:r>
        <w:rPr>
          <w:rFonts w:ascii="Calibri" w:hAnsi="Calibri"/>
          <w:szCs w:val="22"/>
          <w:lang w:val="el-GR"/>
        </w:rPr>
        <w:t xml:space="preserve"> </w:t>
      </w:r>
      <w:r w:rsidR="00860809" w:rsidRPr="00860809">
        <w:rPr>
          <w:rFonts w:ascii="Calibri" w:hAnsi="Calibri"/>
          <w:szCs w:val="22"/>
          <w:lang w:val="el-GR"/>
        </w:rPr>
        <w:t xml:space="preserve">ΧΧΧΧΧΧΧΧΧΧΧ </w:t>
      </w:r>
      <w:r w:rsidRPr="00F92132">
        <w:rPr>
          <w:rFonts w:ascii="Calibri" w:hAnsi="Calibri"/>
          <w:szCs w:val="22"/>
          <w:lang w:val="el-GR"/>
        </w:rPr>
        <w:t xml:space="preserve">-&gt; €12.000 + ΦΠΑ . </w:t>
      </w:r>
    </w:p>
    <w:p w14:paraId="1669B3EF" w14:textId="77777777" w:rsidR="00AB7718" w:rsidRPr="00F92132" w:rsidRDefault="00AB7718" w:rsidP="00AB7718">
      <w:pPr>
        <w:rPr>
          <w:rFonts w:ascii="Calibri" w:hAnsi="Calibri"/>
          <w:szCs w:val="22"/>
          <w:lang w:val="el-GR"/>
        </w:rPr>
      </w:pPr>
    </w:p>
    <w:p w14:paraId="70288CCC" w14:textId="77777777" w:rsidR="00AB7718" w:rsidRDefault="00AB7718" w:rsidP="00AB7718">
      <w:pPr>
        <w:rPr>
          <w:rFonts w:ascii="Calibri" w:hAnsi="Calibri"/>
          <w:szCs w:val="22"/>
          <w:lang w:val="el-GR"/>
        </w:rPr>
      </w:pPr>
      <w:r>
        <w:rPr>
          <w:rFonts w:ascii="Calibri" w:hAnsi="Calibri"/>
          <w:szCs w:val="22"/>
          <w:lang w:val="el-GR"/>
        </w:rPr>
        <w:t xml:space="preserve">Στη συνέχεια η Επιτροπή ενημερώνεται ότι ο </w:t>
      </w:r>
      <w:proofErr w:type="spellStart"/>
      <w:r>
        <w:rPr>
          <w:rFonts w:ascii="Calibri" w:hAnsi="Calibri"/>
          <w:szCs w:val="22"/>
          <w:lang w:val="el-GR"/>
        </w:rPr>
        <w:t>προσφοροδότης</w:t>
      </w:r>
      <w:proofErr w:type="spellEnd"/>
      <w:r>
        <w:rPr>
          <w:rFonts w:ascii="Calibri" w:hAnsi="Calibri"/>
          <w:szCs w:val="22"/>
          <w:lang w:val="el-GR"/>
        </w:rPr>
        <w:t xml:space="preserve"> είναι εργάτης του Δήμου Λάρνακας και προς τούτο ζητήθηκε νομική γνωμάτευση η οποία αναφέρει ότι μια τέτοια απασχόληση πιθανό να θέσει τη μείωση της απόδοσης του εργάτη και πιθανόν να είναι αντιδεοντολογική</w:t>
      </w:r>
      <w:r w:rsidRPr="00F92132">
        <w:rPr>
          <w:rFonts w:ascii="Calibri" w:hAnsi="Calibri"/>
          <w:szCs w:val="22"/>
          <w:lang w:val="el-GR"/>
        </w:rPr>
        <w:t>.</w:t>
      </w:r>
    </w:p>
    <w:p w14:paraId="5EAE580E" w14:textId="77777777" w:rsidR="00AB7718" w:rsidRDefault="00AB7718" w:rsidP="00AB7718">
      <w:pPr>
        <w:rPr>
          <w:rFonts w:ascii="Calibri" w:hAnsi="Calibri"/>
          <w:szCs w:val="22"/>
          <w:lang w:val="el-GR"/>
        </w:rPr>
      </w:pPr>
    </w:p>
    <w:p w14:paraId="61750B4B" w14:textId="77777777" w:rsidR="00AB7718" w:rsidRPr="00C12849" w:rsidRDefault="00AB7718" w:rsidP="00AB7718">
      <w:pPr>
        <w:rPr>
          <w:rFonts w:ascii="Calibri" w:hAnsi="Calibri"/>
          <w:b/>
          <w:bCs/>
          <w:szCs w:val="22"/>
          <w:lang w:val="el-GR"/>
        </w:rPr>
      </w:pPr>
      <w:r>
        <w:rPr>
          <w:rFonts w:ascii="Calibri" w:hAnsi="Calibri"/>
          <w:szCs w:val="22"/>
          <w:lang w:val="el-GR"/>
        </w:rPr>
        <w:t xml:space="preserve">Η Επιτροπή αφού συζητά το θέμα και λαμβάνοντας υπόψη τα πιο πάνω αποφασίζει ακύρωση του διαγωνισμού και </w:t>
      </w:r>
      <w:proofErr w:type="spellStart"/>
      <w:r>
        <w:rPr>
          <w:rFonts w:ascii="Calibri" w:hAnsi="Calibri"/>
          <w:szCs w:val="22"/>
          <w:lang w:val="el-GR"/>
        </w:rPr>
        <w:t>επαναπροκήρυξη</w:t>
      </w:r>
      <w:proofErr w:type="spellEnd"/>
      <w:r>
        <w:rPr>
          <w:rFonts w:ascii="Calibri" w:hAnsi="Calibri"/>
          <w:szCs w:val="22"/>
          <w:lang w:val="el-GR"/>
        </w:rPr>
        <w:t xml:space="preserve"> νέου.</w:t>
      </w:r>
    </w:p>
    <w:p w14:paraId="623F1FE6" w14:textId="77777777" w:rsidR="00AB7718" w:rsidRPr="00C12849" w:rsidRDefault="00AB7718" w:rsidP="00AB7718">
      <w:pPr>
        <w:ind w:left="2250"/>
        <w:rPr>
          <w:rFonts w:ascii="Calibri" w:hAnsi="Calibri"/>
          <w:b/>
          <w:bCs/>
          <w:szCs w:val="22"/>
          <w:lang w:val="el-GR"/>
        </w:rPr>
      </w:pPr>
    </w:p>
    <w:p w14:paraId="2AB7AAB9" w14:textId="77777777" w:rsidR="00AB7718" w:rsidRDefault="00AB7718" w:rsidP="00AB7718">
      <w:pPr>
        <w:rPr>
          <w:rFonts w:ascii="Calibri" w:hAnsi="Calibri"/>
          <w:b/>
          <w:bCs/>
          <w:szCs w:val="22"/>
          <w:lang w:val="el-GR"/>
        </w:rPr>
      </w:pPr>
    </w:p>
    <w:p w14:paraId="5D73F6D0" w14:textId="77777777" w:rsidR="009C0592" w:rsidRDefault="009C0592" w:rsidP="00AB7718">
      <w:pPr>
        <w:rPr>
          <w:rFonts w:ascii="Calibri" w:hAnsi="Calibri"/>
          <w:b/>
          <w:bCs/>
          <w:szCs w:val="22"/>
          <w:lang w:val="el-GR"/>
        </w:rPr>
      </w:pPr>
    </w:p>
    <w:p w14:paraId="0B203C79" w14:textId="77777777" w:rsidR="009C0592" w:rsidRDefault="009C0592" w:rsidP="00AB7718">
      <w:pPr>
        <w:rPr>
          <w:rFonts w:ascii="Calibri" w:hAnsi="Calibri"/>
          <w:b/>
          <w:bCs/>
          <w:szCs w:val="22"/>
          <w:lang w:val="el-GR"/>
        </w:rPr>
      </w:pPr>
    </w:p>
    <w:p w14:paraId="5E484B28" w14:textId="77777777" w:rsidR="009C0592" w:rsidRDefault="009C0592" w:rsidP="00AB7718">
      <w:pPr>
        <w:rPr>
          <w:rFonts w:ascii="Calibri" w:hAnsi="Calibri"/>
          <w:b/>
          <w:bCs/>
          <w:szCs w:val="22"/>
          <w:lang w:val="el-GR"/>
        </w:rPr>
      </w:pPr>
    </w:p>
    <w:p w14:paraId="7595DEBE" w14:textId="77777777" w:rsidR="009C0592" w:rsidRDefault="009C0592" w:rsidP="00AB7718">
      <w:pPr>
        <w:rPr>
          <w:rFonts w:ascii="Calibri" w:hAnsi="Calibri"/>
          <w:b/>
          <w:bCs/>
          <w:szCs w:val="22"/>
          <w:lang w:val="el-GR"/>
        </w:rPr>
      </w:pPr>
    </w:p>
    <w:p w14:paraId="4A14AE84" w14:textId="77777777" w:rsidR="009C0592" w:rsidRDefault="009C0592" w:rsidP="00AB7718">
      <w:pPr>
        <w:rPr>
          <w:rFonts w:ascii="Calibri" w:hAnsi="Calibri"/>
          <w:b/>
          <w:bCs/>
          <w:szCs w:val="22"/>
          <w:lang w:val="el-GR"/>
        </w:rPr>
      </w:pPr>
    </w:p>
    <w:p w14:paraId="4B936FE8" w14:textId="77777777" w:rsidR="009C0592" w:rsidRDefault="009C0592" w:rsidP="00AB7718">
      <w:pPr>
        <w:rPr>
          <w:rFonts w:ascii="Calibri" w:hAnsi="Calibri"/>
          <w:b/>
          <w:bCs/>
          <w:szCs w:val="22"/>
          <w:lang w:val="el-GR"/>
        </w:rPr>
      </w:pPr>
    </w:p>
    <w:p w14:paraId="24C3ABC2" w14:textId="77777777" w:rsidR="009C0592" w:rsidRDefault="009C0592" w:rsidP="00AB7718">
      <w:pPr>
        <w:rPr>
          <w:rFonts w:ascii="Calibri" w:hAnsi="Calibri"/>
          <w:b/>
          <w:bCs/>
          <w:szCs w:val="22"/>
          <w:lang w:val="el-GR"/>
        </w:rPr>
      </w:pPr>
    </w:p>
    <w:p w14:paraId="0FDA1DB5" w14:textId="77777777" w:rsidR="009C0592" w:rsidRDefault="009C0592" w:rsidP="00AB7718">
      <w:pPr>
        <w:rPr>
          <w:rFonts w:ascii="Calibri" w:hAnsi="Calibri"/>
          <w:b/>
          <w:bCs/>
          <w:szCs w:val="22"/>
          <w:lang w:val="el-GR"/>
        </w:rPr>
      </w:pPr>
    </w:p>
    <w:p w14:paraId="5A227369" w14:textId="77777777" w:rsidR="009C0592" w:rsidRDefault="009C0592" w:rsidP="00AB7718">
      <w:pPr>
        <w:rPr>
          <w:rFonts w:ascii="Calibri" w:hAnsi="Calibri"/>
          <w:b/>
          <w:bCs/>
          <w:szCs w:val="22"/>
          <w:lang w:val="el-GR"/>
        </w:rPr>
      </w:pPr>
    </w:p>
    <w:p w14:paraId="48C47CE7" w14:textId="77777777" w:rsidR="009C0592" w:rsidRDefault="009C0592" w:rsidP="00AB7718">
      <w:pPr>
        <w:rPr>
          <w:rFonts w:ascii="Calibri" w:hAnsi="Calibri"/>
          <w:b/>
          <w:bCs/>
          <w:szCs w:val="22"/>
          <w:lang w:val="el-GR"/>
        </w:rPr>
      </w:pPr>
    </w:p>
    <w:p w14:paraId="16A95526" w14:textId="77777777" w:rsidR="009C0592" w:rsidRDefault="009C0592" w:rsidP="00AB7718">
      <w:pPr>
        <w:rPr>
          <w:rFonts w:ascii="Calibri" w:hAnsi="Calibri"/>
          <w:b/>
          <w:bCs/>
          <w:szCs w:val="22"/>
          <w:lang w:val="el-GR"/>
        </w:rPr>
      </w:pPr>
    </w:p>
    <w:p w14:paraId="2D67C33D" w14:textId="77777777" w:rsidR="009C0592" w:rsidRDefault="009C0592" w:rsidP="00AB7718">
      <w:pPr>
        <w:rPr>
          <w:rFonts w:ascii="Calibri" w:hAnsi="Calibri"/>
          <w:b/>
          <w:bCs/>
          <w:szCs w:val="22"/>
          <w:lang w:val="el-GR"/>
        </w:rPr>
      </w:pPr>
    </w:p>
    <w:p w14:paraId="50FE2FAF" w14:textId="77777777" w:rsidR="009C0592" w:rsidRDefault="009C0592" w:rsidP="00AB7718">
      <w:pPr>
        <w:rPr>
          <w:rFonts w:ascii="Calibri" w:hAnsi="Calibri"/>
          <w:b/>
          <w:bCs/>
          <w:szCs w:val="22"/>
          <w:lang w:val="el-GR"/>
        </w:rPr>
      </w:pPr>
    </w:p>
    <w:p w14:paraId="3F55E4C5" w14:textId="77777777" w:rsidR="009C0592" w:rsidRDefault="009C0592" w:rsidP="00AB7718">
      <w:pPr>
        <w:rPr>
          <w:rFonts w:ascii="Calibri" w:hAnsi="Calibri"/>
          <w:b/>
          <w:bCs/>
          <w:szCs w:val="22"/>
          <w:lang w:val="el-GR"/>
        </w:rPr>
      </w:pPr>
    </w:p>
    <w:p w14:paraId="75DA395F" w14:textId="77777777" w:rsidR="009C0592" w:rsidRDefault="009C0592" w:rsidP="00AB7718">
      <w:pPr>
        <w:rPr>
          <w:rFonts w:ascii="Calibri" w:hAnsi="Calibri"/>
          <w:b/>
          <w:bCs/>
          <w:szCs w:val="22"/>
          <w:lang w:val="el-GR"/>
        </w:rPr>
      </w:pPr>
    </w:p>
    <w:p w14:paraId="4E06C219" w14:textId="77777777" w:rsidR="009C0592" w:rsidRDefault="009C0592" w:rsidP="00AB7718">
      <w:pPr>
        <w:rPr>
          <w:rFonts w:ascii="Calibri" w:hAnsi="Calibri"/>
          <w:b/>
          <w:bCs/>
          <w:szCs w:val="22"/>
          <w:lang w:val="el-GR"/>
        </w:rPr>
      </w:pPr>
    </w:p>
    <w:p w14:paraId="12CB3CAE" w14:textId="77777777" w:rsidR="009C0592" w:rsidRDefault="009C0592" w:rsidP="00AB7718">
      <w:pPr>
        <w:rPr>
          <w:rFonts w:ascii="Calibri" w:hAnsi="Calibri"/>
          <w:b/>
          <w:bCs/>
          <w:szCs w:val="22"/>
          <w:lang w:val="el-GR"/>
        </w:rPr>
      </w:pPr>
    </w:p>
    <w:p w14:paraId="23C814A9" w14:textId="77777777" w:rsidR="009C0592" w:rsidRDefault="009C0592" w:rsidP="00AB7718">
      <w:pPr>
        <w:rPr>
          <w:rFonts w:ascii="Calibri" w:hAnsi="Calibri"/>
          <w:b/>
          <w:bCs/>
          <w:szCs w:val="22"/>
          <w:lang w:val="el-GR"/>
        </w:rPr>
      </w:pPr>
    </w:p>
    <w:p w14:paraId="596B16E3" w14:textId="77777777" w:rsidR="009C0592" w:rsidRDefault="009C0592" w:rsidP="00AB7718">
      <w:pPr>
        <w:rPr>
          <w:rFonts w:ascii="Calibri" w:hAnsi="Calibri"/>
          <w:b/>
          <w:bCs/>
          <w:szCs w:val="22"/>
          <w:lang w:val="el-GR"/>
        </w:rPr>
      </w:pPr>
    </w:p>
    <w:p w14:paraId="1EB81779" w14:textId="77777777" w:rsidR="009C0592" w:rsidRDefault="009C0592" w:rsidP="00AB7718">
      <w:pPr>
        <w:rPr>
          <w:rFonts w:ascii="Calibri" w:hAnsi="Calibri"/>
          <w:b/>
          <w:bCs/>
          <w:szCs w:val="22"/>
          <w:lang w:val="el-GR"/>
        </w:rPr>
      </w:pPr>
    </w:p>
    <w:p w14:paraId="14F1F5E0" w14:textId="77777777" w:rsidR="009C0592" w:rsidRDefault="009C0592" w:rsidP="00AB7718">
      <w:pPr>
        <w:rPr>
          <w:rFonts w:ascii="Calibri" w:hAnsi="Calibri"/>
          <w:b/>
          <w:bCs/>
          <w:szCs w:val="22"/>
          <w:lang w:val="el-GR"/>
        </w:rPr>
      </w:pPr>
    </w:p>
    <w:p w14:paraId="2E068134" w14:textId="77777777" w:rsidR="009C0592" w:rsidRDefault="009C0592" w:rsidP="00AB7718">
      <w:pPr>
        <w:rPr>
          <w:rFonts w:ascii="Calibri" w:hAnsi="Calibri"/>
          <w:b/>
          <w:bCs/>
          <w:szCs w:val="22"/>
          <w:lang w:val="el-GR"/>
        </w:rPr>
      </w:pPr>
    </w:p>
    <w:p w14:paraId="4866824E" w14:textId="77777777" w:rsidR="009C0592" w:rsidRDefault="009C0592" w:rsidP="00AB7718">
      <w:pPr>
        <w:rPr>
          <w:rFonts w:ascii="Calibri" w:hAnsi="Calibri"/>
          <w:b/>
          <w:bCs/>
          <w:szCs w:val="22"/>
          <w:lang w:val="el-GR"/>
        </w:rPr>
      </w:pPr>
    </w:p>
    <w:p w14:paraId="4D92D340" w14:textId="77777777" w:rsidR="009C0592" w:rsidRDefault="009C0592" w:rsidP="00AB7718">
      <w:pPr>
        <w:rPr>
          <w:rFonts w:ascii="Calibri" w:hAnsi="Calibri"/>
          <w:b/>
          <w:bCs/>
          <w:szCs w:val="22"/>
          <w:lang w:val="el-GR"/>
        </w:rPr>
      </w:pPr>
    </w:p>
    <w:p w14:paraId="6EBCDCB2" w14:textId="77777777" w:rsidR="009C0592" w:rsidRPr="00C12849" w:rsidRDefault="009C0592" w:rsidP="00AB7718">
      <w:pPr>
        <w:rPr>
          <w:rFonts w:ascii="Calibri" w:hAnsi="Calibri"/>
          <w:b/>
          <w:bCs/>
          <w:szCs w:val="22"/>
          <w:lang w:val="el-GR"/>
        </w:rPr>
      </w:pPr>
    </w:p>
    <w:p w14:paraId="631D51D3" w14:textId="77777777" w:rsidR="00AB7718" w:rsidRPr="00C12849" w:rsidRDefault="00AB7718" w:rsidP="00AB7718">
      <w:pPr>
        <w:numPr>
          <w:ilvl w:val="0"/>
          <w:numId w:val="12"/>
        </w:numPr>
        <w:rPr>
          <w:rFonts w:ascii="Calibri" w:hAnsi="Calibri"/>
          <w:b/>
          <w:bCs/>
          <w:szCs w:val="22"/>
          <w:lang w:val="el-GR"/>
        </w:rPr>
      </w:pPr>
      <w:bookmarkStart w:id="6" w:name="_Hlk173839463"/>
      <w:r w:rsidRPr="00C12849">
        <w:rPr>
          <w:rFonts w:ascii="Calibri" w:hAnsi="Calibri"/>
          <w:b/>
          <w:bCs/>
          <w:szCs w:val="22"/>
          <w:lang w:val="el-GR"/>
        </w:rPr>
        <w:lastRenderedPageBreak/>
        <w:t xml:space="preserve">Συμβόλαιο αρ.700, σχετικά με την παροχή υπηρεσιών για τον καθαρισμό πάρκων στο Δήμο Λάρνακας για ένα έτος με δικαίωμα για ανανέωση από έτος σε έτος για 3 φορές. </w:t>
      </w:r>
      <w:proofErr w:type="spellStart"/>
      <w:r w:rsidRPr="00C12849">
        <w:rPr>
          <w:rFonts w:ascii="Calibri" w:hAnsi="Calibri"/>
          <w:b/>
          <w:bCs/>
          <w:szCs w:val="22"/>
          <w:lang w:val="el-GR"/>
        </w:rPr>
        <w:t>Αρ</w:t>
      </w:r>
      <w:proofErr w:type="spellEnd"/>
      <w:r w:rsidRPr="00C12849">
        <w:rPr>
          <w:rFonts w:ascii="Calibri" w:hAnsi="Calibri"/>
          <w:b/>
          <w:bCs/>
          <w:szCs w:val="22"/>
          <w:lang w:val="el-GR"/>
        </w:rPr>
        <w:t xml:space="preserve">. </w:t>
      </w:r>
      <w:proofErr w:type="spellStart"/>
      <w:r w:rsidRPr="00C12849">
        <w:rPr>
          <w:rFonts w:ascii="Calibri" w:hAnsi="Calibri"/>
          <w:b/>
          <w:bCs/>
          <w:szCs w:val="22"/>
          <w:lang w:val="el-GR"/>
        </w:rPr>
        <w:t>Διαγ</w:t>
      </w:r>
      <w:proofErr w:type="spellEnd"/>
      <w:r w:rsidRPr="00C12849">
        <w:rPr>
          <w:rFonts w:ascii="Calibri" w:hAnsi="Calibri"/>
          <w:b/>
          <w:bCs/>
          <w:szCs w:val="22"/>
          <w:lang w:val="el-GR"/>
        </w:rPr>
        <w:t>. 4/2023</w:t>
      </w:r>
    </w:p>
    <w:p w14:paraId="76D8E497" w14:textId="77777777" w:rsidR="00AB7718" w:rsidRPr="00C12849" w:rsidRDefault="00AB7718" w:rsidP="00AB7718">
      <w:pPr>
        <w:ind w:left="720"/>
        <w:rPr>
          <w:rFonts w:ascii="Calibri" w:hAnsi="Calibri"/>
          <w:b/>
          <w:bCs/>
          <w:szCs w:val="22"/>
          <w:lang w:val="el-GR"/>
        </w:rPr>
      </w:pPr>
    </w:p>
    <w:p w14:paraId="79C665FE" w14:textId="77777777" w:rsidR="00AB7718" w:rsidRPr="00C12849" w:rsidRDefault="00AB7718" w:rsidP="00AB7718">
      <w:pPr>
        <w:rPr>
          <w:rFonts w:ascii="Calibri" w:hAnsi="Calibri"/>
          <w:szCs w:val="22"/>
          <w:lang w:val="el-GR"/>
        </w:rPr>
      </w:pPr>
      <w:r w:rsidRPr="00C12849">
        <w:rPr>
          <w:rFonts w:ascii="Calibri" w:hAnsi="Calibri"/>
          <w:szCs w:val="22"/>
          <w:lang w:val="el-GR"/>
        </w:rPr>
        <w:t>Η Επιτροπή ενημερώνεται με την έκθεση της Υπηρεσίας σχετικά με την ανανέωση του συμβολαίου για την παροχή υπηρεσιών καθαρισμού Πάρκων στο Δήμο Λάρνακας για ένα έτος με δικαίωμα ανανέωσης από έτος σε έτος έως τρεις φορές.</w:t>
      </w:r>
    </w:p>
    <w:p w14:paraId="4B43CC44" w14:textId="77777777" w:rsidR="00AB7718" w:rsidRPr="00C12849" w:rsidRDefault="00AB7718" w:rsidP="00AB7718">
      <w:pPr>
        <w:rPr>
          <w:rFonts w:ascii="Calibri" w:hAnsi="Calibri"/>
          <w:szCs w:val="22"/>
          <w:lang w:val="el-GR"/>
        </w:rPr>
      </w:pPr>
    </w:p>
    <w:p w14:paraId="03002473" w14:textId="207D1A1B" w:rsidR="00AB7718" w:rsidRPr="00C12849" w:rsidRDefault="00AB7718" w:rsidP="00AB7718">
      <w:pPr>
        <w:rPr>
          <w:rFonts w:ascii="Calibri" w:hAnsi="Calibri"/>
          <w:szCs w:val="22"/>
          <w:lang w:val="el-GR"/>
        </w:rPr>
      </w:pPr>
      <w:r w:rsidRPr="00C12849">
        <w:rPr>
          <w:rFonts w:ascii="Calibri" w:hAnsi="Calibri"/>
          <w:szCs w:val="22"/>
          <w:lang w:val="el-GR"/>
        </w:rPr>
        <w:t xml:space="preserve">Η Επιτροπή  αφού λαμβάνει γνώση της έκθεσης  και συζητά το θέμα, αποφασίζει να εισηγηθεί στο Συμβούλιο Προσφορών ανανέωση του συμβολαίου αρ.700 για ακόμη ένα έτος με ανάδοχο την εταιρεία </w:t>
      </w:r>
      <w:r w:rsidR="00860809" w:rsidRPr="00860809">
        <w:rPr>
          <w:rFonts w:ascii="Calibri" w:hAnsi="Calibri"/>
          <w:szCs w:val="22"/>
          <w:lang w:val="el-GR"/>
        </w:rPr>
        <w:t>ΧΧΧΧΧΧΧΧΧΧΧ</w:t>
      </w:r>
      <w:r w:rsidRPr="00C12849">
        <w:rPr>
          <w:rFonts w:ascii="Calibri" w:hAnsi="Calibri"/>
          <w:szCs w:val="22"/>
          <w:lang w:val="el-GR"/>
        </w:rPr>
        <w:t>, δεδομένου του γεγονότος ότι η Υπηρεσία είναι ευχαριστημένη από την ανάδοχο εταιρεία.</w:t>
      </w:r>
    </w:p>
    <w:bookmarkEnd w:id="6"/>
    <w:p w14:paraId="3782F7CA" w14:textId="77777777" w:rsidR="00AB7718" w:rsidRPr="00C12849" w:rsidRDefault="00AB7718" w:rsidP="00AB7718">
      <w:pPr>
        <w:rPr>
          <w:rFonts w:ascii="Calibri" w:hAnsi="Calibri"/>
          <w:szCs w:val="22"/>
          <w:lang w:val="el-GR"/>
        </w:rPr>
      </w:pPr>
    </w:p>
    <w:p w14:paraId="3668DA13" w14:textId="77777777" w:rsidR="00AB7718" w:rsidRDefault="00AB7718" w:rsidP="00AB7718">
      <w:pPr>
        <w:rPr>
          <w:rFonts w:ascii="Calibri" w:hAnsi="Calibri"/>
          <w:szCs w:val="22"/>
          <w:lang w:val="el-GR"/>
        </w:rPr>
      </w:pPr>
    </w:p>
    <w:p w14:paraId="5CEF3887" w14:textId="77777777" w:rsidR="009C0592" w:rsidRDefault="009C0592" w:rsidP="00AB7718">
      <w:pPr>
        <w:rPr>
          <w:rFonts w:ascii="Calibri" w:hAnsi="Calibri"/>
          <w:szCs w:val="22"/>
          <w:lang w:val="el-GR"/>
        </w:rPr>
      </w:pPr>
    </w:p>
    <w:p w14:paraId="6DABFE42" w14:textId="77777777" w:rsidR="009C0592" w:rsidRDefault="009C0592" w:rsidP="00AB7718">
      <w:pPr>
        <w:rPr>
          <w:rFonts w:ascii="Calibri" w:hAnsi="Calibri"/>
          <w:szCs w:val="22"/>
          <w:lang w:val="el-GR"/>
        </w:rPr>
      </w:pPr>
    </w:p>
    <w:p w14:paraId="6CCDA67F" w14:textId="77777777" w:rsidR="009C0592" w:rsidRDefault="009C0592" w:rsidP="00AB7718">
      <w:pPr>
        <w:rPr>
          <w:rFonts w:ascii="Calibri" w:hAnsi="Calibri"/>
          <w:szCs w:val="22"/>
          <w:lang w:val="el-GR"/>
        </w:rPr>
      </w:pPr>
    </w:p>
    <w:p w14:paraId="4E93C026" w14:textId="77777777" w:rsidR="009C0592" w:rsidRDefault="009C0592" w:rsidP="00AB7718">
      <w:pPr>
        <w:rPr>
          <w:rFonts w:ascii="Calibri" w:hAnsi="Calibri"/>
          <w:szCs w:val="22"/>
          <w:lang w:val="el-GR"/>
        </w:rPr>
      </w:pPr>
    </w:p>
    <w:p w14:paraId="3A8D505C" w14:textId="77777777" w:rsidR="009C0592" w:rsidRDefault="009C0592" w:rsidP="00AB7718">
      <w:pPr>
        <w:rPr>
          <w:rFonts w:ascii="Calibri" w:hAnsi="Calibri"/>
          <w:szCs w:val="22"/>
          <w:lang w:val="el-GR"/>
        </w:rPr>
      </w:pPr>
    </w:p>
    <w:p w14:paraId="660536FB" w14:textId="77777777" w:rsidR="009C0592" w:rsidRDefault="009C0592" w:rsidP="00AB7718">
      <w:pPr>
        <w:rPr>
          <w:rFonts w:ascii="Calibri" w:hAnsi="Calibri"/>
          <w:szCs w:val="22"/>
          <w:lang w:val="el-GR"/>
        </w:rPr>
      </w:pPr>
    </w:p>
    <w:p w14:paraId="3CBF36C4" w14:textId="77777777" w:rsidR="009C0592" w:rsidRDefault="009C0592" w:rsidP="00AB7718">
      <w:pPr>
        <w:rPr>
          <w:rFonts w:ascii="Calibri" w:hAnsi="Calibri"/>
          <w:szCs w:val="22"/>
          <w:lang w:val="el-GR"/>
        </w:rPr>
      </w:pPr>
    </w:p>
    <w:p w14:paraId="656A4C33" w14:textId="77777777" w:rsidR="009C0592" w:rsidRDefault="009C0592" w:rsidP="00AB7718">
      <w:pPr>
        <w:rPr>
          <w:rFonts w:ascii="Calibri" w:hAnsi="Calibri"/>
          <w:szCs w:val="22"/>
          <w:lang w:val="el-GR"/>
        </w:rPr>
      </w:pPr>
    </w:p>
    <w:p w14:paraId="4E5EB0F4" w14:textId="77777777" w:rsidR="009C0592" w:rsidRDefault="009C0592" w:rsidP="00AB7718">
      <w:pPr>
        <w:rPr>
          <w:rFonts w:ascii="Calibri" w:hAnsi="Calibri"/>
          <w:szCs w:val="22"/>
          <w:lang w:val="el-GR"/>
        </w:rPr>
      </w:pPr>
    </w:p>
    <w:p w14:paraId="12562F83" w14:textId="77777777" w:rsidR="009C0592" w:rsidRDefault="009C0592" w:rsidP="00AB7718">
      <w:pPr>
        <w:rPr>
          <w:rFonts w:ascii="Calibri" w:hAnsi="Calibri"/>
          <w:szCs w:val="22"/>
          <w:lang w:val="el-GR"/>
        </w:rPr>
      </w:pPr>
    </w:p>
    <w:p w14:paraId="5D61FC76" w14:textId="77777777" w:rsidR="009C0592" w:rsidRDefault="009C0592" w:rsidP="00AB7718">
      <w:pPr>
        <w:rPr>
          <w:rFonts w:ascii="Calibri" w:hAnsi="Calibri"/>
          <w:szCs w:val="22"/>
          <w:lang w:val="el-GR"/>
        </w:rPr>
      </w:pPr>
    </w:p>
    <w:p w14:paraId="2DF0CCD2" w14:textId="77777777" w:rsidR="009C0592" w:rsidRDefault="009C0592" w:rsidP="00AB7718">
      <w:pPr>
        <w:rPr>
          <w:rFonts w:ascii="Calibri" w:hAnsi="Calibri"/>
          <w:szCs w:val="22"/>
          <w:lang w:val="el-GR"/>
        </w:rPr>
      </w:pPr>
    </w:p>
    <w:p w14:paraId="16BF6ACF" w14:textId="77777777" w:rsidR="009C0592" w:rsidRDefault="009C0592" w:rsidP="00AB7718">
      <w:pPr>
        <w:rPr>
          <w:rFonts w:ascii="Calibri" w:hAnsi="Calibri"/>
          <w:szCs w:val="22"/>
          <w:lang w:val="el-GR"/>
        </w:rPr>
      </w:pPr>
    </w:p>
    <w:p w14:paraId="39CB1D32" w14:textId="77777777" w:rsidR="009C0592" w:rsidRDefault="009C0592" w:rsidP="00AB7718">
      <w:pPr>
        <w:rPr>
          <w:rFonts w:ascii="Calibri" w:hAnsi="Calibri"/>
          <w:szCs w:val="22"/>
          <w:lang w:val="el-GR"/>
        </w:rPr>
      </w:pPr>
    </w:p>
    <w:p w14:paraId="6B9AD51B" w14:textId="77777777" w:rsidR="009C0592" w:rsidRDefault="009C0592" w:rsidP="00AB7718">
      <w:pPr>
        <w:rPr>
          <w:rFonts w:ascii="Calibri" w:hAnsi="Calibri"/>
          <w:szCs w:val="22"/>
          <w:lang w:val="el-GR"/>
        </w:rPr>
      </w:pPr>
    </w:p>
    <w:p w14:paraId="2CB6B669" w14:textId="77777777" w:rsidR="009C0592" w:rsidRDefault="009C0592" w:rsidP="00AB7718">
      <w:pPr>
        <w:rPr>
          <w:rFonts w:ascii="Calibri" w:hAnsi="Calibri"/>
          <w:szCs w:val="22"/>
          <w:lang w:val="el-GR"/>
        </w:rPr>
      </w:pPr>
    </w:p>
    <w:p w14:paraId="7A1B9805" w14:textId="77777777" w:rsidR="009C0592" w:rsidRDefault="009C0592" w:rsidP="00AB7718">
      <w:pPr>
        <w:rPr>
          <w:rFonts w:ascii="Calibri" w:hAnsi="Calibri"/>
          <w:szCs w:val="22"/>
          <w:lang w:val="el-GR"/>
        </w:rPr>
      </w:pPr>
    </w:p>
    <w:p w14:paraId="20ED23E0" w14:textId="77777777" w:rsidR="009C0592" w:rsidRDefault="009C0592" w:rsidP="00AB7718">
      <w:pPr>
        <w:rPr>
          <w:rFonts w:ascii="Calibri" w:hAnsi="Calibri"/>
          <w:szCs w:val="22"/>
          <w:lang w:val="el-GR"/>
        </w:rPr>
      </w:pPr>
    </w:p>
    <w:p w14:paraId="65A82E82" w14:textId="77777777" w:rsidR="009C0592" w:rsidRDefault="009C0592" w:rsidP="00AB7718">
      <w:pPr>
        <w:rPr>
          <w:rFonts w:ascii="Calibri" w:hAnsi="Calibri"/>
          <w:szCs w:val="22"/>
          <w:lang w:val="el-GR"/>
        </w:rPr>
      </w:pPr>
    </w:p>
    <w:p w14:paraId="12E694E4" w14:textId="77777777" w:rsidR="009C0592" w:rsidRDefault="009C0592" w:rsidP="00AB7718">
      <w:pPr>
        <w:rPr>
          <w:rFonts w:ascii="Calibri" w:hAnsi="Calibri"/>
          <w:szCs w:val="22"/>
          <w:lang w:val="el-GR"/>
        </w:rPr>
      </w:pPr>
    </w:p>
    <w:p w14:paraId="6D33973E" w14:textId="77777777" w:rsidR="009C0592" w:rsidRDefault="009C0592" w:rsidP="00AB7718">
      <w:pPr>
        <w:rPr>
          <w:rFonts w:ascii="Calibri" w:hAnsi="Calibri"/>
          <w:szCs w:val="22"/>
          <w:lang w:val="el-GR"/>
        </w:rPr>
      </w:pPr>
    </w:p>
    <w:p w14:paraId="392C9C84" w14:textId="77777777" w:rsidR="009C0592" w:rsidRDefault="009C0592" w:rsidP="00AB7718">
      <w:pPr>
        <w:rPr>
          <w:rFonts w:ascii="Calibri" w:hAnsi="Calibri"/>
          <w:szCs w:val="22"/>
          <w:lang w:val="el-GR"/>
        </w:rPr>
      </w:pPr>
    </w:p>
    <w:p w14:paraId="024F96C1" w14:textId="77777777" w:rsidR="009C0592" w:rsidRDefault="009C0592" w:rsidP="00AB7718">
      <w:pPr>
        <w:rPr>
          <w:rFonts w:ascii="Calibri" w:hAnsi="Calibri"/>
          <w:szCs w:val="22"/>
          <w:lang w:val="el-GR"/>
        </w:rPr>
      </w:pPr>
    </w:p>
    <w:p w14:paraId="223105E1" w14:textId="77777777" w:rsidR="009C0592" w:rsidRDefault="009C0592" w:rsidP="00AB7718">
      <w:pPr>
        <w:rPr>
          <w:rFonts w:ascii="Calibri" w:hAnsi="Calibri"/>
          <w:szCs w:val="22"/>
          <w:lang w:val="el-GR"/>
        </w:rPr>
      </w:pPr>
    </w:p>
    <w:p w14:paraId="240D2FA1" w14:textId="77777777" w:rsidR="009C0592" w:rsidRDefault="009C0592" w:rsidP="00AB7718">
      <w:pPr>
        <w:rPr>
          <w:rFonts w:ascii="Calibri" w:hAnsi="Calibri"/>
          <w:szCs w:val="22"/>
          <w:lang w:val="el-GR"/>
        </w:rPr>
      </w:pPr>
    </w:p>
    <w:p w14:paraId="09EE8389" w14:textId="77777777" w:rsidR="009C0592" w:rsidRDefault="009C0592" w:rsidP="00AB7718">
      <w:pPr>
        <w:rPr>
          <w:rFonts w:ascii="Calibri" w:hAnsi="Calibri"/>
          <w:szCs w:val="22"/>
          <w:lang w:val="el-GR"/>
        </w:rPr>
      </w:pPr>
    </w:p>
    <w:p w14:paraId="0573663A" w14:textId="77777777" w:rsidR="009C0592" w:rsidRDefault="009C0592" w:rsidP="00AB7718">
      <w:pPr>
        <w:rPr>
          <w:rFonts w:ascii="Calibri" w:hAnsi="Calibri"/>
          <w:szCs w:val="22"/>
          <w:lang w:val="el-GR"/>
        </w:rPr>
      </w:pPr>
    </w:p>
    <w:p w14:paraId="3112E8C4" w14:textId="77777777" w:rsidR="009C0592" w:rsidRDefault="009C0592" w:rsidP="00AB7718">
      <w:pPr>
        <w:rPr>
          <w:rFonts w:ascii="Calibri" w:hAnsi="Calibri"/>
          <w:szCs w:val="22"/>
          <w:lang w:val="el-GR"/>
        </w:rPr>
      </w:pPr>
    </w:p>
    <w:p w14:paraId="53C1ABBE" w14:textId="77777777" w:rsidR="009C0592" w:rsidRDefault="009C0592" w:rsidP="00AB7718">
      <w:pPr>
        <w:rPr>
          <w:rFonts w:ascii="Calibri" w:hAnsi="Calibri"/>
          <w:szCs w:val="22"/>
          <w:lang w:val="el-GR"/>
        </w:rPr>
      </w:pPr>
    </w:p>
    <w:p w14:paraId="71FAF6CE" w14:textId="77777777" w:rsidR="009C0592" w:rsidRDefault="009C0592" w:rsidP="00AB7718">
      <w:pPr>
        <w:rPr>
          <w:rFonts w:ascii="Calibri" w:hAnsi="Calibri"/>
          <w:szCs w:val="22"/>
          <w:lang w:val="el-GR"/>
        </w:rPr>
      </w:pPr>
    </w:p>
    <w:p w14:paraId="48B988BC" w14:textId="77777777" w:rsidR="009C0592" w:rsidRDefault="009C0592" w:rsidP="00AB7718">
      <w:pPr>
        <w:rPr>
          <w:rFonts w:ascii="Calibri" w:hAnsi="Calibri"/>
          <w:szCs w:val="22"/>
          <w:lang w:val="el-GR"/>
        </w:rPr>
      </w:pPr>
    </w:p>
    <w:p w14:paraId="185EC401" w14:textId="77777777" w:rsidR="009C0592" w:rsidRPr="00C12849" w:rsidRDefault="009C0592" w:rsidP="00AB7718">
      <w:pPr>
        <w:rPr>
          <w:rFonts w:ascii="Calibri" w:hAnsi="Calibri"/>
          <w:szCs w:val="22"/>
          <w:lang w:val="el-GR"/>
        </w:rPr>
      </w:pPr>
    </w:p>
    <w:p w14:paraId="6F82E5A3" w14:textId="77777777" w:rsidR="00AB7718" w:rsidRPr="00C12849" w:rsidRDefault="00AB7718" w:rsidP="00AB7718">
      <w:pPr>
        <w:numPr>
          <w:ilvl w:val="0"/>
          <w:numId w:val="12"/>
        </w:numPr>
        <w:rPr>
          <w:rFonts w:ascii="Calibri" w:hAnsi="Calibri"/>
          <w:b/>
          <w:bCs/>
          <w:szCs w:val="22"/>
          <w:lang w:val="el-GR"/>
        </w:rPr>
      </w:pPr>
      <w:r w:rsidRPr="00C12849">
        <w:rPr>
          <w:rFonts w:ascii="Calibri" w:hAnsi="Calibri"/>
          <w:b/>
          <w:bCs/>
          <w:szCs w:val="22"/>
          <w:lang w:val="el-GR"/>
        </w:rPr>
        <w:lastRenderedPageBreak/>
        <w:t xml:space="preserve">Όροι Διαγωνισμού </w:t>
      </w:r>
      <w:bookmarkStart w:id="7" w:name="_Hlk173319941"/>
      <w:r w:rsidRPr="00C12849">
        <w:rPr>
          <w:rFonts w:ascii="Calibri" w:hAnsi="Calibri"/>
          <w:b/>
          <w:bCs/>
          <w:szCs w:val="22"/>
          <w:lang w:val="el-GR"/>
        </w:rPr>
        <w:t>για την προμήθεια ενός ημιφορτηγού οχήματος με αυτόνομο πλυστικό μηχάνημα υψηλής πίεσης ζεστού -κρύου νερού</w:t>
      </w:r>
      <w:bookmarkEnd w:id="7"/>
      <w:r w:rsidRPr="00C12849">
        <w:rPr>
          <w:rFonts w:ascii="Calibri" w:hAnsi="Calibri"/>
          <w:b/>
          <w:bCs/>
          <w:szCs w:val="22"/>
          <w:lang w:val="el-GR"/>
        </w:rPr>
        <w:t>.</w:t>
      </w:r>
    </w:p>
    <w:p w14:paraId="0BB09D26" w14:textId="77777777" w:rsidR="00AB7718" w:rsidRPr="00C12849" w:rsidRDefault="00AB7718" w:rsidP="00AB7718">
      <w:pPr>
        <w:rPr>
          <w:rFonts w:ascii="Calibri" w:hAnsi="Calibri"/>
          <w:szCs w:val="22"/>
          <w:lang w:val="el-GR"/>
        </w:rPr>
      </w:pPr>
    </w:p>
    <w:p w14:paraId="118962E5" w14:textId="77777777" w:rsidR="00AB7718" w:rsidRPr="00C12849" w:rsidRDefault="00AB7718" w:rsidP="00AB7718">
      <w:pPr>
        <w:jc w:val="both"/>
        <w:rPr>
          <w:rFonts w:asciiTheme="minorHAnsi" w:hAnsiTheme="minorHAnsi" w:cstheme="minorHAnsi"/>
          <w:bCs/>
          <w:szCs w:val="22"/>
          <w:lang w:val="el-GR"/>
        </w:rPr>
      </w:pPr>
      <w:r w:rsidRPr="00C12849">
        <w:rPr>
          <w:rFonts w:asciiTheme="minorHAnsi" w:hAnsiTheme="minorHAnsi" w:cstheme="minorHAnsi"/>
          <w:bCs/>
          <w:szCs w:val="22"/>
          <w:lang w:val="el-GR"/>
        </w:rPr>
        <w:t xml:space="preserve">Η Επιτροπή ενημερώνεται </w:t>
      </w:r>
      <w:r>
        <w:rPr>
          <w:rFonts w:asciiTheme="minorHAnsi" w:hAnsiTheme="minorHAnsi" w:cstheme="minorHAnsi"/>
          <w:bCs/>
          <w:szCs w:val="22"/>
          <w:lang w:val="el-GR"/>
        </w:rPr>
        <w:t xml:space="preserve">για </w:t>
      </w:r>
      <w:r w:rsidRPr="00C12849">
        <w:rPr>
          <w:rFonts w:asciiTheme="minorHAnsi" w:hAnsiTheme="minorHAnsi" w:cstheme="minorHAnsi"/>
          <w:bCs/>
          <w:szCs w:val="22"/>
          <w:lang w:val="el-GR"/>
        </w:rPr>
        <w:t>τους όρους που ετοιμάστηκαν για την προμήθεια ενός ημιφορτηγού οχήματος με αυτόνομο πλυστικό μηχάνημα υψηλής πίεσης ζεστού -κρύου νερού.</w:t>
      </w:r>
    </w:p>
    <w:p w14:paraId="5EA3A57C" w14:textId="77777777" w:rsidR="00AB7718" w:rsidRPr="00C12849" w:rsidRDefault="00AB7718" w:rsidP="00AB7718">
      <w:pPr>
        <w:jc w:val="both"/>
        <w:rPr>
          <w:rFonts w:asciiTheme="minorHAnsi" w:hAnsiTheme="minorHAnsi" w:cstheme="minorHAnsi"/>
          <w:bCs/>
          <w:szCs w:val="22"/>
          <w:lang w:val="el-GR"/>
        </w:rPr>
      </w:pPr>
    </w:p>
    <w:p w14:paraId="47106C06" w14:textId="77777777" w:rsidR="00AB7718" w:rsidRPr="00C12849" w:rsidRDefault="00AB7718" w:rsidP="00AB7718">
      <w:pPr>
        <w:jc w:val="both"/>
        <w:rPr>
          <w:rFonts w:asciiTheme="minorHAnsi" w:hAnsiTheme="minorHAnsi" w:cstheme="minorHAnsi"/>
          <w:szCs w:val="22"/>
          <w:lang w:val="el-GR"/>
        </w:rPr>
      </w:pPr>
      <w:r w:rsidRPr="00C12849">
        <w:rPr>
          <w:rFonts w:asciiTheme="minorHAnsi" w:hAnsiTheme="minorHAnsi" w:cstheme="minorHAnsi"/>
          <w:szCs w:val="22"/>
          <w:lang w:val="el-GR"/>
        </w:rPr>
        <w:t xml:space="preserve">Για τον πιο πάνω διαγωνισμό έχει προβλεφθεί εκτιμώμενη αξία </w:t>
      </w:r>
      <w:bookmarkStart w:id="8" w:name="_Hlk173839846"/>
      <w:r w:rsidRPr="00C12849">
        <w:rPr>
          <w:rFonts w:asciiTheme="minorHAnsi" w:hAnsiTheme="minorHAnsi" w:cstheme="minorHAnsi"/>
          <w:szCs w:val="22"/>
          <w:lang w:val="el-GR"/>
        </w:rPr>
        <w:t xml:space="preserve">σύμβασης €90.000,00 πλέον ΦΠΑ . </w:t>
      </w:r>
      <w:bookmarkEnd w:id="8"/>
    </w:p>
    <w:p w14:paraId="5C0D042F" w14:textId="77777777" w:rsidR="00AB7718" w:rsidRPr="00C12849" w:rsidRDefault="00AB7718" w:rsidP="00AB7718">
      <w:pPr>
        <w:jc w:val="both"/>
        <w:rPr>
          <w:rFonts w:asciiTheme="minorHAnsi" w:hAnsiTheme="minorHAnsi" w:cstheme="minorHAnsi"/>
          <w:szCs w:val="22"/>
          <w:lang w:val="el-GR"/>
        </w:rPr>
      </w:pPr>
    </w:p>
    <w:p w14:paraId="7A666F63" w14:textId="77777777" w:rsidR="00AB7718" w:rsidRPr="00C12849" w:rsidRDefault="00AB7718" w:rsidP="00AB7718">
      <w:pPr>
        <w:jc w:val="both"/>
        <w:rPr>
          <w:rFonts w:asciiTheme="minorHAnsi" w:hAnsiTheme="minorHAnsi" w:cstheme="minorHAnsi"/>
          <w:szCs w:val="22"/>
          <w:lang w:val="el-GR"/>
        </w:rPr>
      </w:pPr>
      <w:r w:rsidRPr="00C12849">
        <w:rPr>
          <w:rFonts w:asciiTheme="minorHAnsi" w:hAnsiTheme="minorHAnsi" w:cstheme="minorHAnsi"/>
          <w:szCs w:val="22"/>
          <w:lang w:val="el-GR"/>
        </w:rPr>
        <w:t>Η Επιτροπή αφού συζητά το θέμα αποφασίζει την έγκριση των όρων του διαγωνισμού.   Προκήρυξη θα πρέπει να γίνει άμεσα αλλά επειδή η παραλαβή θα γίνει εντός του 2025 θα υπάρχει η ανάλογη πρόνοια εντός του νέου προϋπολογισμού. Παράλληλα η Επιτροπή Προσφορών εισηγείται στο Συμβούλιο Προσφορών η Επιτροπή Αξιολόγησης να αποτελείται από τους:</w:t>
      </w:r>
    </w:p>
    <w:p w14:paraId="46CC33E2" w14:textId="77777777" w:rsidR="00AB7718" w:rsidRPr="00C12849" w:rsidRDefault="00AB7718" w:rsidP="00AB7718">
      <w:pPr>
        <w:jc w:val="both"/>
        <w:rPr>
          <w:rFonts w:asciiTheme="minorHAnsi" w:hAnsiTheme="minorHAnsi" w:cstheme="minorHAnsi"/>
          <w:szCs w:val="22"/>
          <w:lang w:val="el-GR"/>
        </w:rPr>
      </w:pPr>
      <w:bookmarkStart w:id="9" w:name="_Hlk173839867"/>
    </w:p>
    <w:p w14:paraId="22EF35F4" w14:textId="3196A13B" w:rsidR="00AB7718" w:rsidRPr="00C12849" w:rsidRDefault="00AB7718" w:rsidP="00AB7718">
      <w:pPr>
        <w:rPr>
          <w:rFonts w:ascii="Calibri" w:hAnsi="Calibri" w:cs="Calibri"/>
          <w:szCs w:val="22"/>
          <w:lang w:val="el-GR"/>
        </w:rPr>
      </w:pPr>
      <w:r w:rsidRPr="00C12849">
        <w:rPr>
          <w:rFonts w:ascii="Calibri" w:hAnsi="Calibri" w:cs="Calibri"/>
          <w:szCs w:val="22"/>
          <w:lang w:val="el-GR"/>
        </w:rPr>
        <w:t xml:space="preserve"> </w:t>
      </w:r>
      <w:r w:rsidR="00860809" w:rsidRPr="00860809">
        <w:rPr>
          <w:rFonts w:ascii="Calibri" w:hAnsi="Calibri" w:cs="Calibri"/>
          <w:szCs w:val="22"/>
          <w:lang w:val="el-GR"/>
        </w:rPr>
        <w:t>ΧΧΧΧΧΧΧΧΧΧΧ</w:t>
      </w:r>
      <w:r w:rsidRPr="00C12849">
        <w:rPr>
          <w:rFonts w:ascii="Calibri" w:hAnsi="Calibri" w:cs="Calibri"/>
          <w:szCs w:val="22"/>
          <w:lang w:val="el-GR"/>
        </w:rPr>
        <w:t xml:space="preserve">, </w:t>
      </w:r>
    </w:p>
    <w:bookmarkEnd w:id="9"/>
    <w:p w14:paraId="0EE325FB" w14:textId="77777777" w:rsidR="00AB7718" w:rsidRDefault="00AB7718" w:rsidP="00AB7718">
      <w:pPr>
        <w:ind w:left="2250"/>
        <w:rPr>
          <w:rFonts w:ascii="Calibri" w:hAnsi="Calibri"/>
          <w:b/>
          <w:bCs/>
          <w:szCs w:val="22"/>
          <w:lang w:val="el-GR"/>
        </w:rPr>
      </w:pPr>
    </w:p>
    <w:p w14:paraId="2F8AFBDA" w14:textId="77777777" w:rsidR="009C0592" w:rsidRDefault="009C0592" w:rsidP="00AB7718">
      <w:pPr>
        <w:ind w:left="2250"/>
        <w:rPr>
          <w:rFonts w:ascii="Calibri" w:hAnsi="Calibri"/>
          <w:b/>
          <w:bCs/>
          <w:szCs w:val="22"/>
          <w:lang w:val="el-GR"/>
        </w:rPr>
      </w:pPr>
    </w:p>
    <w:p w14:paraId="6EC6C5D4" w14:textId="77777777" w:rsidR="009C0592" w:rsidRDefault="009C0592" w:rsidP="00AB7718">
      <w:pPr>
        <w:ind w:left="2250"/>
        <w:rPr>
          <w:rFonts w:ascii="Calibri" w:hAnsi="Calibri"/>
          <w:b/>
          <w:bCs/>
          <w:szCs w:val="22"/>
          <w:lang w:val="el-GR"/>
        </w:rPr>
      </w:pPr>
    </w:p>
    <w:p w14:paraId="541B6AF7" w14:textId="77777777" w:rsidR="009C0592" w:rsidRDefault="009C0592" w:rsidP="00AB7718">
      <w:pPr>
        <w:ind w:left="2250"/>
        <w:rPr>
          <w:rFonts w:ascii="Calibri" w:hAnsi="Calibri"/>
          <w:b/>
          <w:bCs/>
          <w:szCs w:val="22"/>
          <w:lang w:val="el-GR"/>
        </w:rPr>
      </w:pPr>
    </w:p>
    <w:p w14:paraId="3ED66139" w14:textId="77777777" w:rsidR="009C0592" w:rsidRDefault="009C0592" w:rsidP="00AB7718">
      <w:pPr>
        <w:ind w:left="2250"/>
        <w:rPr>
          <w:rFonts w:ascii="Calibri" w:hAnsi="Calibri"/>
          <w:b/>
          <w:bCs/>
          <w:szCs w:val="22"/>
          <w:lang w:val="el-GR"/>
        </w:rPr>
      </w:pPr>
    </w:p>
    <w:p w14:paraId="17164769" w14:textId="77777777" w:rsidR="009C0592" w:rsidRDefault="009C0592" w:rsidP="00AB7718">
      <w:pPr>
        <w:ind w:left="2250"/>
        <w:rPr>
          <w:rFonts w:ascii="Calibri" w:hAnsi="Calibri"/>
          <w:b/>
          <w:bCs/>
          <w:szCs w:val="22"/>
          <w:lang w:val="el-GR"/>
        </w:rPr>
      </w:pPr>
    </w:p>
    <w:p w14:paraId="37B9647F" w14:textId="77777777" w:rsidR="009C0592" w:rsidRDefault="009C0592" w:rsidP="00AB7718">
      <w:pPr>
        <w:ind w:left="2250"/>
        <w:rPr>
          <w:rFonts w:ascii="Calibri" w:hAnsi="Calibri"/>
          <w:b/>
          <w:bCs/>
          <w:szCs w:val="22"/>
          <w:lang w:val="el-GR"/>
        </w:rPr>
      </w:pPr>
    </w:p>
    <w:p w14:paraId="6BA1F439" w14:textId="77777777" w:rsidR="009C0592" w:rsidRDefault="009C0592" w:rsidP="00AB7718">
      <w:pPr>
        <w:ind w:left="2250"/>
        <w:rPr>
          <w:rFonts w:ascii="Calibri" w:hAnsi="Calibri"/>
          <w:b/>
          <w:bCs/>
          <w:szCs w:val="22"/>
          <w:lang w:val="el-GR"/>
        </w:rPr>
      </w:pPr>
    </w:p>
    <w:p w14:paraId="433E98CE" w14:textId="77777777" w:rsidR="009C0592" w:rsidRDefault="009C0592" w:rsidP="00AB7718">
      <w:pPr>
        <w:ind w:left="2250"/>
        <w:rPr>
          <w:rFonts w:ascii="Calibri" w:hAnsi="Calibri"/>
          <w:b/>
          <w:bCs/>
          <w:szCs w:val="22"/>
          <w:lang w:val="el-GR"/>
        </w:rPr>
      </w:pPr>
    </w:p>
    <w:p w14:paraId="5F7FA7FF" w14:textId="77777777" w:rsidR="009C0592" w:rsidRDefault="009C0592" w:rsidP="00AB7718">
      <w:pPr>
        <w:ind w:left="2250"/>
        <w:rPr>
          <w:rFonts w:ascii="Calibri" w:hAnsi="Calibri"/>
          <w:b/>
          <w:bCs/>
          <w:szCs w:val="22"/>
          <w:lang w:val="el-GR"/>
        </w:rPr>
      </w:pPr>
    </w:p>
    <w:p w14:paraId="646E5F08" w14:textId="77777777" w:rsidR="009C0592" w:rsidRDefault="009C0592" w:rsidP="00AB7718">
      <w:pPr>
        <w:ind w:left="2250"/>
        <w:rPr>
          <w:rFonts w:ascii="Calibri" w:hAnsi="Calibri"/>
          <w:b/>
          <w:bCs/>
          <w:szCs w:val="22"/>
          <w:lang w:val="el-GR"/>
        </w:rPr>
      </w:pPr>
    </w:p>
    <w:p w14:paraId="40F65499" w14:textId="77777777" w:rsidR="009C0592" w:rsidRDefault="009C0592" w:rsidP="00AB7718">
      <w:pPr>
        <w:ind w:left="2250"/>
        <w:rPr>
          <w:rFonts w:ascii="Calibri" w:hAnsi="Calibri"/>
          <w:b/>
          <w:bCs/>
          <w:szCs w:val="22"/>
          <w:lang w:val="el-GR"/>
        </w:rPr>
      </w:pPr>
    </w:p>
    <w:p w14:paraId="4D941C9E" w14:textId="77777777" w:rsidR="009C0592" w:rsidRDefault="009C0592" w:rsidP="00AB7718">
      <w:pPr>
        <w:ind w:left="2250"/>
        <w:rPr>
          <w:rFonts w:ascii="Calibri" w:hAnsi="Calibri"/>
          <w:b/>
          <w:bCs/>
          <w:szCs w:val="22"/>
          <w:lang w:val="el-GR"/>
        </w:rPr>
      </w:pPr>
    </w:p>
    <w:p w14:paraId="086987B3" w14:textId="77777777" w:rsidR="009C0592" w:rsidRDefault="009C0592" w:rsidP="00AB7718">
      <w:pPr>
        <w:ind w:left="2250"/>
        <w:rPr>
          <w:rFonts w:ascii="Calibri" w:hAnsi="Calibri"/>
          <w:b/>
          <w:bCs/>
          <w:szCs w:val="22"/>
          <w:lang w:val="el-GR"/>
        </w:rPr>
      </w:pPr>
    </w:p>
    <w:p w14:paraId="12F712C3" w14:textId="77777777" w:rsidR="009C0592" w:rsidRDefault="009C0592" w:rsidP="00AB7718">
      <w:pPr>
        <w:ind w:left="2250"/>
        <w:rPr>
          <w:rFonts w:ascii="Calibri" w:hAnsi="Calibri"/>
          <w:b/>
          <w:bCs/>
          <w:szCs w:val="22"/>
          <w:lang w:val="el-GR"/>
        </w:rPr>
      </w:pPr>
    </w:p>
    <w:p w14:paraId="6E9CBC55" w14:textId="77777777" w:rsidR="009C0592" w:rsidRDefault="009C0592" w:rsidP="00AB7718">
      <w:pPr>
        <w:ind w:left="2250"/>
        <w:rPr>
          <w:rFonts w:ascii="Calibri" w:hAnsi="Calibri"/>
          <w:b/>
          <w:bCs/>
          <w:szCs w:val="22"/>
          <w:lang w:val="el-GR"/>
        </w:rPr>
      </w:pPr>
    </w:p>
    <w:p w14:paraId="19CBF6F2" w14:textId="77777777" w:rsidR="009C0592" w:rsidRDefault="009C0592" w:rsidP="00AB7718">
      <w:pPr>
        <w:ind w:left="2250"/>
        <w:rPr>
          <w:rFonts w:ascii="Calibri" w:hAnsi="Calibri"/>
          <w:b/>
          <w:bCs/>
          <w:szCs w:val="22"/>
          <w:lang w:val="el-GR"/>
        </w:rPr>
      </w:pPr>
    </w:p>
    <w:p w14:paraId="241A636B" w14:textId="77777777" w:rsidR="009C0592" w:rsidRDefault="009C0592" w:rsidP="00AB7718">
      <w:pPr>
        <w:ind w:left="2250"/>
        <w:rPr>
          <w:rFonts w:ascii="Calibri" w:hAnsi="Calibri"/>
          <w:b/>
          <w:bCs/>
          <w:szCs w:val="22"/>
          <w:lang w:val="el-GR"/>
        </w:rPr>
      </w:pPr>
    </w:p>
    <w:p w14:paraId="6DC79AE2" w14:textId="77777777" w:rsidR="009C0592" w:rsidRDefault="009C0592" w:rsidP="00AB7718">
      <w:pPr>
        <w:ind w:left="2250"/>
        <w:rPr>
          <w:rFonts w:ascii="Calibri" w:hAnsi="Calibri"/>
          <w:b/>
          <w:bCs/>
          <w:szCs w:val="22"/>
          <w:lang w:val="el-GR"/>
        </w:rPr>
      </w:pPr>
    </w:p>
    <w:p w14:paraId="62BF860D" w14:textId="77777777" w:rsidR="009C0592" w:rsidRDefault="009C0592" w:rsidP="00AB7718">
      <w:pPr>
        <w:ind w:left="2250"/>
        <w:rPr>
          <w:rFonts w:ascii="Calibri" w:hAnsi="Calibri"/>
          <w:b/>
          <w:bCs/>
          <w:szCs w:val="22"/>
          <w:lang w:val="el-GR"/>
        </w:rPr>
      </w:pPr>
    </w:p>
    <w:p w14:paraId="0DC4ADB3" w14:textId="77777777" w:rsidR="009C0592" w:rsidRDefault="009C0592" w:rsidP="00AB7718">
      <w:pPr>
        <w:ind w:left="2250"/>
        <w:rPr>
          <w:rFonts w:ascii="Calibri" w:hAnsi="Calibri"/>
          <w:b/>
          <w:bCs/>
          <w:szCs w:val="22"/>
          <w:lang w:val="el-GR"/>
        </w:rPr>
      </w:pPr>
    </w:p>
    <w:p w14:paraId="6BB892B7" w14:textId="77777777" w:rsidR="009C0592" w:rsidRDefault="009C0592" w:rsidP="00AB7718">
      <w:pPr>
        <w:ind w:left="2250"/>
        <w:rPr>
          <w:rFonts w:ascii="Calibri" w:hAnsi="Calibri"/>
          <w:b/>
          <w:bCs/>
          <w:szCs w:val="22"/>
          <w:lang w:val="el-GR"/>
        </w:rPr>
      </w:pPr>
    </w:p>
    <w:p w14:paraId="3C5CA2E0" w14:textId="77777777" w:rsidR="009C0592" w:rsidRDefault="009C0592" w:rsidP="00AB7718">
      <w:pPr>
        <w:ind w:left="2250"/>
        <w:rPr>
          <w:rFonts w:ascii="Calibri" w:hAnsi="Calibri"/>
          <w:b/>
          <w:bCs/>
          <w:szCs w:val="22"/>
          <w:lang w:val="el-GR"/>
        </w:rPr>
      </w:pPr>
    </w:p>
    <w:p w14:paraId="025D60DC" w14:textId="77777777" w:rsidR="009C0592" w:rsidRDefault="009C0592" w:rsidP="00AB7718">
      <w:pPr>
        <w:ind w:left="2250"/>
        <w:rPr>
          <w:rFonts w:ascii="Calibri" w:hAnsi="Calibri"/>
          <w:b/>
          <w:bCs/>
          <w:szCs w:val="22"/>
          <w:lang w:val="el-GR"/>
        </w:rPr>
      </w:pPr>
    </w:p>
    <w:p w14:paraId="2BC18B30" w14:textId="77777777" w:rsidR="009C0592" w:rsidRDefault="009C0592" w:rsidP="00AB7718">
      <w:pPr>
        <w:ind w:left="2250"/>
        <w:rPr>
          <w:rFonts w:ascii="Calibri" w:hAnsi="Calibri"/>
          <w:b/>
          <w:bCs/>
          <w:szCs w:val="22"/>
          <w:lang w:val="el-GR"/>
        </w:rPr>
      </w:pPr>
    </w:p>
    <w:p w14:paraId="5F1AD184" w14:textId="77777777" w:rsidR="009C0592" w:rsidRDefault="009C0592" w:rsidP="00AB7718">
      <w:pPr>
        <w:ind w:left="2250"/>
        <w:rPr>
          <w:rFonts w:ascii="Calibri" w:hAnsi="Calibri"/>
          <w:b/>
          <w:bCs/>
          <w:szCs w:val="22"/>
          <w:lang w:val="el-GR"/>
        </w:rPr>
      </w:pPr>
    </w:p>
    <w:p w14:paraId="358BD051" w14:textId="77777777" w:rsidR="009C0592" w:rsidRDefault="009C0592" w:rsidP="00AB7718">
      <w:pPr>
        <w:ind w:left="2250"/>
        <w:rPr>
          <w:rFonts w:ascii="Calibri" w:hAnsi="Calibri"/>
          <w:b/>
          <w:bCs/>
          <w:szCs w:val="22"/>
          <w:lang w:val="el-GR"/>
        </w:rPr>
      </w:pPr>
    </w:p>
    <w:p w14:paraId="18AB226F" w14:textId="77777777" w:rsidR="009C0592" w:rsidRDefault="009C0592" w:rsidP="00AB7718">
      <w:pPr>
        <w:ind w:left="2250"/>
        <w:rPr>
          <w:rFonts w:ascii="Calibri" w:hAnsi="Calibri"/>
          <w:b/>
          <w:bCs/>
          <w:szCs w:val="22"/>
          <w:lang w:val="el-GR"/>
        </w:rPr>
      </w:pPr>
    </w:p>
    <w:p w14:paraId="666180B1" w14:textId="77777777" w:rsidR="009C0592" w:rsidRDefault="009C0592" w:rsidP="00AB7718">
      <w:pPr>
        <w:ind w:left="2250"/>
        <w:rPr>
          <w:rFonts w:ascii="Calibri" w:hAnsi="Calibri"/>
          <w:b/>
          <w:bCs/>
          <w:szCs w:val="22"/>
          <w:lang w:val="el-GR"/>
        </w:rPr>
      </w:pPr>
    </w:p>
    <w:p w14:paraId="30BE7EF5" w14:textId="77777777" w:rsidR="009C0592" w:rsidRDefault="009C0592" w:rsidP="00AB7718">
      <w:pPr>
        <w:ind w:left="2250"/>
        <w:rPr>
          <w:rFonts w:ascii="Calibri" w:hAnsi="Calibri"/>
          <w:b/>
          <w:bCs/>
          <w:szCs w:val="22"/>
          <w:lang w:val="el-GR"/>
        </w:rPr>
      </w:pPr>
    </w:p>
    <w:p w14:paraId="3DAD619D" w14:textId="77777777" w:rsidR="009C0592" w:rsidRDefault="009C0592" w:rsidP="00AB7718">
      <w:pPr>
        <w:ind w:left="2250"/>
        <w:rPr>
          <w:rFonts w:ascii="Calibri" w:hAnsi="Calibri"/>
          <w:b/>
          <w:bCs/>
          <w:szCs w:val="22"/>
          <w:lang w:val="el-GR"/>
        </w:rPr>
      </w:pPr>
    </w:p>
    <w:p w14:paraId="28E7FD1F" w14:textId="77777777" w:rsidR="009C0592" w:rsidRDefault="009C0592" w:rsidP="00AB7718">
      <w:pPr>
        <w:ind w:left="2250"/>
        <w:rPr>
          <w:rFonts w:ascii="Calibri" w:hAnsi="Calibri"/>
          <w:b/>
          <w:bCs/>
          <w:szCs w:val="22"/>
          <w:lang w:val="el-GR"/>
        </w:rPr>
      </w:pPr>
    </w:p>
    <w:p w14:paraId="2B6BF636" w14:textId="77777777" w:rsidR="009C0592" w:rsidRDefault="009C0592" w:rsidP="00AB7718">
      <w:pPr>
        <w:ind w:left="2250"/>
        <w:rPr>
          <w:rFonts w:ascii="Calibri" w:hAnsi="Calibri"/>
          <w:b/>
          <w:bCs/>
          <w:szCs w:val="22"/>
          <w:lang w:val="el-GR"/>
        </w:rPr>
      </w:pPr>
    </w:p>
    <w:p w14:paraId="62721DBA" w14:textId="77777777" w:rsidR="009C0592" w:rsidRPr="00C12849" w:rsidRDefault="009C0592" w:rsidP="00AB7718">
      <w:pPr>
        <w:ind w:left="2250"/>
        <w:rPr>
          <w:rFonts w:ascii="Calibri" w:hAnsi="Calibri"/>
          <w:b/>
          <w:bCs/>
          <w:szCs w:val="22"/>
          <w:lang w:val="el-GR"/>
        </w:rPr>
      </w:pPr>
    </w:p>
    <w:p w14:paraId="3CF60A8F" w14:textId="4CFC6F6B" w:rsidR="00AB7718" w:rsidRPr="00C12849" w:rsidRDefault="00AB7718" w:rsidP="00AB7718">
      <w:pPr>
        <w:numPr>
          <w:ilvl w:val="0"/>
          <w:numId w:val="12"/>
        </w:numPr>
        <w:rPr>
          <w:rFonts w:ascii="Calibri" w:hAnsi="Calibri"/>
          <w:b/>
          <w:bCs/>
          <w:szCs w:val="22"/>
          <w:lang w:val="el-GR"/>
        </w:rPr>
      </w:pPr>
      <w:r w:rsidRPr="00C12849">
        <w:rPr>
          <w:rFonts w:ascii="Calibri" w:hAnsi="Calibri"/>
          <w:b/>
          <w:bCs/>
          <w:szCs w:val="22"/>
          <w:lang w:val="el-GR"/>
        </w:rPr>
        <w:t xml:space="preserve">Όροι Διαγωνισμού </w:t>
      </w:r>
      <w:bookmarkStart w:id="10" w:name="_Hlk173319968"/>
      <w:r w:rsidRPr="00C12849">
        <w:rPr>
          <w:rFonts w:ascii="Calibri" w:hAnsi="Calibri"/>
          <w:b/>
          <w:bCs/>
          <w:szCs w:val="22"/>
          <w:lang w:val="el-GR"/>
        </w:rPr>
        <w:t xml:space="preserve">για την προμήθεια μεταχειρισμένου </w:t>
      </w:r>
      <w:r w:rsidR="0033149E" w:rsidRPr="00C12849">
        <w:rPr>
          <w:rFonts w:ascii="Calibri" w:hAnsi="Calibri"/>
          <w:b/>
          <w:bCs/>
          <w:szCs w:val="22"/>
          <w:lang w:val="el-GR"/>
        </w:rPr>
        <w:t>απορριμματοφόρου</w:t>
      </w:r>
      <w:r w:rsidRPr="00C12849">
        <w:rPr>
          <w:rFonts w:ascii="Calibri" w:hAnsi="Calibri"/>
          <w:b/>
          <w:bCs/>
          <w:szCs w:val="22"/>
          <w:lang w:val="el-GR"/>
        </w:rPr>
        <w:t xml:space="preserve"> οχήματος τύπου πρέσας με μεικτό απόβαρο 7,5 </w:t>
      </w:r>
      <w:proofErr w:type="spellStart"/>
      <w:r w:rsidRPr="00C12849">
        <w:rPr>
          <w:rFonts w:ascii="Calibri" w:hAnsi="Calibri"/>
          <w:b/>
          <w:bCs/>
          <w:szCs w:val="22"/>
        </w:rPr>
        <w:t>tn</w:t>
      </w:r>
      <w:bookmarkEnd w:id="10"/>
      <w:proofErr w:type="spellEnd"/>
      <w:r w:rsidRPr="00C12849">
        <w:rPr>
          <w:rFonts w:ascii="Calibri" w:hAnsi="Calibri"/>
          <w:b/>
          <w:bCs/>
          <w:szCs w:val="22"/>
          <w:lang w:val="el-GR"/>
        </w:rPr>
        <w:t>.</w:t>
      </w:r>
    </w:p>
    <w:p w14:paraId="45FFDC60" w14:textId="77777777" w:rsidR="00AB7718" w:rsidRPr="00C12849" w:rsidRDefault="00AB7718" w:rsidP="00AB7718">
      <w:pPr>
        <w:rPr>
          <w:rFonts w:ascii="Calibri" w:hAnsi="Calibri"/>
          <w:b/>
          <w:bCs/>
          <w:szCs w:val="22"/>
          <w:lang w:val="el-GR"/>
        </w:rPr>
      </w:pPr>
    </w:p>
    <w:p w14:paraId="03B63335" w14:textId="3B6F7878" w:rsidR="00AB7718" w:rsidRPr="00C12849" w:rsidRDefault="00AB7718" w:rsidP="0033149E">
      <w:pPr>
        <w:ind w:right="-138"/>
        <w:rPr>
          <w:rFonts w:ascii="Calibri" w:hAnsi="Calibri"/>
          <w:szCs w:val="22"/>
          <w:lang w:val="el-GR"/>
        </w:rPr>
      </w:pPr>
      <w:r w:rsidRPr="00C12849">
        <w:rPr>
          <w:rFonts w:ascii="Calibri" w:hAnsi="Calibri"/>
          <w:szCs w:val="22"/>
          <w:lang w:val="el-GR"/>
        </w:rPr>
        <w:t>Η Επιτροπή ενημερώνεται</w:t>
      </w:r>
      <w:r>
        <w:rPr>
          <w:rFonts w:ascii="Calibri" w:hAnsi="Calibri"/>
          <w:szCs w:val="22"/>
          <w:lang w:val="el-GR"/>
        </w:rPr>
        <w:t xml:space="preserve"> για </w:t>
      </w:r>
      <w:r w:rsidRPr="00C12849">
        <w:rPr>
          <w:rFonts w:ascii="Calibri" w:hAnsi="Calibri"/>
          <w:szCs w:val="22"/>
          <w:lang w:val="el-GR"/>
        </w:rPr>
        <w:t xml:space="preserve"> τους όρους που για την προμήθεια μεταχειρισμένου </w:t>
      </w:r>
      <w:r w:rsidR="0033149E" w:rsidRPr="00C12849">
        <w:rPr>
          <w:rFonts w:ascii="Calibri" w:hAnsi="Calibri"/>
          <w:szCs w:val="22"/>
          <w:lang w:val="el-GR"/>
        </w:rPr>
        <w:t>απορριμματοφόρου</w:t>
      </w:r>
      <w:r w:rsidRPr="00C12849">
        <w:rPr>
          <w:rFonts w:ascii="Calibri" w:hAnsi="Calibri"/>
          <w:szCs w:val="22"/>
          <w:lang w:val="el-GR"/>
        </w:rPr>
        <w:t xml:space="preserve"> οχήματος τύπου πρέσας με μεικτό απόβαρο 7,5 </w:t>
      </w:r>
      <w:proofErr w:type="spellStart"/>
      <w:r w:rsidRPr="00C12849">
        <w:rPr>
          <w:rFonts w:ascii="Calibri" w:hAnsi="Calibri"/>
          <w:szCs w:val="22"/>
          <w:lang w:val="el-GR"/>
        </w:rPr>
        <w:t>tn</w:t>
      </w:r>
      <w:proofErr w:type="spellEnd"/>
      <w:r w:rsidRPr="00C12849">
        <w:rPr>
          <w:rFonts w:ascii="Calibri" w:hAnsi="Calibri"/>
          <w:szCs w:val="22"/>
          <w:lang w:val="el-GR"/>
        </w:rPr>
        <w:t>.</w:t>
      </w:r>
    </w:p>
    <w:p w14:paraId="7FD7340B" w14:textId="77777777" w:rsidR="00AB7718" w:rsidRPr="00C12849" w:rsidRDefault="00AB7718" w:rsidP="00AB7718">
      <w:pPr>
        <w:rPr>
          <w:rFonts w:ascii="Calibri" w:hAnsi="Calibri"/>
          <w:szCs w:val="22"/>
          <w:lang w:val="el-GR"/>
        </w:rPr>
      </w:pPr>
    </w:p>
    <w:p w14:paraId="7DF4883F" w14:textId="77777777" w:rsidR="00AB7718" w:rsidRPr="00C12849" w:rsidRDefault="00AB7718" w:rsidP="00AB7718">
      <w:pPr>
        <w:rPr>
          <w:rFonts w:ascii="Calibri" w:hAnsi="Calibri"/>
          <w:szCs w:val="22"/>
          <w:lang w:val="el-GR"/>
        </w:rPr>
      </w:pPr>
      <w:r w:rsidRPr="00C12849">
        <w:rPr>
          <w:rFonts w:ascii="Calibri" w:hAnsi="Calibri"/>
          <w:szCs w:val="22"/>
          <w:lang w:val="el-GR"/>
        </w:rPr>
        <w:t xml:space="preserve">Για τον πιο πάνω διαγωνισμό έχει προβλεφθεί εκτιμώμενη αξία σύμβασης €22.000,00 πλέον ΦΠΑ . </w:t>
      </w:r>
    </w:p>
    <w:p w14:paraId="291BDBA3" w14:textId="77777777" w:rsidR="00AB7718" w:rsidRPr="00C12849" w:rsidRDefault="00AB7718" w:rsidP="00AB7718">
      <w:pPr>
        <w:rPr>
          <w:rFonts w:ascii="Calibri" w:hAnsi="Calibri"/>
          <w:szCs w:val="22"/>
          <w:lang w:val="el-GR"/>
        </w:rPr>
      </w:pPr>
    </w:p>
    <w:p w14:paraId="2CC5D4B5" w14:textId="77777777" w:rsidR="00AB7718" w:rsidRPr="00C12849" w:rsidRDefault="00AB7718" w:rsidP="00AB7718">
      <w:pPr>
        <w:rPr>
          <w:rFonts w:ascii="Calibri" w:hAnsi="Calibri"/>
          <w:szCs w:val="22"/>
          <w:lang w:val="el-GR"/>
        </w:rPr>
      </w:pPr>
      <w:r w:rsidRPr="00C12849">
        <w:rPr>
          <w:rFonts w:ascii="Calibri" w:hAnsi="Calibri"/>
          <w:szCs w:val="22"/>
          <w:lang w:val="el-GR"/>
        </w:rPr>
        <w:t xml:space="preserve">Η Επιτροπή αφού συζητά το θέμα αποφασίζει την έγκριση των όρων του διαγωνισμού. Η προκήρυξη θα γίνει άμεσα </w:t>
      </w:r>
      <w:r>
        <w:rPr>
          <w:rFonts w:ascii="Calibri" w:hAnsi="Calibri"/>
          <w:szCs w:val="22"/>
          <w:lang w:val="el-GR"/>
        </w:rPr>
        <w:t xml:space="preserve">. </w:t>
      </w:r>
      <w:r w:rsidRPr="00C12849">
        <w:rPr>
          <w:rFonts w:ascii="Calibri" w:hAnsi="Calibri"/>
          <w:szCs w:val="22"/>
          <w:lang w:val="el-GR"/>
        </w:rPr>
        <w:t>Παράλληλα η Επιτροπή Προσφορών ορίζει ως Επιτροπή Αξιολόγησης να αποτελείται από τους:</w:t>
      </w:r>
    </w:p>
    <w:p w14:paraId="3C7DEB16" w14:textId="77777777" w:rsidR="00AB7718" w:rsidRPr="00C12849" w:rsidRDefault="00AB7718" w:rsidP="00AB7718">
      <w:pPr>
        <w:rPr>
          <w:rFonts w:ascii="Calibri" w:hAnsi="Calibri"/>
          <w:szCs w:val="22"/>
          <w:lang w:val="el-GR"/>
        </w:rPr>
      </w:pPr>
    </w:p>
    <w:p w14:paraId="45B081D6" w14:textId="0FEDF734" w:rsidR="00AB7718" w:rsidRPr="00C12849" w:rsidRDefault="00AB7718" w:rsidP="00AB7718">
      <w:pPr>
        <w:rPr>
          <w:rFonts w:ascii="Calibri" w:hAnsi="Calibri"/>
          <w:szCs w:val="22"/>
          <w:lang w:val="el-GR"/>
        </w:rPr>
      </w:pPr>
      <w:r w:rsidRPr="00C12849">
        <w:rPr>
          <w:rFonts w:ascii="Calibri" w:hAnsi="Calibri"/>
          <w:szCs w:val="22"/>
          <w:lang w:val="el-GR"/>
        </w:rPr>
        <w:t xml:space="preserve">α) </w:t>
      </w:r>
      <w:r w:rsidR="009337F5" w:rsidRPr="009337F5">
        <w:rPr>
          <w:rFonts w:ascii="Calibri" w:hAnsi="Calibri"/>
          <w:szCs w:val="22"/>
          <w:lang w:val="el-GR"/>
        </w:rPr>
        <w:t>ΧΧΧΧΧΧΧΧΧΧΧ</w:t>
      </w:r>
      <w:r w:rsidRPr="00C12849">
        <w:rPr>
          <w:rFonts w:ascii="Calibri" w:hAnsi="Calibri"/>
          <w:szCs w:val="22"/>
          <w:lang w:val="el-GR"/>
        </w:rPr>
        <w:t xml:space="preserve">, </w:t>
      </w:r>
    </w:p>
    <w:p w14:paraId="1F71B63A" w14:textId="373135C5" w:rsidR="00AB7718" w:rsidRPr="00C12849" w:rsidRDefault="00AB7718" w:rsidP="00AB7718">
      <w:pPr>
        <w:rPr>
          <w:rFonts w:ascii="Calibri" w:hAnsi="Calibri"/>
          <w:szCs w:val="22"/>
          <w:lang w:val="el-GR"/>
        </w:rPr>
      </w:pPr>
      <w:r w:rsidRPr="00C12849">
        <w:rPr>
          <w:rFonts w:ascii="Calibri" w:hAnsi="Calibri"/>
          <w:szCs w:val="22"/>
          <w:lang w:val="el-GR"/>
        </w:rPr>
        <w:t xml:space="preserve">β) </w:t>
      </w:r>
      <w:r w:rsidR="009337F5" w:rsidRPr="009337F5">
        <w:rPr>
          <w:rFonts w:ascii="Calibri" w:hAnsi="Calibri"/>
          <w:szCs w:val="22"/>
          <w:lang w:val="el-GR"/>
        </w:rPr>
        <w:t>ΧΧΧΧΧΧΧΧΧΧΧ</w:t>
      </w:r>
      <w:r w:rsidRPr="00C12849">
        <w:rPr>
          <w:rFonts w:ascii="Calibri" w:hAnsi="Calibri"/>
          <w:szCs w:val="22"/>
          <w:lang w:val="el-GR"/>
        </w:rPr>
        <w:t xml:space="preserve">, </w:t>
      </w:r>
    </w:p>
    <w:p w14:paraId="68688D7C" w14:textId="69E290FC" w:rsidR="00AB7718" w:rsidRPr="00C12849" w:rsidRDefault="00AB7718" w:rsidP="0033149E">
      <w:pPr>
        <w:ind w:right="-138"/>
        <w:rPr>
          <w:rFonts w:ascii="Calibri" w:hAnsi="Calibri"/>
          <w:szCs w:val="22"/>
          <w:lang w:val="el-GR"/>
        </w:rPr>
      </w:pPr>
      <w:r w:rsidRPr="00C12849">
        <w:rPr>
          <w:rFonts w:ascii="Calibri" w:hAnsi="Calibri"/>
          <w:szCs w:val="22"/>
          <w:lang w:val="el-GR"/>
        </w:rPr>
        <w:t xml:space="preserve">γ) </w:t>
      </w:r>
      <w:r w:rsidR="009337F5" w:rsidRPr="009337F5">
        <w:rPr>
          <w:rFonts w:ascii="Calibri" w:hAnsi="Calibri"/>
          <w:szCs w:val="22"/>
          <w:lang w:val="el-GR"/>
        </w:rPr>
        <w:t>ΧΧΧΧΧΧΧΧΧΧΧ</w:t>
      </w:r>
      <w:r w:rsidRPr="00C12849">
        <w:rPr>
          <w:rFonts w:ascii="Calibri" w:hAnsi="Calibri"/>
          <w:szCs w:val="22"/>
          <w:lang w:val="el-GR"/>
        </w:rPr>
        <w:t xml:space="preserve">, </w:t>
      </w:r>
    </w:p>
    <w:p w14:paraId="0E08B3A7" w14:textId="77777777" w:rsidR="00AB7718" w:rsidRDefault="00AB7718" w:rsidP="00AB7718">
      <w:pPr>
        <w:ind w:left="720"/>
        <w:rPr>
          <w:rFonts w:ascii="Calibri" w:hAnsi="Calibri"/>
          <w:szCs w:val="22"/>
          <w:lang w:val="el-GR"/>
        </w:rPr>
      </w:pPr>
    </w:p>
    <w:p w14:paraId="593BC6E6" w14:textId="77777777" w:rsidR="009C0592" w:rsidRDefault="009C0592" w:rsidP="00AB7718">
      <w:pPr>
        <w:ind w:left="720"/>
        <w:rPr>
          <w:rFonts w:ascii="Calibri" w:hAnsi="Calibri"/>
          <w:szCs w:val="22"/>
          <w:lang w:val="el-GR"/>
        </w:rPr>
      </w:pPr>
    </w:p>
    <w:p w14:paraId="6FF28EE2" w14:textId="77777777" w:rsidR="009C0592" w:rsidRDefault="009C0592" w:rsidP="00AB7718">
      <w:pPr>
        <w:ind w:left="720"/>
        <w:rPr>
          <w:rFonts w:ascii="Calibri" w:hAnsi="Calibri"/>
          <w:szCs w:val="22"/>
          <w:lang w:val="el-GR"/>
        </w:rPr>
      </w:pPr>
    </w:p>
    <w:p w14:paraId="56B47030" w14:textId="77777777" w:rsidR="009C0592" w:rsidRDefault="009C0592" w:rsidP="00AB7718">
      <w:pPr>
        <w:ind w:left="720"/>
        <w:rPr>
          <w:rFonts w:ascii="Calibri" w:hAnsi="Calibri"/>
          <w:szCs w:val="22"/>
          <w:lang w:val="el-GR"/>
        </w:rPr>
      </w:pPr>
    </w:p>
    <w:p w14:paraId="46E17301" w14:textId="77777777" w:rsidR="009C0592" w:rsidRDefault="009C0592" w:rsidP="00AB7718">
      <w:pPr>
        <w:ind w:left="720"/>
        <w:rPr>
          <w:rFonts w:ascii="Calibri" w:hAnsi="Calibri"/>
          <w:szCs w:val="22"/>
          <w:lang w:val="el-GR"/>
        </w:rPr>
      </w:pPr>
    </w:p>
    <w:p w14:paraId="4583A75C" w14:textId="77777777" w:rsidR="009C0592" w:rsidRDefault="009C0592" w:rsidP="00AB7718">
      <w:pPr>
        <w:ind w:left="720"/>
        <w:rPr>
          <w:rFonts w:ascii="Calibri" w:hAnsi="Calibri"/>
          <w:szCs w:val="22"/>
          <w:lang w:val="el-GR"/>
        </w:rPr>
      </w:pPr>
    </w:p>
    <w:p w14:paraId="4900C21B" w14:textId="77777777" w:rsidR="009C0592" w:rsidRDefault="009C0592" w:rsidP="00AB7718">
      <w:pPr>
        <w:ind w:left="720"/>
        <w:rPr>
          <w:rFonts w:ascii="Calibri" w:hAnsi="Calibri"/>
          <w:szCs w:val="22"/>
          <w:lang w:val="el-GR"/>
        </w:rPr>
      </w:pPr>
    </w:p>
    <w:p w14:paraId="0FCEA3DA" w14:textId="77777777" w:rsidR="009C0592" w:rsidRDefault="009C0592" w:rsidP="00AB7718">
      <w:pPr>
        <w:ind w:left="720"/>
        <w:rPr>
          <w:rFonts w:ascii="Calibri" w:hAnsi="Calibri"/>
          <w:szCs w:val="22"/>
          <w:lang w:val="el-GR"/>
        </w:rPr>
      </w:pPr>
    </w:p>
    <w:p w14:paraId="4D21C286" w14:textId="77777777" w:rsidR="009C0592" w:rsidRDefault="009C0592" w:rsidP="00AB7718">
      <w:pPr>
        <w:ind w:left="720"/>
        <w:rPr>
          <w:rFonts w:ascii="Calibri" w:hAnsi="Calibri"/>
          <w:szCs w:val="22"/>
          <w:lang w:val="el-GR"/>
        </w:rPr>
      </w:pPr>
    </w:p>
    <w:p w14:paraId="143D5B72" w14:textId="77777777" w:rsidR="009C0592" w:rsidRDefault="009C0592" w:rsidP="00AB7718">
      <w:pPr>
        <w:ind w:left="720"/>
        <w:rPr>
          <w:rFonts w:ascii="Calibri" w:hAnsi="Calibri"/>
          <w:szCs w:val="22"/>
          <w:lang w:val="el-GR"/>
        </w:rPr>
      </w:pPr>
    </w:p>
    <w:p w14:paraId="795091DD" w14:textId="77777777" w:rsidR="009C0592" w:rsidRDefault="009C0592" w:rsidP="00AB7718">
      <w:pPr>
        <w:ind w:left="720"/>
        <w:rPr>
          <w:rFonts w:ascii="Calibri" w:hAnsi="Calibri"/>
          <w:szCs w:val="22"/>
          <w:lang w:val="el-GR"/>
        </w:rPr>
      </w:pPr>
    </w:p>
    <w:p w14:paraId="3C13BE0F" w14:textId="77777777" w:rsidR="009C0592" w:rsidRDefault="009C0592" w:rsidP="00AB7718">
      <w:pPr>
        <w:ind w:left="720"/>
        <w:rPr>
          <w:rFonts w:ascii="Calibri" w:hAnsi="Calibri"/>
          <w:szCs w:val="22"/>
          <w:lang w:val="el-GR"/>
        </w:rPr>
      </w:pPr>
    </w:p>
    <w:p w14:paraId="2D9A50DC" w14:textId="77777777" w:rsidR="009C0592" w:rsidRDefault="009C0592" w:rsidP="00AB7718">
      <w:pPr>
        <w:ind w:left="720"/>
        <w:rPr>
          <w:rFonts w:ascii="Calibri" w:hAnsi="Calibri"/>
          <w:szCs w:val="22"/>
          <w:lang w:val="el-GR"/>
        </w:rPr>
      </w:pPr>
    </w:p>
    <w:p w14:paraId="2F8FCFBC" w14:textId="77777777" w:rsidR="009C0592" w:rsidRDefault="009C0592" w:rsidP="00AB7718">
      <w:pPr>
        <w:ind w:left="720"/>
        <w:rPr>
          <w:rFonts w:ascii="Calibri" w:hAnsi="Calibri"/>
          <w:szCs w:val="22"/>
          <w:lang w:val="el-GR"/>
        </w:rPr>
      </w:pPr>
    </w:p>
    <w:p w14:paraId="01218D5A" w14:textId="77777777" w:rsidR="009C0592" w:rsidRDefault="009C0592" w:rsidP="00AB7718">
      <w:pPr>
        <w:ind w:left="720"/>
        <w:rPr>
          <w:rFonts w:ascii="Calibri" w:hAnsi="Calibri"/>
          <w:szCs w:val="22"/>
          <w:lang w:val="el-GR"/>
        </w:rPr>
      </w:pPr>
    </w:p>
    <w:p w14:paraId="3332E2A2" w14:textId="77777777" w:rsidR="009C0592" w:rsidRDefault="009C0592" w:rsidP="00AB7718">
      <w:pPr>
        <w:ind w:left="720"/>
        <w:rPr>
          <w:rFonts w:ascii="Calibri" w:hAnsi="Calibri"/>
          <w:szCs w:val="22"/>
          <w:lang w:val="el-GR"/>
        </w:rPr>
      </w:pPr>
    </w:p>
    <w:p w14:paraId="582C5845" w14:textId="77777777" w:rsidR="009C0592" w:rsidRDefault="009C0592" w:rsidP="00AB7718">
      <w:pPr>
        <w:ind w:left="720"/>
        <w:rPr>
          <w:rFonts w:ascii="Calibri" w:hAnsi="Calibri"/>
          <w:szCs w:val="22"/>
          <w:lang w:val="el-GR"/>
        </w:rPr>
      </w:pPr>
    </w:p>
    <w:p w14:paraId="06148078" w14:textId="77777777" w:rsidR="009C0592" w:rsidRDefault="009C0592" w:rsidP="00AB7718">
      <w:pPr>
        <w:ind w:left="720"/>
        <w:rPr>
          <w:rFonts w:ascii="Calibri" w:hAnsi="Calibri"/>
          <w:szCs w:val="22"/>
          <w:lang w:val="el-GR"/>
        </w:rPr>
      </w:pPr>
    </w:p>
    <w:p w14:paraId="6EA1B65C" w14:textId="77777777" w:rsidR="009C0592" w:rsidRDefault="009C0592" w:rsidP="00AB7718">
      <w:pPr>
        <w:ind w:left="720"/>
        <w:rPr>
          <w:rFonts w:ascii="Calibri" w:hAnsi="Calibri"/>
          <w:szCs w:val="22"/>
          <w:lang w:val="el-GR"/>
        </w:rPr>
      </w:pPr>
    </w:p>
    <w:p w14:paraId="7656CA87" w14:textId="77777777" w:rsidR="009C0592" w:rsidRDefault="009C0592" w:rsidP="00AB7718">
      <w:pPr>
        <w:ind w:left="720"/>
        <w:rPr>
          <w:rFonts w:ascii="Calibri" w:hAnsi="Calibri"/>
          <w:szCs w:val="22"/>
          <w:lang w:val="el-GR"/>
        </w:rPr>
      </w:pPr>
    </w:p>
    <w:p w14:paraId="154E8CF3" w14:textId="77777777" w:rsidR="009C0592" w:rsidRDefault="009C0592" w:rsidP="00AB7718">
      <w:pPr>
        <w:ind w:left="720"/>
        <w:rPr>
          <w:rFonts w:ascii="Calibri" w:hAnsi="Calibri"/>
          <w:szCs w:val="22"/>
          <w:lang w:val="el-GR"/>
        </w:rPr>
      </w:pPr>
    </w:p>
    <w:p w14:paraId="721DB55E" w14:textId="77777777" w:rsidR="009C0592" w:rsidRDefault="009C0592" w:rsidP="00AB7718">
      <w:pPr>
        <w:ind w:left="720"/>
        <w:rPr>
          <w:rFonts w:ascii="Calibri" w:hAnsi="Calibri"/>
          <w:szCs w:val="22"/>
          <w:lang w:val="el-GR"/>
        </w:rPr>
      </w:pPr>
    </w:p>
    <w:p w14:paraId="0CF2ABEF" w14:textId="77777777" w:rsidR="009C0592" w:rsidRDefault="009C0592" w:rsidP="00AB7718">
      <w:pPr>
        <w:ind w:left="720"/>
        <w:rPr>
          <w:rFonts w:ascii="Calibri" w:hAnsi="Calibri"/>
          <w:szCs w:val="22"/>
          <w:lang w:val="el-GR"/>
        </w:rPr>
      </w:pPr>
    </w:p>
    <w:p w14:paraId="14EFAB7A" w14:textId="77777777" w:rsidR="009C0592" w:rsidRDefault="009C0592" w:rsidP="00AB7718">
      <w:pPr>
        <w:ind w:left="720"/>
        <w:rPr>
          <w:rFonts w:ascii="Calibri" w:hAnsi="Calibri"/>
          <w:szCs w:val="22"/>
          <w:lang w:val="el-GR"/>
        </w:rPr>
      </w:pPr>
    </w:p>
    <w:p w14:paraId="08A16D2D" w14:textId="77777777" w:rsidR="009C0592" w:rsidRDefault="009C0592" w:rsidP="00AB7718">
      <w:pPr>
        <w:ind w:left="720"/>
        <w:rPr>
          <w:rFonts w:ascii="Calibri" w:hAnsi="Calibri"/>
          <w:szCs w:val="22"/>
          <w:lang w:val="el-GR"/>
        </w:rPr>
      </w:pPr>
    </w:p>
    <w:p w14:paraId="1CB58141" w14:textId="77777777" w:rsidR="009C0592" w:rsidRDefault="009C0592" w:rsidP="00AB7718">
      <w:pPr>
        <w:ind w:left="720"/>
        <w:rPr>
          <w:rFonts w:ascii="Calibri" w:hAnsi="Calibri"/>
          <w:szCs w:val="22"/>
          <w:lang w:val="el-GR"/>
        </w:rPr>
      </w:pPr>
    </w:p>
    <w:p w14:paraId="1562A47D" w14:textId="77777777" w:rsidR="009C0592" w:rsidRDefault="009C0592" w:rsidP="00AB7718">
      <w:pPr>
        <w:ind w:left="720"/>
        <w:rPr>
          <w:rFonts w:ascii="Calibri" w:hAnsi="Calibri"/>
          <w:szCs w:val="22"/>
          <w:lang w:val="el-GR"/>
        </w:rPr>
      </w:pPr>
    </w:p>
    <w:p w14:paraId="1C6B6DFF" w14:textId="77777777" w:rsidR="009C0592" w:rsidRDefault="009C0592" w:rsidP="00AB7718">
      <w:pPr>
        <w:ind w:left="720"/>
        <w:rPr>
          <w:rFonts w:ascii="Calibri" w:hAnsi="Calibri"/>
          <w:szCs w:val="22"/>
          <w:lang w:val="el-GR"/>
        </w:rPr>
      </w:pPr>
    </w:p>
    <w:p w14:paraId="01BB5791" w14:textId="77777777" w:rsidR="009C0592" w:rsidRDefault="009C0592" w:rsidP="00AB7718">
      <w:pPr>
        <w:ind w:left="720"/>
        <w:rPr>
          <w:rFonts w:ascii="Calibri" w:hAnsi="Calibri"/>
          <w:szCs w:val="22"/>
          <w:lang w:val="el-GR"/>
        </w:rPr>
      </w:pPr>
    </w:p>
    <w:p w14:paraId="29855476" w14:textId="77777777" w:rsidR="009C0592" w:rsidRDefault="009C0592" w:rsidP="00AB7718">
      <w:pPr>
        <w:ind w:left="720"/>
        <w:rPr>
          <w:rFonts w:ascii="Calibri" w:hAnsi="Calibri"/>
          <w:szCs w:val="22"/>
          <w:lang w:val="el-GR"/>
        </w:rPr>
      </w:pPr>
    </w:p>
    <w:p w14:paraId="3041E70D" w14:textId="77777777" w:rsidR="009C0592" w:rsidRDefault="009C0592" w:rsidP="00AB7718">
      <w:pPr>
        <w:ind w:left="720"/>
        <w:rPr>
          <w:rFonts w:ascii="Calibri" w:hAnsi="Calibri"/>
          <w:szCs w:val="22"/>
          <w:lang w:val="el-GR"/>
        </w:rPr>
      </w:pPr>
    </w:p>
    <w:p w14:paraId="0300446C" w14:textId="77777777" w:rsidR="009C0592" w:rsidRPr="00C12849" w:rsidRDefault="009C0592" w:rsidP="00AB7718">
      <w:pPr>
        <w:ind w:left="720"/>
        <w:rPr>
          <w:rFonts w:ascii="Calibri" w:hAnsi="Calibri"/>
          <w:szCs w:val="22"/>
          <w:lang w:val="el-GR"/>
        </w:rPr>
      </w:pPr>
    </w:p>
    <w:p w14:paraId="7EE0CCD4" w14:textId="77777777" w:rsidR="00AB7718" w:rsidRPr="00C12849" w:rsidRDefault="00AB7718" w:rsidP="00AB7718">
      <w:pPr>
        <w:rPr>
          <w:rFonts w:ascii="Calibri" w:hAnsi="Calibri"/>
          <w:b/>
          <w:bCs/>
          <w:szCs w:val="22"/>
          <w:lang w:val="el-GR"/>
        </w:rPr>
      </w:pPr>
    </w:p>
    <w:p w14:paraId="111EE5F1" w14:textId="50E5B07D" w:rsidR="00AB7718" w:rsidRPr="00C12849" w:rsidRDefault="00AB7718" w:rsidP="00AB7718">
      <w:pPr>
        <w:numPr>
          <w:ilvl w:val="0"/>
          <w:numId w:val="12"/>
        </w:numPr>
        <w:ind w:left="720"/>
        <w:contextualSpacing/>
        <w:jc w:val="both"/>
        <w:rPr>
          <w:rFonts w:ascii="Calibri" w:hAnsi="Calibri"/>
          <w:b/>
          <w:bCs/>
          <w:szCs w:val="22"/>
          <w:lang w:val="el-GR"/>
        </w:rPr>
      </w:pPr>
      <w:r w:rsidRPr="00C12849">
        <w:rPr>
          <w:rFonts w:ascii="Calibri" w:hAnsi="Calibri"/>
          <w:b/>
          <w:bCs/>
          <w:szCs w:val="22"/>
          <w:lang w:val="el-GR"/>
        </w:rPr>
        <w:t xml:space="preserve"> Συμβόλαιο υπηρεσιών καθαρισμού χώρων πρασίνου Δημοτικού Διαμερίσματος Λιβαδιών </w:t>
      </w:r>
      <w:proofErr w:type="spellStart"/>
      <w:r w:rsidR="009337F5">
        <w:rPr>
          <w:rFonts w:ascii="Calibri" w:hAnsi="Calibri"/>
          <w:b/>
          <w:bCs/>
          <w:szCs w:val="22"/>
          <w:lang w:val="el-GR"/>
        </w:rPr>
        <w:t>Α</w:t>
      </w:r>
      <w:r w:rsidRPr="00C12849">
        <w:rPr>
          <w:rFonts w:ascii="Calibri" w:hAnsi="Calibri"/>
          <w:b/>
          <w:bCs/>
          <w:szCs w:val="22"/>
          <w:lang w:val="el-GR"/>
        </w:rPr>
        <w:t>ρ.</w:t>
      </w:r>
      <w:r w:rsidR="009337F5">
        <w:rPr>
          <w:rFonts w:ascii="Calibri" w:hAnsi="Calibri"/>
          <w:b/>
          <w:bCs/>
          <w:szCs w:val="22"/>
          <w:lang w:val="el-GR"/>
        </w:rPr>
        <w:t>Δ</w:t>
      </w:r>
      <w:r w:rsidRPr="00C12849">
        <w:rPr>
          <w:rFonts w:ascii="Calibri" w:hAnsi="Calibri"/>
          <w:b/>
          <w:bCs/>
          <w:szCs w:val="22"/>
          <w:lang w:val="el-GR"/>
        </w:rPr>
        <w:t>ιαγ</w:t>
      </w:r>
      <w:proofErr w:type="spellEnd"/>
      <w:r w:rsidRPr="00C12849">
        <w:rPr>
          <w:rFonts w:ascii="Calibri" w:hAnsi="Calibri"/>
          <w:b/>
          <w:bCs/>
          <w:szCs w:val="22"/>
          <w:lang w:val="el-GR"/>
        </w:rPr>
        <w:t xml:space="preserve">. ΔΛ/06/2022 και προκήρυξη νέου. </w:t>
      </w:r>
    </w:p>
    <w:p w14:paraId="69680B04" w14:textId="77777777" w:rsidR="00AB7718" w:rsidRPr="00C12849" w:rsidRDefault="00AB7718" w:rsidP="00AB7718">
      <w:pPr>
        <w:ind w:left="720"/>
        <w:rPr>
          <w:rFonts w:ascii="Calibri" w:hAnsi="Calibri"/>
          <w:b/>
          <w:bCs/>
          <w:szCs w:val="22"/>
          <w:lang w:val="el-GR"/>
        </w:rPr>
      </w:pPr>
    </w:p>
    <w:p w14:paraId="577B88B2" w14:textId="77777777" w:rsidR="00AB7718" w:rsidRPr="009955CF" w:rsidRDefault="00AB7718" w:rsidP="00AB7718">
      <w:pPr>
        <w:rPr>
          <w:rFonts w:ascii="Calibri" w:hAnsi="Calibri"/>
          <w:szCs w:val="22"/>
          <w:lang w:val="el-GR"/>
        </w:rPr>
      </w:pPr>
      <w:r w:rsidRPr="009955CF">
        <w:rPr>
          <w:rFonts w:ascii="Calibri" w:hAnsi="Calibri"/>
          <w:szCs w:val="22"/>
          <w:lang w:val="el-GR"/>
        </w:rPr>
        <w:t xml:space="preserve">Η Επιτροπή ενημερώνεται για την έκθεση του Δημοτικού Διαμερίσματος Λιβαδιών σχετικά με την παράταση συμβολαίου αγοράς υπηρεσιών καθαρισμού χώρων πρασίνου Δημοτικού Διαμερίσματος Λιβαδιών με </w:t>
      </w:r>
      <w:proofErr w:type="spellStart"/>
      <w:r w:rsidRPr="009955CF">
        <w:rPr>
          <w:rFonts w:ascii="Calibri" w:hAnsi="Calibri"/>
          <w:szCs w:val="22"/>
          <w:lang w:val="el-GR"/>
        </w:rPr>
        <w:t>αρ</w:t>
      </w:r>
      <w:proofErr w:type="spellEnd"/>
      <w:r w:rsidRPr="009955CF">
        <w:rPr>
          <w:rFonts w:ascii="Calibri" w:hAnsi="Calibri"/>
          <w:szCs w:val="22"/>
          <w:lang w:val="el-GR"/>
        </w:rPr>
        <w:t xml:space="preserve">. </w:t>
      </w:r>
      <w:proofErr w:type="spellStart"/>
      <w:r w:rsidRPr="009955CF">
        <w:rPr>
          <w:rFonts w:ascii="Calibri" w:hAnsi="Calibri"/>
          <w:szCs w:val="22"/>
          <w:lang w:val="el-GR"/>
        </w:rPr>
        <w:t>διαγ</w:t>
      </w:r>
      <w:proofErr w:type="spellEnd"/>
      <w:r w:rsidRPr="009955CF">
        <w:rPr>
          <w:rFonts w:ascii="Calibri" w:hAnsi="Calibri"/>
          <w:szCs w:val="22"/>
          <w:lang w:val="el-GR"/>
        </w:rPr>
        <w:t>. ΔΛ/06/2022</w:t>
      </w:r>
      <w:r>
        <w:rPr>
          <w:rFonts w:ascii="Calibri" w:hAnsi="Calibri"/>
          <w:szCs w:val="22"/>
          <w:lang w:val="el-GR"/>
        </w:rPr>
        <w:t>, μέχρι τις 31/12/2024 ούτως ώστε να υπάρξει ο απαραίτητος χρόνος ετοιμασίας όρων, προκήρυξης προσφορών και κατακύρωσης.</w:t>
      </w:r>
    </w:p>
    <w:p w14:paraId="3937F240" w14:textId="77777777" w:rsidR="00AB7718" w:rsidRDefault="00AB7718" w:rsidP="00AB7718">
      <w:pPr>
        <w:rPr>
          <w:rFonts w:ascii="Calibri" w:hAnsi="Calibri"/>
          <w:b/>
          <w:bCs/>
          <w:szCs w:val="22"/>
          <w:lang w:val="el-GR"/>
        </w:rPr>
      </w:pPr>
    </w:p>
    <w:p w14:paraId="32555612" w14:textId="77777777" w:rsidR="00AB7718" w:rsidRPr="00C12849" w:rsidRDefault="00AB7718" w:rsidP="00AB7718">
      <w:pPr>
        <w:jc w:val="both"/>
        <w:rPr>
          <w:rFonts w:ascii="Calibri" w:hAnsi="Calibri"/>
          <w:szCs w:val="22"/>
          <w:lang w:val="el-GR"/>
        </w:rPr>
      </w:pPr>
      <w:r w:rsidRPr="009955CF">
        <w:rPr>
          <w:rFonts w:ascii="Calibri" w:hAnsi="Calibri"/>
          <w:szCs w:val="22"/>
          <w:lang w:val="el-GR"/>
        </w:rPr>
        <w:t xml:space="preserve">Η Επιτροπή αφού συζητά το θέμα αποφασίζει την παράταση του εν λόγω συμβολαίου μέχρι τις 31/12/2024, ενώ παράλληλα θα πρέπει να ετοιμαστούν οι όροι για την προκήρυξη νέου διαγωνισμού ούτως ώστε να είναι έτοιμο τα νέο συμβόλαιο από τον </w:t>
      </w:r>
      <w:proofErr w:type="spellStart"/>
      <w:r w:rsidRPr="009955CF">
        <w:rPr>
          <w:rFonts w:ascii="Calibri" w:hAnsi="Calibri"/>
          <w:szCs w:val="22"/>
          <w:lang w:val="el-GR"/>
        </w:rPr>
        <w:t>Ιανούαριο</w:t>
      </w:r>
      <w:proofErr w:type="spellEnd"/>
      <w:r w:rsidRPr="009955CF">
        <w:rPr>
          <w:rFonts w:ascii="Calibri" w:hAnsi="Calibri"/>
          <w:szCs w:val="22"/>
          <w:lang w:val="el-GR"/>
        </w:rPr>
        <w:t xml:space="preserve"> του 2025. </w:t>
      </w:r>
    </w:p>
    <w:p w14:paraId="0ED3BBB2" w14:textId="77777777" w:rsidR="00AB7718" w:rsidRDefault="00AB7718" w:rsidP="00AB7718">
      <w:pPr>
        <w:ind w:left="720"/>
        <w:jc w:val="both"/>
        <w:rPr>
          <w:rFonts w:ascii="Calibri" w:hAnsi="Calibri"/>
          <w:szCs w:val="22"/>
          <w:lang w:val="el-GR"/>
        </w:rPr>
      </w:pPr>
    </w:p>
    <w:p w14:paraId="0A0879DC" w14:textId="77777777" w:rsidR="009C0592" w:rsidRDefault="009C0592" w:rsidP="00AB7718">
      <w:pPr>
        <w:ind w:left="720"/>
        <w:jc w:val="both"/>
        <w:rPr>
          <w:rFonts w:ascii="Calibri" w:hAnsi="Calibri"/>
          <w:szCs w:val="22"/>
          <w:lang w:val="el-GR"/>
        </w:rPr>
      </w:pPr>
    </w:p>
    <w:p w14:paraId="2D478140" w14:textId="77777777" w:rsidR="009C0592" w:rsidRDefault="009C0592" w:rsidP="00AB7718">
      <w:pPr>
        <w:ind w:left="720"/>
        <w:jc w:val="both"/>
        <w:rPr>
          <w:rFonts w:ascii="Calibri" w:hAnsi="Calibri"/>
          <w:szCs w:val="22"/>
          <w:lang w:val="el-GR"/>
        </w:rPr>
      </w:pPr>
    </w:p>
    <w:p w14:paraId="5C5EDC8A" w14:textId="77777777" w:rsidR="009C0592" w:rsidRDefault="009C0592" w:rsidP="00AB7718">
      <w:pPr>
        <w:ind w:left="720"/>
        <w:jc w:val="both"/>
        <w:rPr>
          <w:rFonts w:ascii="Calibri" w:hAnsi="Calibri"/>
          <w:szCs w:val="22"/>
          <w:lang w:val="el-GR"/>
        </w:rPr>
      </w:pPr>
    </w:p>
    <w:p w14:paraId="251CD470" w14:textId="77777777" w:rsidR="009C0592" w:rsidRDefault="009C0592" w:rsidP="00AB7718">
      <w:pPr>
        <w:ind w:left="720"/>
        <w:jc w:val="both"/>
        <w:rPr>
          <w:rFonts w:ascii="Calibri" w:hAnsi="Calibri"/>
          <w:szCs w:val="22"/>
          <w:lang w:val="el-GR"/>
        </w:rPr>
      </w:pPr>
    </w:p>
    <w:p w14:paraId="71F227E7" w14:textId="77777777" w:rsidR="009C0592" w:rsidRDefault="009C0592" w:rsidP="00AB7718">
      <w:pPr>
        <w:ind w:left="720"/>
        <w:jc w:val="both"/>
        <w:rPr>
          <w:rFonts w:ascii="Calibri" w:hAnsi="Calibri"/>
          <w:szCs w:val="22"/>
          <w:lang w:val="el-GR"/>
        </w:rPr>
      </w:pPr>
    </w:p>
    <w:p w14:paraId="636CFFA1" w14:textId="77777777" w:rsidR="009C0592" w:rsidRDefault="009C0592" w:rsidP="00AB7718">
      <w:pPr>
        <w:ind w:left="720"/>
        <w:jc w:val="both"/>
        <w:rPr>
          <w:rFonts w:ascii="Calibri" w:hAnsi="Calibri"/>
          <w:szCs w:val="22"/>
          <w:lang w:val="el-GR"/>
        </w:rPr>
      </w:pPr>
    </w:p>
    <w:p w14:paraId="3F83E54A" w14:textId="77777777" w:rsidR="009C0592" w:rsidRDefault="009C0592" w:rsidP="00AB7718">
      <w:pPr>
        <w:ind w:left="720"/>
        <w:jc w:val="both"/>
        <w:rPr>
          <w:rFonts w:ascii="Calibri" w:hAnsi="Calibri"/>
          <w:szCs w:val="22"/>
          <w:lang w:val="el-GR"/>
        </w:rPr>
      </w:pPr>
    </w:p>
    <w:p w14:paraId="1AB5C0E6" w14:textId="77777777" w:rsidR="009C0592" w:rsidRDefault="009C0592" w:rsidP="00AB7718">
      <w:pPr>
        <w:ind w:left="720"/>
        <w:jc w:val="both"/>
        <w:rPr>
          <w:rFonts w:ascii="Calibri" w:hAnsi="Calibri"/>
          <w:szCs w:val="22"/>
          <w:lang w:val="el-GR"/>
        </w:rPr>
      </w:pPr>
    </w:p>
    <w:p w14:paraId="641A5729" w14:textId="77777777" w:rsidR="009C0592" w:rsidRDefault="009C0592" w:rsidP="00AB7718">
      <w:pPr>
        <w:ind w:left="720"/>
        <w:jc w:val="both"/>
        <w:rPr>
          <w:rFonts w:ascii="Calibri" w:hAnsi="Calibri"/>
          <w:szCs w:val="22"/>
          <w:lang w:val="el-GR"/>
        </w:rPr>
      </w:pPr>
    </w:p>
    <w:p w14:paraId="3A8F2639" w14:textId="77777777" w:rsidR="009C0592" w:rsidRDefault="009C0592" w:rsidP="00AB7718">
      <w:pPr>
        <w:ind w:left="720"/>
        <w:jc w:val="both"/>
        <w:rPr>
          <w:rFonts w:ascii="Calibri" w:hAnsi="Calibri"/>
          <w:szCs w:val="22"/>
          <w:lang w:val="el-GR"/>
        </w:rPr>
      </w:pPr>
    </w:p>
    <w:p w14:paraId="2129826E" w14:textId="77777777" w:rsidR="009C0592" w:rsidRDefault="009C0592" w:rsidP="00AB7718">
      <w:pPr>
        <w:ind w:left="720"/>
        <w:jc w:val="both"/>
        <w:rPr>
          <w:rFonts w:ascii="Calibri" w:hAnsi="Calibri"/>
          <w:szCs w:val="22"/>
          <w:lang w:val="el-GR"/>
        </w:rPr>
      </w:pPr>
    </w:p>
    <w:p w14:paraId="7B44C5AD" w14:textId="77777777" w:rsidR="009C0592" w:rsidRDefault="009C0592" w:rsidP="00AB7718">
      <w:pPr>
        <w:ind w:left="720"/>
        <w:jc w:val="both"/>
        <w:rPr>
          <w:rFonts w:ascii="Calibri" w:hAnsi="Calibri"/>
          <w:szCs w:val="22"/>
          <w:lang w:val="el-GR"/>
        </w:rPr>
      </w:pPr>
    </w:p>
    <w:p w14:paraId="4943854C" w14:textId="77777777" w:rsidR="009C0592" w:rsidRDefault="009C0592" w:rsidP="00AB7718">
      <w:pPr>
        <w:ind w:left="720"/>
        <w:jc w:val="both"/>
        <w:rPr>
          <w:rFonts w:ascii="Calibri" w:hAnsi="Calibri"/>
          <w:szCs w:val="22"/>
          <w:lang w:val="el-GR"/>
        </w:rPr>
      </w:pPr>
    </w:p>
    <w:p w14:paraId="2573CBDB" w14:textId="77777777" w:rsidR="009C0592" w:rsidRDefault="009C0592" w:rsidP="00AB7718">
      <w:pPr>
        <w:ind w:left="720"/>
        <w:jc w:val="both"/>
        <w:rPr>
          <w:rFonts w:ascii="Calibri" w:hAnsi="Calibri"/>
          <w:szCs w:val="22"/>
          <w:lang w:val="el-GR"/>
        </w:rPr>
      </w:pPr>
    </w:p>
    <w:p w14:paraId="1BB37EAB" w14:textId="77777777" w:rsidR="009C0592" w:rsidRDefault="009C0592" w:rsidP="00AB7718">
      <w:pPr>
        <w:ind w:left="720"/>
        <w:jc w:val="both"/>
        <w:rPr>
          <w:rFonts w:ascii="Calibri" w:hAnsi="Calibri"/>
          <w:szCs w:val="22"/>
          <w:lang w:val="el-GR"/>
        </w:rPr>
      </w:pPr>
    </w:p>
    <w:p w14:paraId="71C84C8C" w14:textId="77777777" w:rsidR="009C0592" w:rsidRDefault="009C0592" w:rsidP="00AB7718">
      <w:pPr>
        <w:ind w:left="720"/>
        <w:jc w:val="both"/>
        <w:rPr>
          <w:rFonts w:ascii="Calibri" w:hAnsi="Calibri"/>
          <w:szCs w:val="22"/>
          <w:lang w:val="el-GR"/>
        </w:rPr>
      </w:pPr>
    </w:p>
    <w:p w14:paraId="6C1771D6" w14:textId="77777777" w:rsidR="009C0592" w:rsidRDefault="009C0592" w:rsidP="00AB7718">
      <w:pPr>
        <w:ind w:left="720"/>
        <w:jc w:val="both"/>
        <w:rPr>
          <w:rFonts w:ascii="Calibri" w:hAnsi="Calibri"/>
          <w:szCs w:val="22"/>
          <w:lang w:val="el-GR"/>
        </w:rPr>
      </w:pPr>
    </w:p>
    <w:p w14:paraId="23C34014" w14:textId="77777777" w:rsidR="009C0592" w:rsidRDefault="009C0592" w:rsidP="00AB7718">
      <w:pPr>
        <w:ind w:left="720"/>
        <w:jc w:val="both"/>
        <w:rPr>
          <w:rFonts w:ascii="Calibri" w:hAnsi="Calibri"/>
          <w:szCs w:val="22"/>
          <w:lang w:val="el-GR"/>
        </w:rPr>
      </w:pPr>
    </w:p>
    <w:p w14:paraId="41ECB122" w14:textId="77777777" w:rsidR="009C0592" w:rsidRDefault="009C0592" w:rsidP="00AB7718">
      <w:pPr>
        <w:ind w:left="720"/>
        <w:jc w:val="both"/>
        <w:rPr>
          <w:rFonts w:ascii="Calibri" w:hAnsi="Calibri"/>
          <w:szCs w:val="22"/>
          <w:lang w:val="el-GR"/>
        </w:rPr>
      </w:pPr>
    </w:p>
    <w:p w14:paraId="27DB9113" w14:textId="77777777" w:rsidR="009C0592" w:rsidRDefault="009C0592" w:rsidP="00AB7718">
      <w:pPr>
        <w:ind w:left="720"/>
        <w:jc w:val="both"/>
        <w:rPr>
          <w:rFonts w:ascii="Calibri" w:hAnsi="Calibri"/>
          <w:szCs w:val="22"/>
          <w:lang w:val="el-GR"/>
        </w:rPr>
      </w:pPr>
    </w:p>
    <w:p w14:paraId="5537162C" w14:textId="77777777" w:rsidR="009C0592" w:rsidRDefault="009C0592" w:rsidP="00AB7718">
      <w:pPr>
        <w:ind w:left="720"/>
        <w:jc w:val="both"/>
        <w:rPr>
          <w:rFonts w:ascii="Calibri" w:hAnsi="Calibri"/>
          <w:szCs w:val="22"/>
          <w:lang w:val="el-GR"/>
        </w:rPr>
      </w:pPr>
    </w:p>
    <w:p w14:paraId="55047AD8" w14:textId="77777777" w:rsidR="009C0592" w:rsidRDefault="009C0592" w:rsidP="00AB7718">
      <w:pPr>
        <w:ind w:left="720"/>
        <w:jc w:val="both"/>
        <w:rPr>
          <w:rFonts w:ascii="Calibri" w:hAnsi="Calibri"/>
          <w:szCs w:val="22"/>
          <w:lang w:val="el-GR"/>
        </w:rPr>
      </w:pPr>
    </w:p>
    <w:p w14:paraId="47855230" w14:textId="77777777" w:rsidR="009C0592" w:rsidRDefault="009C0592" w:rsidP="00AB7718">
      <w:pPr>
        <w:ind w:left="720"/>
        <w:jc w:val="both"/>
        <w:rPr>
          <w:rFonts w:ascii="Calibri" w:hAnsi="Calibri"/>
          <w:szCs w:val="22"/>
          <w:lang w:val="el-GR"/>
        </w:rPr>
      </w:pPr>
    </w:p>
    <w:p w14:paraId="2DA63D10" w14:textId="77777777" w:rsidR="009C0592" w:rsidRDefault="009C0592" w:rsidP="00AB7718">
      <w:pPr>
        <w:ind w:left="720"/>
        <w:jc w:val="both"/>
        <w:rPr>
          <w:rFonts w:ascii="Calibri" w:hAnsi="Calibri"/>
          <w:szCs w:val="22"/>
          <w:lang w:val="el-GR"/>
        </w:rPr>
      </w:pPr>
    </w:p>
    <w:p w14:paraId="4587E3A5" w14:textId="77777777" w:rsidR="009C0592" w:rsidRDefault="009C0592" w:rsidP="00AB7718">
      <w:pPr>
        <w:ind w:left="720"/>
        <w:jc w:val="both"/>
        <w:rPr>
          <w:rFonts w:ascii="Calibri" w:hAnsi="Calibri"/>
          <w:szCs w:val="22"/>
          <w:lang w:val="el-GR"/>
        </w:rPr>
      </w:pPr>
    </w:p>
    <w:p w14:paraId="54BA3781" w14:textId="77777777" w:rsidR="009C0592" w:rsidRDefault="009C0592" w:rsidP="00AB7718">
      <w:pPr>
        <w:ind w:left="720"/>
        <w:jc w:val="both"/>
        <w:rPr>
          <w:rFonts w:ascii="Calibri" w:hAnsi="Calibri"/>
          <w:szCs w:val="22"/>
          <w:lang w:val="el-GR"/>
        </w:rPr>
      </w:pPr>
    </w:p>
    <w:p w14:paraId="4A792227" w14:textId="77777777" w:rsidR="009C0592" w:rsidRDefault="009C0592" w:rsidP="00AB7718">
      <w:pPr>
        <w:ind w:left="720"/>
        <w:jc w:val="both"/>
        <w:rPr>
          <w:rFonts w:ascii="Calibri" w:hAnsi="Calibri"/>
          <w:szCs w:val="22"/>
          <w:lang w:val="el-GR"/>
        </w:rPr>
      </w:pPr>
    </w:p>
    <w:p w14:paraId="7BA1E418" w14:textId="77777777" w:rsidR="009C0592" w:rsidRDefault="009C0592" w:rsidP="00AB7718">
      <w:pPr>
        <w:ind w:left="720"/>
        <w:jc w:val="both"/>
        <w:rPr>
          <w:rFonts w:ascii="Calibri" w:hAnsi="Calibri"/>
          <w:szCs w:val="22"/>
          <w:lang w:val="el-GR"/>
        </w:rPr>
      </w:pPr>
    </w:p>
    <w:p w14:paraId="1A798896" w14:textId="77777777" w:rsidR="009C0592" w:rsidRDefault="009C0592" w:rsidP="00AB7718">
      <w:pPr>
        <w:ind w:left="720"/>
        <w:jc w:val="both"/>
        <w:rPr>
          <w:rFonts w:ascii="Calibri" w:hAnsi="Calibri"/>
          <w:szCs w:val="22"/>
          <w:lang w:val="el-GR"/>
        </w:rPr>
      </w:pPr>
    </w:p>
    <w:p w14:paraId="29CBC4A8" w14:textId="77777777" w:rsidR="009C0592" w:rsidRDefault="009C0592" w:rsidP="00AB7718">
      <w:pPr>
        <w:ind w:left="720"/>
        <w:jc w:val="both"/>
        <w:rPr>
          <w:rFonts w:ascii="Calibri" w:hAnsi="Calibri"/>
          <w:szCs w:val="22"/>
          <w:lang w:val="el-GR"/>
        </w:rPr>
      </w:pPr>
    </w:p>
    <w:p w14:paraId="16EFCD14" w14:textId="77777777" w:rsidR="009C0592" w:rsidRDefault="009C0592" w:rsidP="00AB7718">
      <w:pPr>
        <w:ind w:left="720"/>
        <w:jc w:val="both"/>
        <w:rPr>
          <w:rFonts w:ascii="Calibri" w:hAnsi="Calibri"/>
          <w:szCs w:val="22"/>
          <w:lang w:val="el-GR"/>
        </w:rPr>
      </w:pPr>
    </w:p>
    <w:p w14:paraId="453FFA4E" w14:textId="77777777" w:rsidR="009C0592" w:rsidRPr="00C12849" w:rsidRDefault="009C0592" w:rsidP="00AB7718">
      <w:pPr>
        <w:ind w:left="720"/>
        <w:jc w:val="both"/>
        <w:rPr>
          <w:rFonts w:ascii="Calibri" w:hAnsi="Calibri"/>
          <w:szCs w:val="22"/>
          <w:lang w:val="el-GR"/>
        </w:rPr>
      </w:pPr>
    </w:p>
    <w:p w14:paraId="6BD45641" w14:textId="77777777" w:rsidR="00AB7718" w:rsidRPr="00C12849" w:rsidRDefault="00AB7718" w:rsidP="00AB7718">
      <w:pPr>
        <w:numPr>
          <w:ilvl w:val="0"/>
          <w:numId w:val="12"/>
        </w:numPr>
        <w:jc w:val="both"/>
        <w:rPr>
          <w:rFonts w:ascii="Calibri" w:hAnsi="Calibri"/>
          <w:b/>
          <w:bCs/>
          <w:szCs w:val="22"/>
          <w:lang w:val="el-GR"/>
        </w:rPr>
      </w:pPr>
      <w:r w:rsidRPr="00C12849">
        <w:rPr>
          <w:rFonts w:ascii="Calibri" w:hAnsi="Calibri"/>
          <w:b/>
          <w:bCs/>
          <w:szCs w:val="22"/>
          <w:lang w:val="el-GR"/>
        </w:rPr>
        <w:t xml:space="preserve">Προσφορά για την παραχώρηση άδειας χρήσης του δημοτικού καφενείου/καντίνας που βρίσκεται στο πάρκο «Τάσος Μητσόπουλος» στο Δήμο Λιβαδιών για περίοδο τριών χρόνων με δικαίωμα ανανέωσης της σύμβασης για ακόμη τρία χρόνια. </w:t>
      </w:r>
      <w:proofErr w:type="spellStart"/>
      <w:r w:rsidRPr="00C12849">
        <w:rPr>
          <w:rFonts w:ascii="Calibri" w:hAnsi="Calibri"/>
          <w:b/>
          <w:bCs/>
          <w:szCs w:val="22"/>
          <w:lang w:val="el-GR"/>
        </w:rPr>
        <w:t>Αρ</w:t>
      </w:r>
      <w:proofErr w:type="spellEnd"/>
      <w:r w:rsidRPr="00C12849">
        <w:rPr>
          <w:rFonts w:ascii="Calibri" w:hAnsi="Calibri"/>
          <w:b/>
          <w:bCs/>
          <w:szCs w:val="22"/>
          <w:lang w:val="el-GR"/>
        </w:rPr>
        <w:t>. ΔΙΑΓ. 7/2024</w:t>
      </w:r>
    </w:p>
    <w:p w14:paraId="4BFDFD77" w14:textId="77777777" w:rsidR="00AB7718" w:rsidRDefault="00AB7718" w:rsidP="00AB7718">
      <w:pPr>
        <w:rPr>
          <w:rFonts w:ascii="Calibri" w:hAnsi="Calibri"/>
          <w:b/>
          <w:bCs/>
          <w:szCs w:val="22"/>
          <w:lang w:val="el-GR"/>
        </w:rPr>
      </w:pPr>
    </w:p>
    <w:p w14:paraId="69F18FD3" w14:textId="2B48197D" w:rsidR="00AB7718" w:rsidRDefault="00AB7718" w:rsidP="00AB7718">
      <w:pPr>
        <w:rPr>
          <w:rFonts w:ascii="Calibri" w:hAnsi="Calibri"/>
          <w:szCs w:val="22"/>
          <w:lang w:val="el-GR"/>
        </w:rPr>
      </w:pPr>
      <w:r>
        <w:rPr>
          <w:rFonts w:ascii="Calibri" w:hAnsi="Calibri"/>
          <w:szCs w:val="22"/>
          <w:lang w:val="el-GR"/>
        </w:rPr>
        <w:t>Η Επιτροπή ενημερώνεται για την έκθεση του Δημοτικού Διαμερίσματος Λιβαδι</w:t>
      </w:r>
      <w:r w:rsidR="009337F5">
        <w:rPr>
          <w:rFonts w:ascii="Calibri" w:hAnsi="Calibri"/>
          <w:szCs w:val="22"/>
          <w:lang w:val="el-GR"/>
        </w:rPr>
        <w:t>ώ</w:t>
      </w:r>
      <w:r>
        <w:rPr>
          <w:rFonts w:ascii="Calibri" w:hAnsi="Calibri"/>
          <w:szCs w:val="22"/>
          <w:lang w:val="el-GR"/>
        </w:rPr>
        <w:t xml:space="preserve">ν σχετικά με την αξιολόγηση των προσφορών για την </w:t>
      </w:r>
      <w:r w:rsidRPr="009955CF">
        <w:rPr>
          <w:rFonts w:ascii="Calibri" w:hAnsi="Calibri"/>
          <w:szCs w:val="22"/>
          <w:lang w:val="el-GR"/>
        </w:rPr>
        <w:t>παραχώρηση άδειας χρήσης του δημοτικού καφενείου/καντίνας που βρίσκεται στο πάρκο «Τάσος Μητσόπουλος» στο Δήμο Λιβαδιών για περίοδο τριών χρόνων με δικαίωμα ανανέωσης της σύμβασης για ακόμη τρία χρόνια</w:t>
      </w:r>
      <w:r>
        <w:rPr>
          <w:rFonts w:ascii="Calibri" w:hAnsi="Calibri"/>
          <w:szCs w:val="22"/>
          <w:lang w:val="el-GR"/>
        </w:rPr>
        <w:t>.</w:t>
      </w:r>
    </w:p>
    <w:p w14:paraId="73278A6F" w14:textId="77777777" w:rsidR="00AB7718" w:rsidRDefault="00AB7718" w:rsidP="00AB7718">
      <w:pPr>
        <w:rPr>
          <w:rFonts w:ascii="Calibri" w:hAnsi="Calibri"/>
          <w:szCs w:val="22"/>
          <w:lang w:val="el-GR"/>
        </w:rPr>
      </w:pPr>
    </w:p>
    <w:p w14:paraId="4EF6BD08" w14:textId="77777777" w:rsidR="00AB7718" w:rsidRDefault="00AB7718" w:rsidP="0033149E">
      <w:pPr>
        <w:jc w:val="both"/>
        <w:rPr>
          <w:rFonts w:ascii="Calibri" w:hAnsi="Calibri"/>
          <w:szCs w:val="22"/>
          <w:lang w:val="el-GR"/>
        </w:rPr>
      </w:pPr>
      <w:r>
        <w:rPr>
          <w:rFonts w:ascii="Calibri" w:hAnsi="Calibri"/>
          <w:szCs w:val="22"/>
          <w:lang w:val="el-GR"/>
        </w:rPr>
        <w:t xml:space="preserve">Η Επιτροπή λαμβάνει γνώση ότι μετά την προθεσμία λήψης των προσφορών υποβλήθηκε μόνο μία προσφορά η οποία αναφέρει ποσό ύψους </w:t>
      </w:r>
      <w:r>
        <w:rPr>
          <w:rFonts w:ascii="Calibri" w:hAnsi="Calibri" w:cs="Calibri"/>
          <w:szCs w:val="22"/>
          <w:lang w:val="el-GR"/>
        </w:rPr>
        <w:t>€</w:t>
      </w:r>
      <w:r>
        <w:rPr>
          <w:rFonts w:ascii="Calibri" w:hAnsi="Calibri"/>
          <w:szCs w:val="22"/>
          <w:lang w:val="el-GR"/>
        </w:rPr>
        <w:t xml:space="preserve">150 ετησίως. Η Επιτροπή ενημερώνεται ότι ο </w:t>
      </w:r>
      <w:proofErr w:type="spellStart"/>
      <w:r>
        <w:rPr>
          <w:rFonts w:ascii="Calibri" w:hAnsi="Calibri"/>
          <w:szCs w:val="22"/>
          <w:lang w:val="el-GR"/>
        </w:rPr>
        <w:t>προσφοροδότης</w:t>
      </w:r>
      <w:proofErr w:type="spellEnd"/>
      <w:r>
        <w:rPr>
          <w:rFonts w:ascii="Calibri" w:hAnsi="Calibri"/>
          <w:szCs w:val="22"/>
          <w:lang w:val="el-GR"/>
        </w:rPr>
        <w:t xml:space="preserve"> επικοινώνησε και ανέφερε ότι από λάθος έγραψε ετησίως αντί μηνιαίως.</w:t>
      </w:r>
    </w:p>
    <w:p w14:paraId="6ABECDB8" w14:textId="77777777" w:rsidR="00AB7718" w:rsidRDefault="00AB7718" w:rsidP="0033149E">
      <w:pPr>
        <w:jc w:val="both"/>
        <w:rPr>
          <w:rFonts w:ascii="Calibri" w:hAnsi="Calibri"/>
          <w:szCs w:val="22"/>
          <w:lang w:val="el-GR"/>
        </w:rPr>
      </w:pPr>
    </w:p>
    <w:p w14:paraId="34E708AD" w14:textId="77777777" w:rsidR="00AB7718" w:rsidRDefault="00AB7718" w:rsidP="0033149E">
      <w:pPr>
        <w:jc w:val="both"/>
        <w:rPr>
          <w:rFonts w:ascii="Calibri" w:hAnsi="Calibri"/>
          <w:szCs w:val="22"/>
          <w:lang w:val="el-GR"/>
        </w:rPr>
      </w:pPr>
      <w:r>
        <w:rPr>
          <w:rFonts w:ascii="Calibri" w:hAnsi="Calibri"/>
          <w:szCs w:val="22"/>
          <w:lang w:val="el-GR"/>
        </w:rPr>
        <w:t xml:space="preserve">Η Επιτροπή αφού συζητά το θέμα αποφασίζει την ακύρωση του διαγωνισμού και </w:t>
      </w:r>
      <w:proofErr w:type="spellStart"/>
      <w:r>
        <w:rPr>
          <w:rFonts w:ascii="Calibri" w:hAnsi="Calibri"/>
          <w:szCs w:val="22"/>
          <w:lang w:val="el-GR"/>
        </w:rPr>
        <w:t>επαναπροκήρυξη</w:t>
      </w:r>
      <w:proofErr w:type="spellEnd"/>
      <w:r>
        <w:rPr>
          <w:rFonts w:ascii="Calibri" w:hAnsi="Calibri"/>
          <w:szCs w:val="22"/>
          <w:lang w:val="el-GR"/>
        </w:rPr>
        <w:t xml:space="preserve"> νέου αφού τυχόν αποδοχή του λάθους του </w:t>
      </w:r>
      <w:proofErr w:type="spellStart"/>
      <w:r>
        <w:rPr>
          <w:rFonts w:ascii="Calibri" w:hAnsi="Calibri"/>
          <w:szCs w:val="22"/>
          <w:lang w:val="el-GR"/>
        </w:rPr>
        <w:t>προσφοροδότη</w:t>
      </w:r>
      <w:proofErr w:type="spellEnd"/>
      <w:r>
        <w:rPr>
          <w:rFonts w:ascii="Calibri" w:hAnsi="Calibri"/>
          <w:szCs w:val="22"/>
          <w:lang w:val="el-GR"/>
        </w:rPr>
        <w:t xml:space="preserve"> αποτελεί αλλοίωση της προσφοράς. </w:t>
      </w:r>
    </w:p>
    <w:p w14:paraId="1E449FDA" w14:textId="77777777" w:rsidR="00AB7718" w:rsidRDefault="00AB7718" w:rsidP="00AB7718">
      <w:pPr>
        <w:rPr>
          <w:rFonts w:ascii="Calibri" w:hAnsi="Calibri"/>
          <w:szCs w:val="22"/>
          <w:lang w:val="el-GR"/>
        </w:rPr>
      </w:pPr>
    </w:p>
    <w:p w14:paraId="49B54137" w14:textId="77777777" w:rsidR="00AB7718" w:rsidRDefault="00AB7718" w:rsidP="00AB7718">
      <w:pPr>
        <w:rPr>
          <w:rFonts w:ascii="Calibri" w:hAnsi="Calibri"/>
          <w:szCs w:val="22"/>
          <w:lang w:val="el-GR"/>
        </w:rPr>
      </w:pPr>
    </w:p>
    <w:p w14:paraId="3974CE71" w14:textId="77777777" w:rsidR="009C0592" w:rsidRDefault="009C0592" w:rsidP="00AB7718">
      <w:pPr>
        <w:rPr>
          <w:rFonts w:ascii="Calibri" w:hAnsi="Calibri"/>
          <w:szCs w:val="22"/>
          <w:lang w:val="el-GR"/>
        </w:rPr>
      </w:pPr>
    </w:p>
    <w:p w14:paraId="69D015C4" w14:textId="77777777" w:rsidR="009C0592" w:rsidRDefault="009C0592" w:rsidP="00AB7718">
      <w:pPr>
        <w:rPr>
          <w:rFonts w:ascii="Calibri" w:hAnsi="Calibri"/>
          <w:szCs w:val="22"/>
          <w:lang w:val="el-GR"/>
        </w:rPr>
      </w:pPr>
    </w:p>
    <w:p w14:paraId="2273C7D8" w14:textId="77777777" w:rsidR="009C0592" w:rsidRDefault="009C0592" w:rsidP="00AB7718">
      <w:pPr>
        <w:rPr>
          <w:rFonts w:ascii="Calibri" w:hAnsi="Calibri"/>
          <w:szCs w:val="22"/>
          <w:lang w:val="el-GR"/>
        </w:rPr>
      </w:pPr>
    </w:p>
    <w:p w14:paraId="2CB46CE5" w14:textId="77777777" w:rsidR="009C0592" w:rsidRDefault="009C0592" w:rsidP="00AB7718">
      <w:pPr>
        <w:rPr>
          <w:rFonts w:ascii="Calibri" w:hAnsi="Calibri"/>
          <w:szCs w:val="22"/>
          <w:lang w:val="el-GR"/>
        </w:rPr>
      </w:pPr>
    </w:p>
    <w:p w14:paraId="5BD23CC5" w14:textId="77777777" w:rsidR="009C0592" w:rsidRDefault="009C0592" w:rsidP="00AB7718">
      <w:pPr>
        <w:rPr>
          <w:rFonts w:ascii="Calibri" w:hAnsi="Calibri"/>
          <w:szCs w:val="22"/>
          <w:lang w:val="el-GR"/>
        </w:rPr>
      </w:pPr>
    </w:p>
    <w:p w14:paraId="55A78A13" w14:textId="77777777" w:rsidR="009C0592" w:rsidRDefault="009C0592" w:rsidP="00AB7718">
      <w:pPr>
        <w:rPr>
          <w:rFonts w:ascii="Calibri" w:hAnsi="Calibri"/>
          <w:szCs w:val="22"/>
          <w:lang w:val="el-GR"/>
        </w:rPr>
      </w:pPr>
    </w:p>
    <w:p w14:paraId="2BB08EF5" w14:textId="77777777" w:rsidR="009C0592" w:rsidRDefault="009C0592" w:rsidP="00AB7718">
      <w:pPr>
        <w:rPr>
          <w:rFonts w:ascii="Calibri" w:hAnsi="Calibri"/>
          <w:szCs w:val="22"/>
          <w:lang w:val="el-GR"/>
        </w:rPr>
      </w:pPr>
    </w:p>
    <w:p w14:paraId="6B6F32E7" w14:textId="77777777" w:rsidR="009C0592" w:rsidRDefault="009C0592" w:rsidP="00AB7718">
      <w:pPr>
        <w:rPr>
          <w:rFonts w:ascii="Calibri" w:hAnsi="Calibri"/>
          <w:szCs w:val="22"/>
          <w:lang w:val="el-GR"/>
        </w:rPr>
      </w:pPr>
    </w:p>
    <w:p w14:paraId="4BFBEB2A" w14:textId="77777777" w:rsidR="009C0592" w:rsidRDefault="009C0592" w:rsidP="00AB7718">
      <w:pPr>
        <w:rPr>
          <w:rFonts w:ascii="Calibri" w:hAnsi="Calibri"/>
          <w:szCs w:val="22"/>
          <w:lang w:val="el-GR"/>
        </w:rPr>
      </w:pPr>
    </w:p>
    <w:p w14:paraId="44575309" w14:textId="77777777" w:rsidR="009C0592" w:rsidRDefault="009C0592" w:rsidP="00AB7718">
      <w:pPr>
        <w:rPr>
          <w:rFonts w:ascii="Calibri" w:hAnsi="Calibri"/>
          <w:szCs w:val="22"/>
          <w:lang w:val="el-GR"/>
        </w:rPr>
      </w:pPr>
    </w:p>
    <w:p w14:paraId="1A3243DF" w14:textId="77777777" w:rsidR="009C0592" w:rsidRDefault="009C0592" w:rsidP="00AB7718">
      <w:pPr>
        <w:rPr>
          <w:rFonts w:ascii="Calibri" w:hAnsi="Calibri"/>
          <w:szCs w:val="22"/>
          <w:lang w:val="el-GR"/>
        </w:rPr>
      </w:pPr>
    </w:p>
    <w:p w14:paraId="7D956A54" w14:textId="77777777" w:rsidR="009C0592" w:rsidRDefault="009C0592" w:rsidP="00AB7718">
      <w:pPr>
        <w:rPr>
          <w:rFonts w:ascii="Calibri" w:hAnsi="Calibri"/>
          <w:szCs w:val="22"/>
          <w:lang w:val="el-GR"/>
        </w:rPr>
      </w:pPr>
    </w:p>
    <w:p w14:paraId="3E8F4512" w14:textId="77777777" w:rsidR="009C0592" w:rsidRDefault="009C0592" w:rsidP="00AB7718">
      <w:pPr>
        <w:rPr>
          <w:rFonts w:ascii="Calibri" w:hAnsi="Calibri"/>
          <w:szCs w:val="22"/>
          <w:lang w:val="el-GR"/>
        </w:rPr>
      </w:pPr>
    </w:p>
    <w:p w14:paraId="1FE2EDCC" w14:textId="77777777" w:rsidR="009C0592" w:rsidRDefault="009C0592" w:rsidP="00AB7718">
      <w:pPr>
        <w:rPr>
          <w:rFonts w:ascii="Calibri" w:hAnsi="Calibri"/>
          <w:szCs w:val="22"/>
          <w:lang w:val="el-GR"/>
        </w:rPr>
      </w:pPr>
    </w:p>
    <w:p w14:paraId="4ECDA92B" w14:textId="77777777" w:rsidR="009C0592" w:rsidRDefault="009C0592" w:rsidP="00AB7718">
      <w:pPr>
        <w:rPr>
          <w:rFonts w:ascii="Calibri" w:hAnsi="Calibri"/>
          <w:szCs w:val="22"/>
          <w:lang w:val="el-GR"/>
        </w:rPr>
      </w:pPr>
    </w:p>
    <w:p w14:paraId="1A2294CF" w14:textId="77777777" w:rsidR="009C0592" w:rsidRDefault="009C0592" w:rsidP="00AB7718">
      <w:pPr>
        <w:rPr>
          <w:rFonts w:ascii="Calibri" w:hAnsi="Calibri"/>
          <w:szCs w:val="22"/>
          <w:lang w:val="el-GR"/>
        </w:rPr>
      </w:pPr>
    </w:p>
    <w:p w14:paraId="72D38736" w14:textId="77777777" w:rsidR="009C0592" w:rsidRDefault="009C0592" w:rsidP="00AB7718">
      <w:pPr>
        <w:rPr>
          <w:rFonts w:ascii="Calibri" w:hAnsi="Calibri"/>
          <w:szCs w:val="22"/>
          <w:lang w:val="el-GR"/>
        </w:rPr>
      </w:pPr>
    </w:p>
    <w:p w14:paraId="1D0E5A7D" w14:textId="77777777" w:rsidR="009C0592" w:rsidRDefault="009C0592" w:rsidP="00AB7718">
      <w:pPr>
        <w:rPr>
          <w:rFonts w:ascii="Calibri" w:hAnsi="Calibri"/>
          <w:szCs w:val="22"/>
          <w:lang w:val="el-GR"/>
        </w:rPr>
      </w:pPr>
    </w:p>
    <w:p w14:paraId="2E459A68" w14:textId="77777777" w:rsidR="009C0592" w:rsidRDefault="009C0592" w:rsidP="00AB7718">
      <w:pPr>
        <w:rPr>
          <w:rFonts w:ascii="Calibri" w:hAnsi="Calibri"/>
          <w:szCs w:val="22"/>
          <w:lang w:val="el-GR"/>
        </w:rPr>
      </w:pPr>
    </w:p>
    <w:p w14:paraId="479BE158" w14:textId="77777777" w:rsidR="009C0592" w:rsidRDefault="009C0592" w:rsidP="00AB7718">
      <w:pPr>
        <w:rPr>
          <w:rFonts w:ascii="Calibri" w:hAnsi="Calibri"/>
          <w:szCs w:val="22"/>
          <w:lang w:val="el-GR"/>
        </w:rPr>
      </w:pPr>
    </w:p>
    <w:p w14:paraId="7C867B3E" w14:textId="77777777" w:rsidR="009C0592" w:rsidRDefault="009C0592" w:rsidP="00AB7718">
      <w:pPr>
        <w:rPr>
          <w:rFonts w:ascii="Calibri" w:hAnsi="Calibri"/>
          <w:szCs w:val="22"/>
          <w:lang w:val="el-GR"/>
        </w:rPr>
      </w:pPr>
    </w:p>
    <w:p w14:paraId="122DA291" w14:textId="77777777" w:rsidR="009C0592" w:rsidRDefault="009C0592" w:rsidP="00AB7718">
      <w:pPr>
        <w:rPr>
          <w:rFonts w:ascii="Calibri" w:hAnsi="Calibri"/>
          <w:szCs w:val="22"/>
          <w:lang w:val="el-GR"/>
        </w:rPr>
      </w:pPr>
    </w:p>
    <w:p w14:paraId="6A4ACFD3" w14:textId="77777777" w:rsidR="009C0592" w:rsidRDefault="009C0592" w:rsidP="00AB7718">
      <w:pPr>
        <w:rPr>
          <w:rFonts w:ascii="Calibri" w:hAnsi="Calibri"/>
          <w:szCs w:val="22"/>
          <w:lang w:val="el-GR"/>
        </w:rPr>
      </w:pPr>
    </w:p>
    <w:p w14:paraId="38E56190" w14:textId="77777777" w:rsidR="009C0592" w:rsidRDefault="009C0592" w:rsidP="00AB7718">
      <w:pPr>
        <w:rPr>
          <w:rFonts w:ascii="Calibri" w:hAnsi="Calibri"/>
          <w:szCs w:val="22"/>
          <w:lang w:val="el-GR"/>
        </w:rPr>
      </w:pPr>
    </w:p>
    <w:p w14:paraId="731271B4" w14:textId="77777777" w:rsidR="009C0592" w:rsidRDefault="009C0592" w:rsidP="00AB7718">
      <w:pPr>
        <w:rPr>
          <w:rFonts w:ascii="Calibri" w:hAnsi="Calibri"/>
          <w:szCs w:val="22"/>
          <w:lang w:val="el-GR"/>
        </w:rPr>
      </w:pPr>
    </w:p>
    <w:p w14:paraId="2D250B5D" w14:textId="77777777" w:rsidR="009C0592" w:rsidRDefault="009C0592" w:rsidP="00AB7718">
      <w:pPr>
        <w:rPr>
          <w:rFonts w:ascii="Calibri" w:hAnsi="Calibri"/>
          <w:szCs w:val="22"/>
          <w:lang w:val="el-GR"/>
        </w:rPr>
      </w:pPr>
    </w:p>
    <w:p w14:paraId="6CE4DF90" w14:textId="77777777" w:rsidR="009C0592" w:rsidRDefault="009C0592" w:rsidP="00AB7718">
      <w:pPr>
        <w:rPr>
          <w:rFonts w:ascii="Calibri" w:hAnsi="Calibri"/>
          <w:szCs w:val="22"/>
          <w:lang w:val="el-GR"/>
        </w:rPr>
      </w:pPr>
    </w:p>
    <w:p w14:paraId="4993BEB6" w14:textId="77777777" w:rsidR="00AB7718" w:rsidRPr="00C12849" w:rsidRDefault="00AB7718" w:rsidP="00AB7718">
      <w:pPr>
        <w:rPr>
          <w:rFonts w:ascii="Calibri" w:hAnsi="Calibri"/>
          <w:szCs w:val="22"/>
          <w:lang w:val="el-GR"/>
        </w:rPr>
      </w:pPr>
    </w:p>
    <w:p w14:paraId="44081CE4" w14:textId="77777777" w:rsidR="00AB7718" w:rsidRPr="00C12849" w:rsidRDefault="00AB7718" w:rsidP="00AB7718">
      <w:pPr>
        <w:numPr>
          <w:ilvl w:val="0"/>
          <w:numId w:val="12"/>
        </w:numPr>
        <w:jc w:val="both"/>
        <w:rPr>
          <w:rFonts w:ascii="Calibri" w:hAnsi="Calibri"/>
          <w:b/>
          <w:bCs/>
          <w:szCs w:val="22"/>
          <w:lang w:val="el-GR"/>
        </w:rPr>
      </w:pPr>
      <w:r w:rsidRPr="00C12849">
        <w:rPr>
          <w:rFonts w:ascii="Calibri" w:hAnsi="Calibri"/>
          <w:b/>
          <w:bCs/>
          <w:szCs w:val="22"/>
          <w:lang w:val="el-GR"/>
        </w:rPr>
        <w:t xml:space="preserve">Όροι για την παροχή υπηρεσιών συμβούλων για την ετοιμασία Μελέτης Βιωσιμότητας για τη Σχολή Θαλάσσιων Επιστημών, Τεχνολογίας και Βιώσιμης Ανάπτυξης του ΤΕΠΑΚ στη Λάρνακα. </w:t>
      </w:r>
    </w:p>
    <w:p w14:paraId="06492954" w14:textId="77777777" w:rsidR="00AB7718" w:rsidRPr="00C12849" w:rsidRDefault="00AB7718" w:rsidP="00AB7718">
      <w:pPr>
        <w:ind w:left="720"/>
        <w:rPr>
          <w:rFonts w:ascii="Calibri" w:hAnsi="Calibri"/>
          <w:b/>
          <w:bCs/>
          <w:szCs w:val="22"/>
          <w:lang w:val="el-GR"/>
        </w:rPr>
      </w:pPr>
    </w:p>
    <w:p w14:paraId="3FC32E78" w14:textId="77777777" w:rsidR="00AB7718" w:rsidRPr="00C12849" w:rsidRDefault="00AB7718" w:rsidP="00AB7718">
      <w:pPr>
        <w:rPr>
          <w:rFonts w:ascii="Calibri" w:hAnsi="Calibri"/>
          <w:szCs w:val="22"/>
          <w:lang w:val="el-GR"/>
        </w:rPr>
      </w:pPr>
      <w:r>
        <w:rPr>
          <w:rFonts w:ascii="Calibri" w:hAnsi="Calibri"/>
          <w:szCs w:val="22"/>
          <w:lang w:val="el-GR"/>
        </w:rPr>
        <w:t xml:space="preserve">Η Επιτροπή ενημερώνεται για τους όρους που ετοιμάστηκαν σχετικά με την </w:t>
      </w:r>
      <w:r w:rsidRPr="002164AE">
        <w:rPr>
          <w:rFonts w:ascii="Calibri" w:hAnsi="Calibri"/>
          <w:szCs w:val="22"/>
          <w:lang w:val="el-GR"/>
        </w:rPr>
        <w:t>παροχή υπηρεσιών συμβούλων για την ετοιμασία Μελέτης Βιωσιμότητας για τη Σχολή Θαλάσσιων Επιστημών, Τεχνολογίας και Βιώσιμης Ανάπτυξης του ΤΕΠΑΚ στη Λάρνακα.</w:t>
      </w:r>
    </w:p>
    <w:p w14:paraId="3DDA78DA" w14:textId="77777777" w:rsidR="00AB7718" w:rsidRPr="00C12849" w:rsidRDefault="00AB7718" w:rsidP="00AB7718">
      <w:pPr>
        <w:ind w:left="720"/>
        <w:rPr>
          <w:rFonts w:ascii="Calibri" w:hAnsi="Calibri"/>
          <w:b/>
          <w:bCs/>
          <w:szCs w:val="22"/>
          <w:lang w:val="el-GR"/>
        </w:rPr>
      </w:pPr>
    </w:p>
    <w:p w14:paraId="015B1313" w14:textId="77777777" w:rsidR="00AB7718" w:rsidRDefault="00AB7718" w:rsidP="00AB7718">
      <w:pPr>
        <w:rPr>
          <w:rFonts w:ascii="Calibri" w:hAnsi="Calibri"/>
          <w:szCs w:val="22"/>
          <w:lang w:val="el-GR"/>
        </w:rPr>
      </w:pPr>
      <w:r w:rsidRPr="002164AE">
        <w:rPr>
          <w:rFonts w:ascii="Calibri" w:hAnsi="Calibri"/>
          <w:szCs w:val="22"/>
          <w:lang w:val="el-GR"/>
        </w:rPr>
        <w:t xml:space="preserve">Ο </w:t>
      </w:r>
      <w:r>
        <w:rPr>
          <w:rFonts w:ascii="Calibri" w:hAnsi="Calibri"/>
          <w:szCs w:val="22"/>
          <w:lang w:val="el-GR"/>
        </w:rPr>
        <w:t>δ</w:t>
      </w:r>
      <w:r w:rsidRPr="002164AE">
        <w:rPr>
          <w:rFonts w:ascii="Calibri" w:hAnsi="Calibri"/>
          <w:szCs w:val="22"/>
          <w:lang w:val="el-GR"/>
        </w:rPr>
        <w:t xml:space="preserve">ιαγωνισμός </w:t>
      </w:r>
      <w:r>
        <w:rPr>
          <w:rFonts w:ascii="Calibri" w:hAnsi="Calibri"/>
          <w:szCs w:val="22"/>
          <w:lang w:val="el-GR"/>
        </w:rPr>
        <w:t xml:space="preserve">έχει </w:t>
      </w:r>
      <w:r w:rsidRPr="002164AE">
        <w:rPr>
          <w:rFonts w:ascii="Calibri" w:hAnsi="Calibri"/>
          <w:szCs w:val="22"/>
          <w:lang w:val="el-GR"/>
        </w:rPr>
        <w:t xml:space="preserve"> προϋπολογισμό </w:t>
      </w:r>
      <w:r w:rsidRPr="002164AE">
        <w:rPr>
          <w:rFonts w:ascii="Calibri" w:hAnsi="Calibri" w:cs="Calibri"/>
          <w:szCs w:val="22"/>
          <w:lang w:val="el-GR"/>
        </w:rPr>
        <w:t>€</w:t>
      </w:r>
      <w:r w:rsidRPr="002164AE">
        <w:rPr>
          <w:rFonts w:ascii="Calibri" w:hAnsi="Calibri"/>
          <w:szCs w:val="22"/>
          <w:lang w:val="el-GR"/>
        </w:rPr>
        <w:t>10,000</w:t>
      </w:r>
      <w:r>
        <w:rPr>
          <w:rFonts w:ascii="Calibri" w:hAnsi="Calibri"/>
          <w:szCs w:val="22"/>
          <w:lang w:val="el-GR"/>
        </w:rPr>
        <w:t xml:space="preserve"> + ΦΠΑ και τα έγγραφα του θα αποσταλούν σε 3 προεπιλεγμένους προσφοροδότες.</w:t>
      </w:r>
    </w:p>
    <w:p w14:paraId="1DF76525" w14:textId="77777777" w:rsidR="00AB7718" w:rsidRDefault="00AB7718" w:rsidP="00AB7718">
      <w:pPr>
        <w:rPr>
          <w:rFonts w:ascii="Calibri" w:hAnsi="Calibri"/>
          <w:szCs w:val="22"/>
          <w:lang w:val="el-GR"/>
        </w:rPr>
      </w:pPr>
    </w:p>
    <w:p w14:paraId="36EFFA7C" w14:textId="77777777" w:rsidR="00AB7718" w:rsidRDefault="00AB7718" w:rsidP="00AB7718">
      <w:pPr>
        <w:rPr>
          <w:rFonts w:ascii="Calibri" w:hAnsi="Calibri"/>
          <w:szCs w:val="22"/>
          <w:lang w:val="el-GR"/>
        </w:rPr>
      </w:pPr>
      <w:r>
        <w:rPr>
          <w:rFonts w:ascii="Calibri" w:hAnsi="Calibri"/>
          <w:szCs w:val="22"/>
          <w:lang w:val="el-GR"/>
        </w:rPr>
        <w:t>Η Επιτροπή αφού συζητά το θέμα αποφασίζει την προκήρυξη του διαγωνισμού με την αποστολή των εγγράφων σε 3 προεπιλεγμένους προσφοροδότες.</w:t>
      </w:r>
    </w:p>
    <w:p w14:paraId="2F693550" w14:textId="77777777" w:rsidR="00AB7718" w:rsidRDefault="00AB7718" w:rsidP="00AB7718">
      <w:pPr>
        <w:rPr>
          <w:rFonts w:ascii="Calibri" w:hAnsi="Calibri"/>
          <w:szCs w:val="22"/>
          <w:lang w:val="el-GR"/>
        </w:rPr>
      </w:pPr>
    </w:p>
    <w:p w14:paraId="70A2AFCF" w14:textId="77777777" w:rsidR="009C0592" w:rsidRDefault="009C0592" w:rsidP="00AB7718">
      <w:pPr>
        <w:rPr>
          <w:rFonts w:ascii="Calibri" w:hAnsi="Calibri"/>
          <w:szCs w:val="22"/>
          <w:lang w:val="el-GR"/>
        </w:rPr>
      </w:pPr>
    </w:p>
    <w:p w14:paraId="1E8A1BF5" w14:textId="77777777" w:rsidR="009C0592" w:rsidRDefault="009C0592" w:rsidP="00AB7718">
      <w:pPr>
        <w:rPr>
          <w:rFonts w:ascii="Calibri" w:hAnsi="Calibri"/>
          <w:szCs w:val="22"/>
          <w:lang w:val="el-GR"/>
        </w:rPr>
      </w:pPr>
    </w:p>
    <w:p w14:paraId="6AAAED22" w14:textId="77777777" w:rsidR="009C0592" w:rsidRDefault="009C0592" w:rsidP="00AB7718">
      <w:pPr>
        <w:rPr>
          <w:rFonts w:ascii="Calibri" w:hAnsi="Calibri"/>
          <w:szCs w:val="22"/>
          <w:lang w:val="el-GR"/>
        </w:rPr>
      </w:pPr>
    </w:p>
    <w:p w14:paraId="6207E210" w14:textId="77777777" w:rsidR="009C0592" w:rsidRDefault="009C0592" w:rsidP="00AB7718">
      <w:pPr>
        <w:rPr>
          <w:rFonts w:ascii="Calibri" w:hAnsi="Calibri"/>
          <w:szCs w:val="22"/>
          <w:lang w:val="el-GR"/>
        </w:rPr>
      </w:pPr>
    </w:p>
    <w:p w14:paraId="1B8FC7C8" w14:textId="77777777" w:rsidR="009C0592" w:rsidRDefault="009C0592" w:rsidP="00AB7718">
      <w:pPr>
        <w:rPr>
          <w:rFonts w:ascii="Calibri" w:hAnsi="Calibri"/>
          <w:szCs w:val="22"/>
          <w:lang w:val="el-GR"/>
        </w:rPr>
      </w:pPr>
    </w:p>
    <w:p w14:paraId="1407EC95" w14:textId="77777777" w:rsidR="009C0592" w:rsidRDefault="009C0592" w:rsidP="00AB7718">
      <w:pPr>
        <w:rPr>
          <w:rFonts w:ascii="Calibri" w:hAnsi="Calibri"/>
          <w:szCs w:val="22"/>
          <w:lang w:val="el-GR"/>
        </w:rPr>
      </w:pPr>
    </w:p>
    <w:p w14:paraId="554FB575" w14:textId="77777777" w:rsidR="009C0592" w:rsidRDefault="009C0592" w:rsidP="00AB7718">
      <w:pPr>
        <w:rPr>
          <w:rFonts w:ascii="Calibri" w:hAnsi="Calibri"/>
          <w:szCs w:val="22"/>
          <w:lang w:val="el-GR"/>
        </w:rPr>
      </w:pPr>
    </w:p>
    <w:p w14:paraId="57E86D00" w14:textId="77777777" w:rsidR="009C0592" w:rsidRDefault="009C0592" w:rsidP="00AB7718">
      <w:pPr>
        <w:rPr>
          <w:rFonts w:ascii="Calibri" w:hAnsi="Calibri"/>
          <w:szCs w:val="22"/>
          <w:lang w:val="el-GR"/>
        </w:rPr>
      </w:pPr>
    </w:p>
    <w:p w14:paraId="49DBDE91" w14:textId="77777777" w:rsidR="009C0592" w:rsidRDefault="009C0592" w:rsidP="00AB7718">
      <w:pPr>
        <w:rPr>
          <w:rFonts w:ascii="Calibri" w:hAnsi="Calibri"/>
          <w:szCs w:val="22"/>
          <w:lang w:val="el-GR"/>
        </w:rPr>
      </w:pPr>
    </w:p>
    <w:p w14:paraId="0D51D30E" w14:textId="77777777" w:rsidR="009C0592" w:rsidRDefault="009C0592" w:rsidP="00AB7718">
      <w:pPr>
        <w:rPr>
          <w:rFonts w:ascii="Calibri" w:hAnsi="Calibri"/>
          <w:szCs w:val="22"/>
          <w:lang w:val="el-GR"/>
        </w:rPr>
      </w:pPr>
    </w:p>
    <w:p w14:paraId="702306B4" w14:textId="77777777" w:rsidR="009C0592" w:rsidRDefault="009C0592" w:rsidP="00AB7718">
      <w:pPr>
        <w:rPr>
          <w:rFonts w:ascii="Calibri" w:hAnsi="Calibri"/>
          <w:szCs w:val="22"/>
          <w:lang w:val="el-GR"/>
        </w:rPr>
      </w:pPr>
    </w:p>
    <w:p w14:paraId="43E6B982" w14:textId="77777777" w:rsidR="009C0592" w:rsidRDefault="009C0592" w:rsidP="00AB7718">
      <w:pPr>
        <w:rPr>
          <w:rFonts w:ascii="Calibri" w:hAnsi="Calibri"/>
          <w:szCs w:val="22"/>
          <w:lang w:val="el-GR"/>
        </w:rPr>
      </w:pPr>
    </w:p>
    <w:p w14:paraId="6E1A7783" w14:textId="77777777" w:rsidR="009C0592" w:rsidRDefault="009C0592" w:rsidP="00AB7718">
      <w:pPr>
        <w:rPr>
          <w:rFonts w:ascii="Calibri" w:hAnsi="Calibri"/>
          <w:szCs w:val="22"/>
          <w:lang w:val="el-GR"/>
        </w:rPr>
      </w:pPr>
    </w:p>
    <w:p w14:paraId="1185E0FB" w14:textId="77777777" w:rsidR="009C0592" w:rsidRDefault="009C0592" w:rsidP="00AB7718">
      <w:pPr>
        <w:rPr>
          <w:rFonts w:ascii="Calibri" w:hAnsi="Calibri"/>
          <w:szCs w:val="22"/>
          <w:lang w:val="el-GR"/>
        </w:rPr>
      </w:pPr>
    </w:p>
    <w:p w14:paraId="2B9C42A6" w14:textId="77777777" w:rsidR="009C0592" w:rsidRDefault="009C0592" w:rsidP="00AB7718">
      <w:pPr>
        <w:rPr>
          <w:rFonts w:ascii="Calibri" w:hAnsi="Calibri"/>
          <w:szCs w:val="22"/>
          <w:lang w:val="el-GR"/>
        </w:rPr>
      </w:pPr>
    </w:p>
    <w:p w14:paraId="6596D19C" w14:textId="77777777" w:rsidR="009C0592" w:rsidRDefault="009C0592" w:rsidP="00AB7718">
      <w:pPr>
        <w:rPr>
          <w:rFonts w:ascii="Calibri" w:hAnsi="Calibri"/>
          <w:szCs w:val="22"/>
          <w:lang w:val="el-GR"/>
        </w:rPr>
      </w:pPr>
    </w:p>
    <w:p w14:paraId="642C2C49" w14:textId="77777777" w:rsidR="009C0592" w:rsidRDefault="009C0592" w:rsidP="00AB7718">
      <w:pPr>
        <w:rPr>
          <w:rFonts w:ascii="Calibri" w:hAnsi="Calibri"/>
          <w:szCs w:val="22"/>
          <w:lang w:val="el-GR"/>
        </w:rPr>
      </w:pPr>
    </w:p>
    <w:p w14:paraId="1238E559" w14:textId="77777777" w:rsidR="009C0592" w:rsidRDefault="009C0592" w:rsidP="00AB7718">
      <w:pPr>
        <w:rPr>
          <w:rFonts w:ascii="Calibri" w:hAnsi="Calibri"/>
          <w:szCs w:val="22"/>
          <w:lang w:val="el-GR"/>
        </w:rPr>
      </w:pPr>
    </w:p>
    <w:p w14:paraId="7AF91146" w14:textId="77777777" w:rsidR="009C0592" w:rsidRDefault="009C0592" w:rsidP="00AB7718">
      <w:pPr>
        <w:rPr>
          <w:rFonts w:ascii="Calibri" w:hAnsi="Calibri"/>
          <w:szCs w:val="22"/>
          <w:lang w:val="el-GR"/>
        </w:rPr>
      </w:pPr>
    </w:p>
    <w:p w14:paraId="0D2BBC77" w14:textId="77777777" w:rsidR="009C0592" w:rsidRDefault="009C0592" w:rsidP="00AB7718">
      <w:pPr>
        <w:rPr>
          <w:rFonts w:ascii="Calibri" w:hAnsi="Calibri"/>
          <w:szCs w:val="22"/>
          <w:lang w:val="el-GR"/>
        </w:rPr>
      </w:pPr>
    </w:p>
    <w:p w14:paraId="66046DB9" w14:textId="77777777" w:rsidR="009C0592" w:rsidRDefault="009C0592" w:rsidP="00AB7718">
      <w:pPr>
        <w:rPr>
          <w:rFonts w:ascii="Calibri" w:hAnsi="Calibri"/>
          <w:szCs w:val="22"/>
          <w:lang w:val="el-GR"/>
        </w:rPr>
      </w:pPr>
    </w:p>
    <w:p w14:paraId="2F9EF963" w14:textId="77777777" w:rsidR="009C0592" w:rsidRDefault="009C0592" w:rsidP="00AB7718">
      <w:pPr>
        <w:rPr>
          <w:rFonts w:ascii="Calibri" w:hAnsi="Calibri"/>
          <w:szCs w:val="22"/>
          <w:lang w:val="el-GR"/>
        </w:rPr>
      </w:pPr>
    </w:p>
    <w:p w14:paraId="15B308DA" w14:textId="77777777" w:rsidR="009C0592" w:rsidRDefault="009C0592" w:rsidP="00AB7718">
      <w:pPr>
        <w:rPr>
          <w:rFonts w:ascii="Calibri" w:hAnsi="Calibri"/>
          <w:szCs w:val="22"/>
          <w:lang w:val="el-GR"/>
        </w:rPr>
      </w:pPr>
    </w:p>
    <w:p w14:paraId="660EE625" w14:textId="77777777" w:rsidR="009C0592" w:rsidRDefault="009C0592" w:rsidP="00AB7718">
      <w:pPr>
        <w:rPr>
          <w:rFonts w:ascii="Calibri" w:hAnsi="Calibri"/>
          <w:szCs w:val="22"/>
          <w:lang w:val="el-GR"/>
        </w:rPr>
      </w:pPr>
    </w:p>
    <w:p w14:paraId="6BEC5D2F" w14:textId="77777777" w:rsidR="009C0592" w:rsidRDefault="009C0592" w:rsidP="00AB7718">
      <w:pPr>
        <w:rPr>
          <w:rFonts w:ascii="Calibri" w:hAnsi="Calibri"/>
          <w:szCs w:val="22"/>
          <w:lang w:val="el-GR"/>
        </w:rPr>
      </w:pPr>
    </w:p>
    <w:p w14:paraId="07A1E330" w14:textId="77777777" w:rsidR="009C0592" w:rsidRDefault="009C0592" w:rsidP="00AB7718">
      <w:pPr>
        <w:rPr>
          <w:rFonts w:ascii="Calibri" w:hAnsi="Calibri"/>
          <w:szCs w:val="22"/>
          <w:lang w:val="el-GR"/>
        </w:rPr>
      </w:pPr>
    </w:p>
    <w:p w14:paraId="43926196" w14:textId="77777777" w:rsidR="009C0592" w:rsidRDefault="009C0592" w:rsidP="00AB7718">
      <w:pPr>
        <w:rPr>
          <w:rFonts w:ascii="Calibri" w:hAnsi="Calibri"/>
          <w:szCs w:val="22"/>
          <w:lang w:val="el-GR"/>
        </w:rPr>
      </w:pPr>
    </w:p>
    <w:p w14:paraId="351A4E3B" w14:textId="77777777" w:rsidR="009C0592" w:rsidRDefault="009C0592" w:rsidP="00AB7718">
      <w:pPr>
        <w:rPr>
          <w:rFonts w:ascii="Calibri" w:hAnsi="Calibri"/>
          <w:szCs w:val="22"/>
          <w:lang w:val="el-GR"/>
        </w:rPr>
      </w:pPr>
    </w:p>
    <w:p w14:paraId="790BBF24" w14:textId="77777777" w:rsidR="009C0592" w:rsidRDefault="009C0592" w:rsidP="00AB7718">
      <w:pPr>
        <w:rPr>
          <w:rFonts w:ascii="Calibri" w:hAnsi="Calibri"/>
          <w:szCs w:val="22"/>
          <w:lang w:val="el-GR"/>
        </w:rPr>
      </w:pPr>
    </w:p>
    <w:p w14:paraId="6405D835" w14:textId="77777777" w:rsidR="009C0592" w:rsidRDefault="009C0592" w:rsidP="00AB7718">
      <w:pPr>
        <w:rPr>
          <w:rFonts w:ascii="Calibri" w:hAnsi="Calibri"/>
          <w:szCs w:val="22"/>
          <w:lang w:val="el-GR"/>
        </w:rPr>
      </w:pPr>
    </w:p>
    <w:p w14:paraId="0C1EBB3E" w14:textId="77777777" w:rsidR="009C0592" w:rsidRDefault="009C0592" w:rsidP="00AB7718">
      <w:pPr>
        <w:rPr>
          <w:rFonts w:ascii="Calibri" w:hAnsi="Calibri"/>
          <w:szCs w:val="22"/>
          <w:lang w:val="el-GR"/>
        </w:rPr>
      </w:pPr>
    </w:p>
    <w:p w14:paraId="70A5B6E2" w14:textId="77777777" w:rsidR="009C0592" w:rsidRDefault="009C0592" w:rsidP="00AB7718">
      <w:pPr>
        <w:rPr>
          <w:rFonts w:ascii="Calibri" w:hAnsi="Calibri"/>
          <w:szCs w:val="22"/>
          <w:lang w:val="el-GR"/>
        </w:rPr>
      </w:pPr>
    </w:p>
    <w:p w14:paraId="00FACBC7" w14:textId="77777777" w:rsidR="009C0592" w:rsidRDefault="009C0592" w:rsidP="00AB7718">
      <w:pPr>
        <w:rPr>
          <w:rFonts w:ascii="Calibri" w:hAnsi="Calibri"/>
          <w:szCs w:val="22"/>
          <w:lang w:val="el-GR"/>
        </w:rPr>
      </w:pPr>
    </w:p>
    <w:p w14:paraId="2ADB2E79" w14:textId="77777777" w:rsidR="009C0592" w:rsidRDefault="009C0592" w:rsidP="00AB7718">
      <w:pPr>
        <w:rPr>
          <w:rFonts w:ascii="Calibri" w:hAnsi="Calibri"/>
          <w:szCs w:val="22"/>
          <w:lang w:val="el-GR"/>
        </w:rPr>
      </w:pPr>
    </w:p>
    <w:p w14:paraId="5794E287" w14:textId="77777777" w:rsidR="009C0592" w:rsidRDefault="009C0592" w:rsidP="00AB7718">
      <w:pPr>
        <w:rPr>
          <w:rFonts w:ascii="Calibri" w:hAnsi="Calibri"/>
          <w:szCs w:val="22"/>
          <w:lang w:val="el-GR"/>
        </w:rPr>
      </w:pPr>
    </w:p>
    <w:p w14:paraId="2B9149C9" w14:textId="77777777" w:rsidR="009C0592" w:rsidRDefault="009C0592" w:rsidP="00AB7718">
      <w:pPr>
        <w:rPr>
          <w:rFonts w:ascii="Calibri" w:hAnsi="Calibri"/>
          <w:szCs w:val="22"/>
          <w:lang w:val="el-GR"/>
        </w:rPr>
      </w:pPr>
    </w:p>
    <w:p w14:paraId="45A5FFBA" w14:textId="77777777" w:rsidR="009C0592" w:rsidRDefault="009C0592" w:rsidP="00AB7718">
      <w:pPr>
        <w:rPr>
          <w:rFonts w:ascii="Calibri" w:hAnsi="Calibri"/>
          <w:szCs w:val="22"/>
          <w:lang w:val="el-GR"/>
        </w:rPr>
      </w:pPr>
    </w:p>
    <w:p w14:paraId="722EFA27" w14:textId="77777777" w:rsidR="00AB7718" w:rsidRPr="00C12849" w:rsidRDefault="00AB7718" w:rsidP="00AB7718">
      <w:pPr>
        <w:numPr>
          <w:ilvl w:val="0"/>
          <w:numId w:val="12"/>
        </w:numPr>
        <w:jc w:val="both"/>
        <w:rPr>
          <w:rFonts w:ascii="Calibri" w:hAnsi="Calibri"/>
          <w:b/>
          <w:bCs/>
          <w:szCs w:val="22"/>
          <w:lang w:val="el-GR"/>
        </w:rPr>
      </w:pPr>
      <w:r w:rsidRPr="00C12849">
        <w:rPr>
          <w:rFonts w:ascii="Calibri" w:hAnsi="Calibri"/>
          <w:b/>
          <w:bCs/>
          <w:szCs w:val="22"/>
          <w:lang w:val="el-GR"/>
        </w:rPr>
        <w:t>Διευκρινιστικό σημείωμα αρ.1 για το διαγωνισμό την προμήθεια με 250.000 ±20% για πλαστικά σακούλια για τις ανάγκες της Δημοτικής υπηρεσίας για περίοδο ενός χρόνου με δικαίωμα στο Δήμο για Ανανέωσης της σύμβασης για ακόμα ένα χρόνο.</w:t>
      </w:r>
    </w:p>
    <w:p w14:paraId="0F3F9DEF" w14:textId="77777777" w:rsidR="00AB7718" w:rsidRPr="00C12849" w:rsidRDefault="00AB7718" w:rsidP="00AB7718">
      <w:pPr>
        <w:rPr>
          <w:rFonts w:ascii="Calibri" w:hAnsi="Calibri"/>
          <w:szCs w:val="22"/>
          <w:lang w:val="el-GR"/>
        </w:rPr>
      </w:pPr>
    </w:p>
    <w:p w14:paraId="169AA5BB" w14:textId="77777777" w:rsidR="00AB7718" w:rsidRPr="00C12849" w:rsidRDefault="00AB7718" w:rsidP="00AB7718">
      <w:pPr>
        <w:rPr>
          <w:rFonts w:ascii="Calibri" w:hAnsi="Calibri"/>
          <w:szCs w:val="22"/>
          <w:lang w:val="el-GR"/>
        </w:rPr>
      </w:pPr>
      <w:r w:rsidRPr="00C12849">
        <w:rPr>
          <w:rFonts w:ascii="Calibri" w:hAnsi="Calibri"/>
          <w:szCs w:val="22"/>
          <w:lang w:val="el-GR"/>
        </w:rPr>
        <w:t>Η Επιτροπή ενημερώνεται ότι στα πλαίσια του πιο πάνω διαγωνισμού στάλθηκαν προς τους ενδιαφερόμενους Οικονομικούς Φορείς μέσω του Ηλεκτρονικού Συστήματος Σύναψης Δημοσίων Συμβάσεων, διευκρινιστικό έγγραφο αρ.1.</w:t>
      </w:r>
    </w:p>
    <w:p w14:paraId="45D4AA7C" w14:textId="77777777" w:rsidR="00AB7718" w:rsidRPr="00C12849" w:rsidRDefault="00AB7718" w:rsidP="00AB7718">
      <w:pPr>
        <w:ind w:left="720"/>
        <w:rPr>
          <w:rFonts w:ascii="Calibri" w:hAnsi="Calibri"/>
          <w:szCs w:val="22"/>
          <w:lang w:val="el-GR"/>
        </w:rPr>
      </w:pPr>
      <w:r w:rsidRPr="00C12849">
        <w:rPr>
          <w:rFonts w:ascii="Calibri" w:hAnsi="Calibri"/>
          <w:szCs w:val="22"/>
          <w:lang w:val="el-GR"/>
        </w:rPr>
        <w:t xml:space="preserve"> </w:t>
      </w:r>
    </w:p>
    <w:p w14:paraId="0A9D2FB1" w14:textId="77777777" w:rsidR="00AB7718" w:rsidRPr="00C12849" w:rsidRDefault="00AB7718" w:rsidP="00AB7718">
      <w:pPr>
        <w:rPr>
          <w:rFonts w:ascii="Calibri" w:hAnsi="Calibri"/>
          <w:szCs w:val="22"/>
          <w:lang w:val="el-GR"/>
        </w:rPr>
      </w:pPr>
      <w:r w:rsidRPr="00C12849">
        <w:rPr>
          <w:rFonts w:ascii="Calibri" w:hAnsi="Calibri"/>
          <w:szCs w:val="22"/>
          <w:lang w:val="el-GR"/>
        </w:rPr>
        <w:t>Η Επιτροπή, αφού ενημερώνεται για το περιεχόμενο του πιο πάνω σημειώματος και το εγκρίνει καλυπτικά.</w:t>
      </w:r>
    </w:p>
    <w:p w14:paraId="4B3B4835" w14:textId="77777777" w:rsidR="00AB7718" w:rsidRDefault="00AB7718" w:rsidP="00AB7718">
      <w:pPr>
        <w:rPr>
          <w:rFonts w:ascii="Calibri" w:hAnsi="Calibri"/>
          <w:szCs w:val="22"/>
          <w:lang w:val="el-GR"/>
        </w:rPr>
      </w:pPr>
    </w:p>
    <w:p w14:paraId="04B91A02" w14:textId="77777777" w:rsidR="009C0592" w:rsidRDefault="009C0592" w:rsidP="00AB7718">
      <w:pPr>
        <w:rPr>
          <w:rFonts w:ascii="Calibri" w:hAnsi="Calibri"/>
          <w:szCs w:val="22"/>
          <w:lang w:val="el-GR"/>
        </w:rPr>
      </w:pPr>
    </w:p>
    <w:p w14:paraId="1DD12389" w14:textId="77777777" w:rsidR="009C0592" w:rsidRDefault="009C0592" w:rsidP="00AB7718">
      <w:pPr>
        <w:rPr>
          <w:rFonts w:ascii="Calibri" w:hAnsi="Calibri"/>
          <w:szCs w:val="22"/>
          <w:lang w:val="el-GR"/>
        </w:rPr>
      </w:pPr>
    </w:p>
    <w:p w14:paraId="5240E932" w14:textId="77777777" w:rsidR="009C0592" w:rsidRDefault="009C0592" w:rsidP="00AB7718">
      <w:pPr>
        <w:rPr>
          <w:rFonts w:ascii="Calibri" w:hAnsi="Calibri"/>
          <w:szCs w:val="22"/>
          <w:lang w:val="el-GR"/>
        </w:rPr>
      </w:pPr>
    </w:p>
    <w:p w14:paraId="4F9C541A" w14:textId="77777777" w:rsidR="009C0592" w:rsidRDefault="009C0592" w:rsidP="00AB7718">
      <w:pPr>
        <w:rPr>
          <w:rFonts w:ascii="Calibri" w:hAnsi="Calibri"/>
          <w:szCs w:val="22"/>
          <w:lang w:val="el-GR"/>
        </w:rPr>
      </w:pPr>
    </w:p>
    <w:p w14:paraId="05B348E6" w14:textId="77777777" w:rsidR="009C0592" w:rsidRDefault="009C0592" w:rsidP="00AB7718">
      <w:pPr>
        <w:rPr>
          <w:rFonts w:ascii="Calibri" w:hAnsi="Calibri"/>
          <w:szCs w:val="22"/>
          <w:lang w:val="el-GR"/>
        </w:rPr>
      </w:pPr>
    </w:p>
    <w:p w14:paraId="0C190D94" w14:textId="77777777" w:rsidR="009C0592" w:rsidRDefault="009C0592" w:rsidP="00AB7718">
      <w:pPr>
        <w:rPr>
          <w:rFonts w:ascii="Calibri" w:hAnsi="Calibri"/>
          <w:szCs w:val="22"/>
          <w:lang w:val="el-GR"/>
        </w:rPr>
      </w:pPr>
    </w:p>
    <w:p w14:paraId="55CDC9CC" w14:textId="77777777" w:rsidR="009C0592" w:rsidRDefault="009C0592" w:rsidP="00AB7718">
      <w:pPr>
        <w:rPr>
          <w:rFonts w:ascii="Calibri" w:hAnsi="Calibri"/>
          <w:szCs w:val="22"/>
          <w:lang w:val="el-GR"/>
        </w:rPr>
      </w:pPr>
    </w:p>
    <w:p w14:paraId="30BF55B5" w14:textId="77777777" w:rsidR="009C0592" w:rsidRDefault="009C0592" w:rsidP="00AB7718">
      <w:pPr>
        <w:rPr>
          <w:rFonts w:ascii="Calibri" w:hAnsi="Calibri"/>
          <w:szCs w:val="22"/>
          <w:lang w:val="el-GR"/>
        </w:rPr>
      </w:pPr>
    </w:p>
    <w:p w14:paraId="57CB2B39" w14:textId="77777777" w:rsidR="009C0592" w:rsidRDefault="009C0592" w:rsidP="00AB7718">
      <w:pPr>
        <w:rPr>
          <w:rFonts w:ascii="Calibri" w:hAnsi="Calibri"/>
          <w:szCs w:val="22"/>
          <w:lang w:val="el-GR"/>
        </w:rPr>
      </w:pPr>
    </w:p>
    <w:p w14:paraId="201CEDE1" w14:textId="77777777" w:rsidR="009C0592" w:rsidRDefault="009C0592" w:rsidP="00AB7718">
      <w:pPr>
        <w:rPr>
          <w:rFonts w:ascii="Calibri" w:hAnsi="Calibri"/>
          <w:szCs w:val="22"/>
          <w:lang w:val="el-GR"/>
        </w:rPr>
      </w:pPr>
    </w:p>
    <w:p w14:paraId="46DB9D1D" w14:textId="77777777" w:rsidR="009C0592" w:rsidRDefault="009C0592" w:rsidP="00AB7718">
      <w:pPr>
        <w:rPr>
          <w:rFonts w:ascii="Calibri" w:hAnsi="Calibri"/>
          <w:szCs w:val="22"/>
          <w:lang w:val="el-GR"/>
        </w:rPr>
      </w:pPr>
    </w:p>
    <w:p w14:paraId="65FB2519" w14:textId="77777777" w:rsidR="009C0592" w:rsidRDefault="009C0592" w:rsidP="00AB7718">
      <w:pPr>
        <w:rPr>
          <w:rFonts w:ascii="Calibri" w:hAnsi="Calibri"/>
          <w:szCs w:val="22"/>
          <w:lang w:val="el-GR"/>
        </w:rPr>
      </w:pPr>
    </w:p>
    <w:p w14:paraId="7FE661C8" w14:textId="77777777" w:rsidR="009C0592" w:rsidRDefault="009C0592" w:rsidP="00AB7718">
      <w:pPr>
        <w:rPr>
          <w:rFonts w:ascii="Calibri" w:hAnsi="Calibri"/>
          <w:szCs w:val="22"/>
          <w:lang w:val="el-GR"/>
        </w:rPr>
      </w:pPr>
    </w:p>
    <w:p w14:paraId="385BAA3A" w14:textId="77777777" w:rsidR="009C0592" w:rsidRDefault="009C0592" w:rsidP="00AB7718">
      <w:pPr>
        <w:rPr>
          <w:rFonts w:ascii="Calibri" w:hAnsi="Calibri"/>
          <w:szCs w:val="22"/>
          <w:lang w:val="el-GR"/>
        </w:rPr>
      </w:pPr>
    </w:p>
    <w:p w14:paraId="636A2150" w14:textId="77777777" w:rsidR="009C0592" w:rsidRDefault="009C0592" w:rsidP="00AB7718">
      <w:pPr>
        <w:rPr>
          <w:rFonts w:ascii="Calibri" w:hAnsi="Calibri"/>
          <w:szCs w:val="22"/>
          <w:lang w:val="el-GR"/>
        </w:rPr>
      </w:pPr>
    </w:p>
    <w:p w14:paraId="2AE673E0" w14:textId="77777777" w:rsidR="009C0592" w:rsidRDefault="009C0592" w:rsidP="00AB7718">
      <w:pPr>
        <w:rPr>
          <w:rFonts w:ascii="Calibri" w:hAnsi="Calibri"/>
          <w:szCs w:val="22"/>
          <w:lang w:val="el-GR"/>
        </w:rPr>
      </w:pPr>
    </w:p>
    <w:p w14:paraId="7C244B3D" w14:textId="77777777" w:rsidR="009C0592" w:rsidRDefault="009C0592" w:rsidP="00AB7718">
      <w:pPr>
        <w:rPr>
          <w:rFonts w:ascii="Calibri" w:hAnsi="Calibri"/>
          <w:szCs w:val="22"/>
          <w:lang w:val="el-GR"/>
        </w:rPr>
      </w:pPr>
    </w:p>
    <w:p w14:paraId="720B932C" w14:textId="77777777" w:rsidR="009C0592" w:rsidRDefault="009C0592" w:rsidP="00AB7718">
      <w:pPr>
        <w:rPr>
          <w:rFonts w:ascii="Calibri" w:hAnsi="Calibri"/>
          <w:szCs w:val="22"/>
          <w:lang w:val="el-GR"/>
        </w:rPr>
      </w:pPr>
    </w:p>
    <w:p w14:paraId="1957B48A" w14:textId="77777777" w:rsidR="009C0592" w:rsidRDefault="009C0592" w:rsidP="00AB7718">
      <w:pPr>
        <w:rPr>
          <w:rFonts w:ascii="Calibri" w:hAnsi="Calibri"/>
          <w:szCs w:val="22"/>
          <w:lang w:val="el-GR"/>
        </w:rPr>
      </w:pPr>
    </w:p>
    <w:p w14:paraId="5F983EBE" w14:textId="77777777" w:rsidR="009C0592" w:rsidRDefault="009C0592" w:rsidP="00AB7718">
      <w:pPr>
        <w:rPr>
          <w:rFonts w:ascii="Calibri" w:hAnsi="Calibri"/>
          <w:szCs w:val="22"/>
          <w:lang w:val="el-GR"/>
        </w:rPr>
      </w:pPr>
    </w:p>
    <w:p w14:paraId="550CA107" w14:textId="77777777" w:rsidR="009C0592" w:rsidRDefault="009C0592" w:rsidP="00AB7718">
      <w:pPr>
        <w:rPr>
          <w:rFonts w:ascii="Calibri" w:hAnsi="Calibri"/>
          <w:szCs w:val="22"/>
          <w:lang w:val="el-GR"/>
        </w:rPr>
      </w:pPr>
    </w:p>
    <w:p w14:paraId="3BD94CD2" w14:textId="77777777" w:rsidR="009C0592" w:rsidRDefault="009C0592" w:rsidP="00AB7718">
      <w:pPr>
        <w:rPr>
          <w:rFonts w:ascii="Calibri" w:hAnsi="Calibri"/>
          <w:szCs w:val="22"/>
          <w:lang w:val="el-GR"/>
        </w:rPr>
      </w:pPr>
    </w:p>
    <w:p w14:paraId="2C7500A5" w14:textId="77777777" w:rsidR="009C0592" w:rsidRDefault="009C0592" w:rsidP="00AB7718">
      <w:pPr>
        <w:rPr>
          <w:rFonts w:ascii="Calibri" w:hAnsi="Calibri"/>
          <w:szCs w:val="22"/>
          <w:lang w:val="el-GR"/>
        </w:rPr>
      </w:pPr>
    </w:p>
    <w:p w14:paraId="5349BF4B" w14:textId="77777777" w:rsidR="009C0592" w:rsidRDefault="009C0592" w:rsidP="00AB7718">
      <w:pPr>
        <w:rPr>
          <w:rFonts w:ascii="Calibri" w:hAnsi="Calibri"/>
          <w:szCs w:val="22"/>
          <w:lang w:val="el-GR"/>
        </w:rPr>
      </w:pPr>
    </w:p>
    <w:p w14:paraId="6188889B" w14:textId="77777777" w:rsidR="009C0592" w:rsidRDefault="009C0592" w:rsidP="00AB7718">
      <w:pPr>
        <w:rPr>
          <w:rFonts w:ascii="Calibri" w:hAnsi="Calibri"/>
          <w:szCs w:val="22"/>
          <w:lang w:val="el-GR"/>
        </w:rPr>
      </w:pPr>
    </w:p>
    <w:p w14:paraId="2DE56B44" w14:textId="77777777" w:rsidR="009C0592" w:rsidRDefault="009C0592" w:rsidP="00AB7718">
      <w:pPr>
        <w:rPr>
          <w:rFonts w:ascii="Calibri" w:hAnsi="Calibri"/>
          <w:szCs w:val="22"/>
          <w:lang w:val="el-GR"/>
        </w:rPr>
      </w:pPr>
    </w:p>
    <w:p w14:paraId="1B98111F" w14:textId="77777777" w:rsidR="009C0592" w:rsidRDefault="009C0592" w:rsidP="00AB7718">
      <w:pPr>
        <w:rPr>
          <w:rFonts w:ascii="Calibri" w:hAnsi="Calibri"/>
          <w:szCs w:val="22"/>
          <w:lang w:val="el-GR"/>
        </w:rPr>
      </w:pPr>
    </w:p>
    <w:p w14:paraId="2110F9FD" w14:textId="77777777" w:rsidR="009C0592" w:rsidRDefault="009C0592" w:rsidP="00AB7718">
      <w:pPr>
        <w:rPr>
          <w:rFonts w:ascii="Calibri" w:hAnsi="Calibri"/>
          <w:szCs w:val="22"/>
          <w:lang w:val="el-GR"/>
        </w:rPr>
      </w:pPr>
    </w:p>
    <w:p w14:paraId="49E038FE" w14:textId="77777777" w:rsidR="009C0592" w:rsidRDefault="009C0592" w:rsidP="00AB7718">
      <w:pPr>
        <w:rPr>
          <w:rFonts w:ascii="Calibri" w:hAnsi="Calibri"/>
          <w:szCs w:val="22"/>
          <w:lang w:val="el-GR"/>
        </w:rPr>
      </w:pPr>
    </w:p>
    <w:p w14:paraId="5D542858" w14:textId="77777777" w:rsidR="009C0592" w:rsidRDefault="009C0592" w:rsidP="00AB7718">
      <w:pPr>
        <w:rPr>
          <w:rFonts w:ascii="Calibri" w:hAnsi="Calibri"/>
          <w:szCs w:val="22"/>
          <w:lang w:val="el-GR"/>
        </w:rPr>
      </w:pPr>
    </w:p>
    <w:p w14:paraId="140527AE" w14:textId="77777777" w:rsidR="009C0592" w:rsidRDefault="009C0592" w:rsidP="00AB7718">
      <w:pPr>
        <w:rPr>
          <w:rFonts w:ascii="Calibri" w:hAnsi="Calibri"/>
          <w:szCs w:val="22"/>
          <w:lang w:val="el-GR"/>
        </w:rPr>
      </w:pPr>
    </w:p>
    <w:p w14:paraId="5BBF2459" w14:textId="77777777" w:rsidR="009C0592" w:rsidRDefault="009C0592" w:rsidP="00AB7718">
      <w:pPr>
        <w:rPr>
          <w:rFonts w:ascii="Calibri" w:hAnsi="Calibri"/>
          <w:szCs w:val="22"/>
          <w:lang w:val="el-GR"/>
        </w:rPr>
      </w:pPr>
    </w:p>
    <w:p w14:paraId="59626D80" w14:textId="77777777" w:rsidR="009C0592" w:rsidRDefault="009C0592" w:rsidP="00AB7718">
      <w:pPr>
        <w:rPr>
          <w:rFonts w:ascii="Calibri" w:hAnsi="Calibri"/>
          <w:szCs w:val="22"/>
          <w:lang w:val="el-GR"/>
        </w:rPr>
      </w:pPr>
    </w:p>
    <w:p w14:paraId="62349DB5" w14:textId="77777777" w:rsidR="009C0592" w:rsidRPr="00C12849" w:rsidRDefault="009C0592" w:rsidP="00AB7718">
      <w:pPr>
        <w:rPr>
          <w:rFonts w:ascii="Calibri" w:hAnsi="Calibri"/>
          <w:szCs w:val="22"/>
          <w:lang w:val="el-GR"/>
        </w:rPr>
      </w:pPr>
    </w:p>
    <w:p w14:paraId="3C4DE7DB" w14:textId="77777777" w:rsidR="00AB7718" w:rsidRPr="00C12849" w:rsidRDefault="00AB7718" w:rsidP="00AB7718">
      <w:pPr>
        <w:numPr>
          <w:ilvl w:val="0"/>
          <w:numId w:val="12"/>
        </w:numPr>
        <w:jc w:val="both"/>
        <w:rPr>
          <w:rFonts w:ascii="Calibri" w:hAnsi="Calibri"/>
          <w:b/>
          <w:bCs/>
          <w:szCs w:val="22"/>
          <w:lang w:val="el-GR"/>
        </w:rPr>
      </w:pPr>
      <w:r w:rsidRPr="00C12849">
        <w:rPr>
          <w:rFonts w:ascii="Calibri" w:hAnsi="Calibri"/>
          <w:b/>
          <w:bCs/>
          <w:szCs w:val="22"/>
          <w:lang w:val="el-GR"/>
        </w:rPr>
        <w:t xml:space="preserve">Διευκρινιστικά σημειώματα </w:t>
      </w:r>
      <w:proofErr w:type="spellStart"/>
      <w:r w:rsidRPr="00C12849">
        <w:rPr>
          <w:rFonts w:ascii="Calibri" w:hAnsi="Calibri"/>
          <w:b/>
          <w:bCs/>
          <w:szCs w:val="22"/>
          <w:lang w:val="el-GR"/>
        </w:rPr>
        <w:t>αρ</w:t>
      </w:r>
      <w:proofErr w:type="spellEnd"/>
      <w:r w:rsidRPr="00C12849">
        <w:rPr>
          <w:rFonts w:ascii="Calibri" w:hAnsi="Calibri"/>
          <w:b/>
          <w:bCs/>
          <w:szCs w:val="22"/>
          <w:lang w:val="el-GR"/>
        </w:rPr>
        <w:t>. 1 και 2 για το διαγωνισμό για την παροχή υπηρεσιών για τη συντήρηση σιντριβανιών του Δήμου Λάρνακας (</w:t>
      </w:r>
      <w:proofErr w:type="spellStart"/>
      <w:r w:rsidRPr="00C12849">
        <w:rPr>
          <w:rFonts w:ascii="Calibri" w:hAnsi="Calibri"/>
          <w:b/>
          <w:bCs/>
          <w:szCs w:val="22"/>
          <w:lang w:val="el-GR"/>
        </w:rPr>
        <w:t>αρ</w:t>
      </w:r>
      <w:proofErr w:type="spellEnd"/>
      <w:r w:rsidRPr="00C12849">
        <w:rPr>
          <w:rFonts w:ascii="Calibri" w:hAnsi="Calibri"/>
          <w:b/>
          <w:bCs/>
          <w:szCs w:val="22"/>
          <w:lang w:val="el-GR"/>
        </w:rPr>
        <w:t xml:space="preserve">. </w:t>
      </w:r>
      <w:proofErr w:type="spellStart"/>
      <w:r w:rsidRPr="00C12849">
        <w:rPr>
          <w:rFonts w:ascii="Calibri" w:hAnsi="Calibri"/>
          <w:b/>
          <w:bCs/>
          <w:szCs w:val="22"/>
          <w:lang w:val="el-GR"/>
        </w:rPr>
        <w:t>διαγ</w:t>
      </w:r>
      <w:proofErr w:type="spellEnd"/>
      <w:r w:rsidRPr="00C12849">
        <w:rPr>
          <w:rFonts w:ascii="Calibri" w:hAnsi="Calibri"/>
          <w:b/>
          <w:bCs/>
          <w:szCs w:val="22"/>
          <w:lang w:val="el-GR"/>
        </w:rPr>
        <w:t>. 44/2024)</w:t>
      </w:r>
    </w:p>
    <w:p w14:paraId="13C484CB" w14:textId="77777777" w:rsidR="00AB7718" w:rsidRPr="00C12849" w:rsidRDefault="00AB7718" w:rsidP="00AB7718">
      <w:pPr>
        <w:ind w:left="2250"/>
        <w:rPr>
          <w:rFonts w:ascii="Calibri" w:hAnsi="Calibri"/>
          <w:b/>
          <w:bCs/>
          <w:szCs w:val="22"/>
          <w:lang w:val="el-GR"/>
        </w:rPr>
      </w:pPr>
    </w:p>
    <w:p w14:paraId="7527171D" w14:textId="77777777" w:rsidR="00AB7718" w:rsidRPr="00C12849" w:rsidRDefault="00AB7718" w:rsidP="00AB7718">
      <w:pPr>
        <w:jc w:val="both"/>
        <w:rPr>
          <w:rFonts w:ascii="Calibri" w:hAnsi="Calibri"/>
          <w:szCs w:val="22"/>
          <w:lang w:val="el-GR"/>
        </w:rPr>
      </w:pPr>
    </w:p>
    <w:p w14:paraId="77AEBCA7" w14:textId="77777777" w:rsidR="00AB7718" w:rsidRPr="00C12849" w:rsidRDefault="00AB7718" w:rsidP="00AB7718">
      <w:pPr>
        <w:jc w:val="both"/>
        <w:rPr>
          <w:rFonts w:asciiTheme="minorHAnsi" w:hAnsiTheme="minorHAnsi" w:cstheme="minorHAnsi"/>
          <w:bCs/>
          <w:szCs w:val="22"/>
          <w:lang w:val="el-GR"/>
        </w:rPr>
      </w:pPr>
      <w:r w:rsidRPr="00C12849">
        <w:rPr>
          <w:rFonts w:asciiTheme="minorHAnsi" w:hAnsiTheme="minorHAnsi" w:cstheme="minorHAnsi"/>
          <w:bCs/>
          <w:szCs w:val="22"/>
          <w:lang w:val="el-GR"/>
        </w:rPr>
        <w:t>Η Επιτροπή ενημερώνεται ότι στα πλαίσια του πιο πάνω διαγωνισμού στάλθηκαν προς τους ενδιαφερόμενους Οικονομικούς Φορείς μέσω του Ηλεκτρονικού Συστήματος Σύναψης Δημοσίων Συμβάσεων, διευκρινιστικά έγγραφα αρ.1 και 2.</w:t>
      </w:r>
    </w:p>
    <w:p w14:paraId="05883C19" w14:textId="77777777" w:rsidR="00AB7718" w:rsidRPr="00C12849" w:rsidRDefault="00AB7718" w:rsidP="00AB7718">
      <w:pPr>
        <w:jc w:val="both"/>
        <w:rPr>
          <w:rFonts w:asciiTheme="minorHAnsi" w:hAnsiTheme="minorHAnsi" w:cstheme="minorHAnsi"/>
          <w:bCs/>
          <w:szCs w:val="22"/>
          <w:lang w:val="el-GR"/>
        </w:rPr>
      </w:pPr>
      <w:r w:rsidRPr="00C12849">
        <w:rPr>
          <w:rFonts w:asciiTheme="minorHAnsi" w:hAnsiTheme="minorHAnsi" w:cstheme="minorHAnsi"/>
          <w:bCs/>
          <w:szCs w:val="22"/>
          <w:lang w:val="el-GR"/>
        </w:rPr>
        <w:t xml:space="preserve"> </w:t>
      </w:r>
    </w:p>
    <w:p w14:paraId="53D871DE" w14:textId="77777777" w:rsidR="00AB7718" w:rsidRPr="00860809" w:rsidRDefault="00AB7718" w:rsidP="00AB7718">
      <w:pPr>
        <w:jc w:val="both"/>
        <w:rPr>
          <w:rFonts w:asciiTheme="minorHAnsi" w:hAnsiTheme="minorHAnsi" w:cstheme="minorHAnsi"/>
          <w:bCs/>
          <w:szCs w:val="22"/>
          <w:lang w:val="el-GR"/>
        </w:rPr>
      </w:pPr>
    </w:p>
    <w:p w14:paraId="56762E13" w14:textId="151EA624" w:rsidR="00AB7718" w:rsidRPr="00C12849" w:rsidRDefault="00AB7718" w:rsidP="00AB7718">
      <w:pPr>
        <w:jc w:val="both"/>
        <w:rPr>
          <w:rFonts w:asciiTheme="minorHAnsi" w:hAnsiTheme="minorHAnsi" w:cstheme="minorHAnsi"/>
          <w:bCs/>
          <w:szCs w:val="22"/>
          <w:lang w:val="el-GR"/>
        </w:rPr>
      </w:pPr>
      <w:r w:rsidRPr="00C12849">
        <w:rPr>
          <w:rFonts w:asciiTheme="minorHAnsi" w:hAnsiTheme="minorHAnsi" w:cstheme="minorHAnsi"/>
          <w:bCs/>
          <w:szCs w:val="22"/>
          <w:lang w:val="el-GR"/>
        </w:rPr>
        <w:t>Η Επιτροπή, αφού ενημερώνεται για το περιεχόμενο των πιο πάνω σημειωμάτων  και τα εγκρίνει καλυπτικά.</w:t>
      </w:r>
    </w:p>
    <w:p w14:paraId="0ED26213" w14:textId="77777777" w:rsidR="00AB7718" w:rsidRPr="00C12849" w:rsidRDefault="00AB7718" w:rsidP="00AB7718">
      <w:pPr>
        <w:jc w:val="both"/>
        <w:rPr>
          <w:rFonts w:ascii="Calibri" w:hAnsi="Calibri"/>
          <w:szCs w:val="22"/>
          <w:lang w:val="el-GR"/>
        </w:rPr>
      </w:pPr>
    </w:p>
    <w:p w14:paraId="2FD96A5B" w14:textId="77777777" w:rsidR="00DF76BD" w:rsidRPr="00AB7718" w:rsidRDefault="00DF76BD" w:rsidP="00AB7718">
      <w:pPr>
        <w:rPr>
          <w:lang w:val="el-GR"/>
        </w:rPr>
      </w:pPr>
    </w:p>
    <w:sectPr w:rsidR="00DF76BD" w:rsidRPr="00AB771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40F53" w14:textId="77777777" w:rsidR="004869A7" w:rsidRDefault="004869A7" w:rsidP="00B926C4">
      <w:pPr>
        <w:spacing w:line="240" w:lineRule="auto"/>
      </w:pPr>
      <w:r>
        <w:separator/>
      </w:r>
    </w:p>
  </w:endnote>
  <w:endnote w:type="continuationSeparator" w:id="0">
    <w:p w14:paraId="7B205659" w14:textId="77777777" w:rsidR="004869A7" w:rsidRDefault="004869A7" w:rsidP="00B926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703E2" w14:textId="77777777" w:rsidR="004869A7" w:rsidRDefault="004869A7" w:rsidP="00B926C4">
      <w:pPr>
        <w:spacing w:line="240" w:lineRule="auto"/>
      </w:pPr>
      <w:r>
        <w:separator/>
      </w:r>
    </w:p>
  </w:footnote>
  <w:footnote w:type="continuationSeparator" w:id="0">
    <w:p w14:paraId="7470860D" w14:textId="77777777" w:rsidR="004869A7" w:rsidRDefault="004869A7" w:rsidP="00B926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4FDDA" w14:textId="02E0E788" w:rsidR="00B926C4" w:rsidRDefault="00B926C4">
    <w:pPr>
      <w:pStyle w:val="Header"/>
    </w:pPr>
    <w:r>
      <w:rPr>
        <w:noProof/>
      </w:rPr>
      <mc:AlternateContent>
        <mc:Choice Requires="wps">
          <w:drawing>
            <wp:anchor distT="45720" distB="45720" distL="114300" distR="114300" simplePos="0" relativeHeight="251659264" behindDoc="0" locked="0" layoutInCell="1" allowOverlap="1" wp14:anchorId="091EF10D" wp14:editId="38A828E1">
              <wp:simplePos x="0" y="0"/>
              <wp:positionH relativeFrom="column">
                <wp:posOffset>371475</wp:posOffset>
              </wp:positionH>
              <wp:positionV relativeFrom="paragraph">
                <wp:posOffset>-210185</wp:posOffset>
              </wp:positionV>
              <wp:extent cx="5219700" cy="8286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828675"/>
                      </a:xfrm>
                      <a:prstGeom prst="rect">
                        <a:avLst/>
                      </a:prstGeom>
                      <a:solidFill>
                        <a:srgbClr val="FFFFFF"/>
                      </a:solidFill>
                      <a:ln w="9525">
                        <a:solidFill>
                          <a:srgbClr val="000000"/>
                        </a:solidFill>
                        <a:miter lim="800000"/>
                        <a:headEnd/>
                        <a:tailEnd/>
                      </a:ln>
                    </wps:spPr>
                    <wps:txbx>
                      <w:txbxContent>
                        <w:p w14:paraId="757FD13B" w14:textId="77777777" w:rsidR="00B926C4" w:rsidRPr="000021A4" w:rsidRDefault="00B926C4" w:rsidP="00B926C4">
                          <w:pPr>
                            <w:rPr>
                              <w:b/>
                              <w:bCs/>
                              <w:sz w:val="24"/>
                              <w:szCs w:val="24"/>
                              <w:lang w:val="el-GR"/>
                            </w:rPr>
                          </w:pPr>
                          <w:r w:rsidRPr="000021A4">
                            <w:rPr>
                              <w:b/>
                              <w:bCs/>
                              <w:sz w:val="24"/>
                              <w:szCs w:val="24"/>
                              <w:lang w:val="el-GR"/>
                            </w:rPr>
                            <w:t>ΔΗΜΟΣ ΛΑΡΝΑΚΑΣ</w:t>
                          </w:r>
                        </w:p>
                        <w:p w14:paraId="591DE6A9" w14:textId="720C29A8" w:rsidR="00B926C4" w:rsidRPr="00AB7718" w:rsidRDefault="00B926C4" w:rsidP="00B926C4">
                          <w:pPr>
                            <w:ind w:left="720" w:firstLine="720"/>
                            <w:rPr>
                              <w:sz w:val="24"/>
                              <w:szCs w:val="24"/>
                            </w:rPr>
                          </w:pPr>
                          <w:r w:rsidRPr="000021A4">
                            <w:rPr>
                              <w:sz w:val="24"/>
                              <w:szCs w:val="24"/>
                              <w:lang w:val="el-GR"/>
                            </w:rPr>
                            <w:t xml:space="preserve">                    ΑΠΟΦΑΣΗ ΕΠΙΤΡΟΠΗΣ ΠΡΟΣΦΟΡΩΝ</w:t>
                          </w:r>
                          <w:r w:rsidRPr="000021A4">
                            <w:rPr>
                              <w:sz w:val="24"/>
                              <w:szCs w:val="24"/>
                              <w:lang w:val="el-GR"/>
                            </w:rPr>
                            <w:br/>
                            <w:t xml:space="preserve">                                     ΗΜΕΡ.</w:t>
                          </w:r>
                          <w:r w:rsidR="00AB7718" w:rsidRPr="00AB7718">
                            <w:rPr>
                              <w:sz w:val="24"/>
                              <w:szCs w:val="24"/>
                              <w:lang w:val="el-GR"/>
                            </w:rPr>
                            <w:t>1/7/2024</w:t>
                          </w:r>
                          <w:r w:rsidRPr="000021A4">
                            <w:rPr>
                              <w:sz w:val="24"/>
                              <w:szCs w:val="24"/>
                              <w:lang w:val="el-GR"/>
                            </w:rPr>
                            <w:t>, ΑΡ. ΠΡΑΚΤ.</w:t>
                          </w:r>
                          <w:r w:rsidR="00AB7718">
                            <w:rPr>
                              <w:sz w:val="24"/>
                              <w:szCs w:val="24"/>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1EF10D" id="_x0000_t202" coordsize="21600,21600" o:spt="202" path="m,l,21600r21600,l21600,xe">
              <v:stroke joinstyle="miter"/>
              <v:path gradientshapeok="t" o:connecttype="rect"/>
            </v:shapetype>
            <v:shape id="Text Box 2" o:spid="_x0000_s1026" type="#_x0000_t202" style="position:absolute;margin-left:29.25pt;margin-top:-16.55pt;width:411pt;height:6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">
              <v:textbox>
                <w:txbxContent>
                  <w:p w14:paraId="757FD13B" w14:textId="77777777" w:rsidR="00B926C4" w:rsidRPr="000021A4" w:rsidRDefault="00B926C4" w:rsidP="00B926C4">
                    <w:pPr>
                      <w:rPr>
                        <w:b/>
                        <w:bCs/>
                        <w:sz w:val="24"/>
                        <w:szCs w:val="24"/>
                        <w:lang w:val="el-GR"/>
                      </w:rPr>
                    </w:pPr>
                    <w:r w:rsidRPr="000021A4">
                      <w:rPr>
                        <w:b/>
                        <w:bCs/>
                        <w:sz w:val="24"/>
                        <w:szCs w:val="24"/>
                        <w:lang w:val="el-GR"/>
                      </w:rPr>
                      <w:t>ΔΗΜΟΣ ΛΑΡΝΑΚΑΣ</w:t>
                    </w:r>
                  </w:p>
                  <w:p w14:paraId="591DE6A9" w14:textId="720C29A8" w:rsidR="00B926C4" w:rsidRPr="00AB7718" w:rsidRDefault="00B926C4" w:rsidP="00B926C4">
                    <w:pPr>
                      <w:ind w:left="720" w:firstLine="720"/>
                      <w:rPr>
                        <w:sz w:val="24"/>
                        <w:szCs w:val="24"/>
                      </w:rPr>
                    </w:pPr>
                    <w:r w:rsidRPr="000021A4">
                      <w:rPr>
                        <w:sz w:val="24"/>
                        <w:szCs w:val="24"/>
                        <w:lang w:val="el-GR"/>
                      </w:rPr>
                      <w:t xml:space="preserve">                    ΑΠΟΦΑΣΗ ΕΠΙΤΡΟΠΗΣ ΠΡΟΣΦΟΡΩΝ</w:t>
                    </w:r>
                    <w:r w:rsidRPr="000021A4">
                      <w:rPr>
                        <w:sz w:val="24"/>
                        <w:szCs w:val="24"/>
                        <w:lang w:val="el-GR"/>
                      </w:rPr>
                      <w:br/>
                      <w:t xml:space="preserve">                                     ΗΜΕΡ.</w:t>
                    </w:r>
                    <w:r w:rsidR="00AB7718" w:rsidRPr="00AB7718">
                      <w:rPr>
                        <w:sz w:val="24"/>
                        <w:szCs w:val="24"/>
                        <w:lang w:val="el-GR"/>
                      </w:rPr>
                      <w:t>1/7/2024</w:t>
                    </w:r>
                    <w:r w:rsidRPr="000021A4">
                      <w:rPr>
                        <w:sz w:val="24"/>
                        <w:szCs w:val="24"/>
                        <w:lang w:val="el-GR"/>
                      </w:rPr>
                      <w:t>, ΑΡ. ΠΡΑΚΤ.</w:t>
                    </w:r>
                    <w:r w:rsidR="00AB7718">
                      <w:rPr>
                        <w:sz w:val="24"/>
                        <w:szCs w:val="24"/>
                      </w:rPr>
                      <w:t>1</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33C6"/>
    <w:multiLevelType w:val="hybridMultilevel"/>
    <w:tmpl w:val="CDA81B4E"/>
    <w:lvl w:ilvl="0" w:tplc="DA90826C">
      <w:start w:val="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A570C"/>
    <w:multiLevelType w:val="hybridMultilevel"/>
    <w:tmpl w:val="9BF2223A"/>
    <w:lvl w:ilvl="0" w:tplc="94F4E10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B320C4"/>
    <w:multiLevelType w:val="hybridMultilevel"/>
    <w:tmpl w:val="EBFCE506"/>
    <w:lvl w:ilvl="0" w:tplc="FFFFFFFF">
      <w:start w:val="1"/>
      <w:numFmt w:val="decimal"/>
      <w:lvlText w:val="%1."/>
      <w:lvlJc w:val="left"/>
      <w:pPr>
        <w:ind w:left="2250" w:hanging="360"/>
      </w:pPr>
      <w:rPr>
        <w:rFonts w:hint="default"/>
      </w:rPr>
    </w:lvl>
    <w:lvl w:ilvl="1" w:tplc="FFFFFFFF" w:tentative="1">
      <w:start w:val="1"/>
      <w:numFmt w:val="lowerLetter"/>
      <w:lvlText w:val="%2."/>
      <w:lvlJc w:val="left"/>
      <w:pPr>
        <w:ind w:left="2970" w:hanging="360"/>
      </w:p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abstractNum w:abstractNumId="3" w15:restartNumberingAfterBreak="0">
    <w:nsid w:val="0A440F6A"/>
    <w:multiLevelType w:val="hybridMultilevel"/>
    <w:tmpl w:val="54A82068"/>
    <w:lvl w:ilvl="0" w:tplc="344EE62A">
      <w:start w:val="8"/>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4" w15:restartNumberingAfterBreak="0">
    <w:nsid w:val="11FB10C9"/>
    <w:multiLevelType w:val="hybridMultilevel"/>
    <w:tmpl w:val="D78CC156"/>
    <w:lvl w:ilvl="0" w:tplc="71A0804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72C1B"/>
    <w:multiLevelType w:val="hybridMultilevel"/>
    <w:tmpl w:val="4E4E8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E4212A"/>
    <w:multiLevelType w:val="hybridMultilevel"/>
    <w:tmpl w:val="80804262"/>
    <w:lvl w:ilvl="0" w:tplc="359CE89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9F152E"/>
    <w:multiLevelType w:val="hybridMultilevel"/>
    <w:tmpl w:val="8F762D02"/>
    <w:lvl w:ilvl="0" w:tplc="08AAE61E">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C46220"/>
    <w:multiLevelType w:val="hybridMultilevel"/>
    <w:tmpl w:val="E2DA6D58"/>
    <w:lvl w:ilvl="0" w:tplc="5D72437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627627"/>
    <w:multiLevelType w:val="hybridMultilevel"/>
    <w:tmpl w:val="898E96C2"/>
    <w:lvl w:ilvl="0" w:tplc="13BA26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2B3E6E"/>
    <w:multiLevelType w:val="hybridMultilevel"/>
    <w:tmpl w:val="2312F696"/>
    <w:lvl w:ilvl="0" w:tplc="B100F91A">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8231874"/>
    <w:multiLevelType w:val="hybridMultilevel"/>
    <w:tmpl w:val="EBFCE506"/>
    <w:lvl w:ilvl="0" w:tplc="1D2EF28E">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2" w15:restartNumberingAfterBreak="0">
    <w:nsid w:val="54632120"/>
    <w:multiLevelType w:val="hybridMultilevel"/>
    <w:tmpl w:val="A99C6232"/>
    <w:lvl w:ilvl="0" w:tplc="1374B70A">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E605F8"/>
    <w:multiLevelType w:val="hybridMultilevel"/>
    <w:tmpl w:val="07DA7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5D5BB9"/>
    <w:multiLevelType w:val="hybridMultilevel"/>
    <w:tmpl w:val="204E9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94751E"/>
    <w:multiLevelType w:val="hybridMultilevel"/>
    <w:tmpl w:val="0762A604"/>
    <w:lvl w:ilvl="0" w:tplc="238281B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F545E02"/>
    <w:multiLevelType w:val="hybridMultilevel"/>
    <w:tmpl w:val="791EEB9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87176A6"/>
    <w:multiLevelType w:val="hybridMultilevel"/>
    <w:tmpl w:val="DE32DF58"/>
    <w:lvl w:ilvl="0" w:tplc="2332BF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284DB1"/>
    <w:multiLevelType w:val="hybridMultilevel"/>
    <w:tmpl w:val="CA9415EC"/>
    <w:lvl w:ilvl="0" w:tplc="DA3844B8">
      <w:numFmt w:val="bullet"/>
      <w:lvlText w:val="-"/>
      <w:lvlJc w:val="left"/>
      <w:pPr>
        <w:ind w:left="720" w:hanging="360"/>
      </w:pPr>
      <w:rPr>
        <w:rFonts w:ascii="Calibri" w:eastAsia="Times New Roman" w:hAnsi="Calibri"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4A2BBA"/>
    <w:multiLevelType w:val="hybridMultilevel"/>
    <w:tmpl w:val="55644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598458">
    <w:abstractNumId w:val="1"/>
  </w:num>
  <w:num w:numId="2" w16cid:durableId="131607568">
    <w:abstractNumId w:val="17"/>
  </w:num>
  <w:num w:numId="3" w16cid:durableId="1159812256">
    <w:abstractNumId w:val="16"/>
  </w:num>
  <w:num w:numId="4" w16cid:durableId="1135833234">
    <w:abstractNumId w:val="14"/>
  </w:num>
  <w:num w:numId="5" w16cid:durableId="878511262">
    <w:abstractNumId w:val="9"/>
  </w:num>
  <w:num w:numId="6" w16cid:durableId="769659918">
    <w:abstractNumId w:val="5"/>
  </w:num>
  <w:num w:numId="7" w16cid:durableId="1012296439">
    <w:abstractNumId w:val="8"/>
  </w:num>
  <w:num w:numId="8" w16cid:durableId="1521310908">
    <w:abstractNumId w:val="4"/>
  </w:num>
  <w:num w:numId="9" w16cid:durableId="932933650">
    <w:abstractNumId w:val="0"/>
  </w:num>
  <w:num w:numId="10" w16cid:durableId="1110196497">
    <w:abstractNumId w:val="10"/>
  </w:num>
  <w:num w:numId="11" w16cid:durableId="1633512715">
    <w:abstractNumId w:val="6"/>
  </w:num>
  <w:num w:numId="12" w16cid:durableId="2053536559">
    <w:abstractNumId w:val="11"/>
  </w:num>
  <w:num w:numId="13" w16cid:durableId="983579659">
    <w:abstractNumId w:val="2"/>
  </w:num>
  <w:num w:numId="14" w16cid:durableId="645627232">
    <w:abstractNumId w:val="7"/>
  </w:num>
  <w:num w:numId="15" w16cid:durableId="1387146101">
    <w:abstractNumId w:val="11"/>
  </w:num>
  <w:num w:numId="16" w16cid:durableId="390626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5075708">
    <w:abstractNumId w:val="13"/>
  </w:num>
  <w:num w:numId="18" w16cid:durableId="1503619933">
    <w:abstractNumId w:val="3"/>
  </w:num>
  <w:num w:numId="19" w16cid:durableId="251940234">
    <w:abstractNumId w:val="12"/>
  </w:num>
  <w:num w:numId="20" w16cid:durableId="15355808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85311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95999130">
    <w:abstractNumId w:val="18"/>
  </w:num>
  <w:num w:numId="23" w16cid:durableId="17651530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6C4"/>
    <w:rsid w:val="000021A4"/>
    <w:rsid w:val="00002702"/>
    <w:rsid w:val="00021FC0"/>
    <w:rsid w:val="00070175"/>
    <w:rsid w:val="00071E60"/>
    <w:rsid w:val="0008638A"/>
    <w:rsid w:val="00087205"/>
    <w:rsid w:val="000E3ED2"/>
    <w:rsid w:val="000F3810"/>
    <w:rsid w:val="00110030"/>
    <w:rsid w:val="00115C61"/>
    <w:rsid w:val="00153FC8"/>
    <w:rsid w:val="0017452A"/>
    <w:rsid w:val="001862AF"/>
    <w:rsid w:val="0019145F"/>
    <w:rsid w:val="00192379"/>
    <w:rsid w:val="001A7763"/>
    <w:rsid w:val="001E7E1B"/>
    <w:rsid w:val="001F53B7"/>
    <w:rsid w:val="00202B4A"/>
    <w:rsid w:val="00212E73"/>
    <w:rsid w:val="002167CC"/>
    <w:rsid w:val="00223B16"/>
    <w:rsid w:val="00224828"/>
    <w:rsid w:val="00227D92"/>
    <w:rsid w:val="00253688"/>
    <w:rsid w:val="00256B93"/>
    <w:rsid w:val="002601FE"/>
    <w:rsid w:val="002A67DD"/>
    <w:rsid w:val="002C3D9E"/>
    <w:rsid w:val="002C6F78"/>
    <w:rsid w:val="002F34AD"/>
    <w:rsid w:val="002F36A8"/>
    <w:rsid w:val="003144C5"/>
    <w:rsid w:val="0033149E"/>
    <w:rsid w:val="00331817"/>
    <w:rsid w:val="00385348"/>
    <w:rsid w:val="003A3EC4"/>
    <w:rsid w:val="003A60B5"/>
    <w:rsid w:val="003D0080"/>
    <w:rsid w:val="003D060E"/>
    <w:rsid w:val="003E1708"/>
    <w:rsid w:val="003E1990"/>
    <w:rsid w:val="003E5A12"/>
    <w:rsid w:val="003E673C"/>
    <w:rsid w:val="003F6D50"/>
    <w:rsid w:val="00443D4A"/>
    <w:rsid w:val="004869A7"/>
    <w:rsid w:val="004A2B34"/>
    <w:rsid w:val="004A6EC7"/>
    <w:rsid w:val="004E521B"/>
    <w:rsid w:val="00503894"/>
    <w:rsid w:val="00537297"/>
    <w:rsid w:val="0054017B"/>
    <w:rsid w:val="005A416A"/>
    <w:rsid w:val="005B1809"/>
    <w:rsid w:val="005C1566"/>
    <w:rsid w:val="005D1F59"/>
    <w:rsid w:val="006016C6"/>
    <w:rsid w:val="00605E8A"/>
    <w:rsid w:val="00611613"/>
    <w:rsid w:val="006136BC"/>
    <w:rsid w:val="00615DB9"/>
    <w:rsid w:val="00637B73"/>
    <w:rsid w:val="006478D3"/>
    <w:rsid w:val="00671E36"/>
    <w:rsid w:val="006804F9"/>
    <w:rsid w:val="006947B6"/>
    <w:rsid w:val="006963BC"/>
    <w:rsid w:val="006A3467"/>
    <w:rsid w:val="006C6CA3"/>
    <w:rsid w:val="006D28A1"/>
    <w:rsid w:val="006F2DE2"/>
    <w:rsid w:val="0070544E"/>
    <w:rsid w:val="007069F8"/>
    <w:rsid w:val="00730B63"/>
    <w:rsid w:val="007512F2"/>
    <w:rsid w:val="007654BD"/>
    <w:rsid w:val="00796343"/>
    <w:rsid w:val="007D5770"/>
    <w:rsid w:val="007E197C"/>
    <w:rsid w:val="008041BE"/>
    <w:rsid w:val="00807B27"/>
    <w:rsid w:val="00824C0F"/>
    <w:rsid w:val="00841EC7"/>
    <w:rsid w:val="00852C60"/>
    <w:rsid w:val="00860809"/>
    <w:rsid w:val="008736F9"/>
    <w:rsid w:val="008813AC"/>
    <w:rsid w:val="008A10BF"/>
    <w:rsid w:val="008B350E"/>
    <w:rsid w:val="008B3D07"/>
    <w:rsid w:val="008C67AB"/>
    <w:rsid w:val="008D3692"/>
    <w:rsid w:val="008D40D3"/>
    <w:rsid w:val="008F45BB"/>
    <w:rsid w:val="008F49AC"/>
    <w:rsid w:val="00905292"/>
    <w:rsid w:val="0091045D"/>
    <w:rsid w:val="009307F2"/>
    <w:rsid w:val="0093238D"/>
    <w:rsid w:val="009337F5"/>
    <w:rsid w:val="00935933"/>
    <w:rsid w:val="00953976"/>
    <w:rsid w:val="0095527B"/>
    <w:rsid w:val="00980BFA"/>
    <w:rsid w:val="009C0592"/>
    <w:rsid w:val="009C6487"/>
    <w:rsid w:val="009D48F8"/>
    <w:rsid w:val="009D5427"/>
    <w:rsid w:val="009E2D6B"/>
    <w:rsid w:val="00A025B7"/>
    <w:rsid w:val="00A12DBB"/>
    <w:rsid w:val="00A51B27"/>
    <w:rsid w:val="00A82205"/>
    <w:rsid w:val="00AA45B0"/>
    <w:rsid w:val="00AB067D"/>
    <w:rsid w:val="00AB15D3"/>
    <w:rsid w:val="00AB7718"/>
    <w:rsid w:val="00AD4759"/>
    <w:rsid w:val="00AE0DD7"/>
    <w:rsid w:val="00AF5546"/>
    <w:rsid w:val="00B868D9"/>
    <w:rsid w:val="00B926C4"/>
    <w:rsid w:val="00BB5CE2"/>
    <w:rsid w:val="00BC31D7"/>
    <w:rsid w:val="00BD6274"/>
    <w:rsid w:val="00BD775E"/>
    <w:rsid w:val="00BE3776"/>
    <w:rsid w:val="00BF16B0"/>
    <w:rsid w:val="00BF53F1"/>
    <w:rsid w:val="00C035E7"/>
    <w:rsid w:val="00C122C1"/>
    <w:rsid w:val="00C3027F"/>
    <w:rsid w:val="00C71D67"/>
    <w:rsid w:val="00C720B1"/>
    <w:rsid w:val="00C77CB9"/>
    <w:rsid w:val="00C94EDF"/>
    <w:rsid w:val="00CA5BAA"/>
    <w:rsid w:val="00D0011B"/>
    <w:rsid w:val="00D02ECD"/>
    <w:rsid w:val="00D12BD5"/>
    <w:rsid w:val="00D33493"/>
    <w:rsid w:val="00D51A42"/>
    <w:rsid w:val="00D61730"/>
    <w:rsid w:val="00DB1A0A"/>
    <w:rsid w:val="00DB5393"/>
    <w:rsid w:val="00DC06C5"/>
    <w:rsid w:val="00DC432E"/>
    <w:rsid w:val="00DD2048"/>
    <w:rsid w:val="00DD4BDD"/>
    <w:rsid w:val="00DF76BD"/>
    <w:rsid w:val="00E01F38"/>
    <w:rsid w:val="00E20FDC"/>
    <w:rsid w:val="00E72F35"/>
    <w:rsid w:val="00E9109D"/>
    <w:rsid w:val="00E919FC"/>
    <w:rsid w:val="00E97BD1"/>
    <w:rsid w:val="00EA518A"/>
    <w:rsid w:val="00EC391F"/>
    <w:rsid w:val="00ED6B50"/>
    <w:rsid w:val="00F04793"/>
    <w:rsid w:val="00F21BE5"/>
    <w:rsid w:val="00F371E7"/>
    <w:rsid w:val="00F44CFF"/>
    <w:rsid w:val="00F719A5"/>
    <w:rsid w:val="00F81378"/>
    <w:rsid w:val="00F91B7B"/>
    <w:rsid w:val="00F9240A"/>
    <w:rsid w:val="00FB5E21"/>
    <w:rsid w:val="00FE7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9D86E"/>
  <w15:chartTrackingRefBased/>
  <w15:docId w15:val="{8C2507CF-6E2B-4044-A451-52FFBA3C7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030"/>
    <w:pPr>
      <w:spacing w:after="0" w:line="260" w:lineRule="atLeast"/>
    </w:pPr>
    <w:rPr>
      <w:rFonts w:ascii="Times New Roman" w:eastAsia="Times New Roman" w:hAnsi="Times New Roman" w:cs="Times New Roman"/>
      <w:szCs w:val="20"/>
    </w:rPr>
  </w:style>
  <w:style w:type="paragraph" w:styleId="Heading2">
    <w:name w:val="heading 2"/>
    <w:basedOn w:val="Normal"/>
    <w:next w:val="Normal"/>
    <w:link w:val="Heading2Char"/>
    <w:uiPriority w:val="9"/>
    <w:unhideWhenUsed/>
    <w:qFormat/>
    <w:rsid w:val="00C71D67"/>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6C4"/>
    <w:pPr>
      <w:tabs>
        <w:tab w:val="center" w:pos="4680"/>
        <w:tab w:val="right" w:pos="9360"/>
      </w:tabs>
      <w:spacing w:line="240" w:lineRule="auto"/>
    </w:pPr>
  </w:style>
  <w:style w:type="character" w:customStyle="1" w:styleId="HeaderChar">
    <w:name w:val="Header Char"/>
    <w:basedOn w:val="DefaultParagraphFont"/>
    <w:link w:val="Header"/>
    <w:uiPriority w:val="99"/>
    <w:rsid w:val="00B926C4"/>
  </w:style>
  <w:style w:type="paragraph" w:styleId="Footer">
    <w:name w:val="footer"/>
    <w:basedOn w:val="Normal"/>
    <w:link w:val="FooterChar"/>
    <w:uiPriority w:val="99"/>
    <w:unhideWhenUsed/>
    <w:rsid w:val="00B926C4"/>
    <w:pPr>
      <w:tabs>
        <w:tab w:val="center" w:pos="4680"/>
        <w:tab w:val="right" w:pos="9360"/>
      </w:tabs>
      <w:spacing w:line="240" w:lineRule="auto"/>
    </w:pPr>
  </w:style>
  <w:style w:type="character" w:customStyle="1" w:styleId="FooterChar">
    <w:name w:val="Footer Char"/>
    <w:basedOn w:val="DefaultParagraphFont"/>
    <w:link w:val="Footer"/>
    <w:uiPriority w:val="99"/>
    <w:rsid w:val="00B926C4"/>
  </w:style>
  <w:style w:type="paragraph" w:styleId="NoSpacing">
    <w:name w:val="No Spacing"/>
    <w:uiPriority w:val="1"/>
    <w:qFormat/>
    <w:rsid w:val="00B926C4"/>
    <w:pPr>
      <w:spacing w:after="0" w:line="240" w:lineRule="auto"/>
    </w:pPr>
    <w:rPr>
      <w:rFonts w:ascii="Times New Roman" w:eastAsia="Times New Roman" w:hAnsi="Times New Roman" w:cs="Times New Roman"/>
      <w:szCs w:val="20"/>
    </w:rPr>
  </w:style>
  <w:style w:type="paragraph" w:styleId="ListParagraph">
    <w:name w:val="List Paragraph"/>
    <w:basedOn w:val="Normal"/>
    <w:uiPriority w:val="34"/>
    <w:qFormat/>
    <w:rsid w:val="000021A4"/>
    <w:pPr>
      <w:ind w:left="720"/>
    </w:pPr>
  </w:style>
  <w:style w:type="paragraph" w:styleId="BodyText">
    <w:name w:val="Body Text"/>
    <w:aliases w:val=" Char,Char"/>
    <w:basedOn w:val="Normal"/>
    <w:link w:val="BodyTextChar"/>
    <w:rsid w:val="008D40D3"/>
    <w:pPr>
      <w:spacing w:before="130" w:after="130"/>
    </w:pPr>
    <w:rPr>
      <w:sz w:val="20"/>
      <w:lang w:val="x-none" w:eastAsia="x-none"/>
    </w:rPr>
  </w:style>
  <w:style w:type="character" w:customStyle="1" w:styleId="BodyTextChar">
    <w:name w:val="Body Text Char"/>
    <w:aliases w:val=" Char Char,Char Char"/>
    <w:basedOn w:val="DefaultParagraphFont"/>
    <w:link w:val="BodyText"/>
    <w:rsid w:val="008D40D3"/>
    <w:rPr>
      <w:rFonts w:ascii="Times New Roman" w:eastAsia="Times New Roman" w:hAnsi="Times New Roman" w:cs="Times New Roman"/>
      <w:sz w:val="20"/>
      <w:szCs w:val="20"/>
      <w:lang w:val="x-none" w:eastAsia="x-none"/>
    </w:rPr>
  </w:style>
  <w:style w:type="character" w:customStyle="1" w:styleId="Heading2Char">
    <w:name w:val="Heading 2 Char"/>
    <w:basedOn w:val="DefaultParagraphFont"/>
    <w:link w:val="Heading2"/>
    <w:uiPriority w:val="9"/>
    <w:rsid w:val="00C71D67"/>
    <w:rPr>
      <w:rFonts w:ascii="Calibri Light" w:eastAsia="Times New Roman" w:hAnsi="Calibri Light" w:cs="Times New Roman"/>
      <w:b/>
      <w:bCs/>
      <w:i/>
      <w:iCs/>
      <w:sz w:val="28"/>
      <w:szCs w:val="28"/>
    </w:rPr>
  </w:style>
  <w:style w:type="table" w:styleId="TableGrid">
    <w:name w:val="Table Grid"/>
    <w:basedOn w:val="TableNormal"/>
    <w:uiPriority w:val="59"/>
    <w:rsid w:val="00C71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2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1903</Words>
  <Characters>10848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Praktikografos</dc:creator>
  <cp:keywords/>
  <dc:description/>
  <cp:lastModifiedBy>Michalis Shialaros</cp:lastModifiedBy>
  <cp:revision>2</cp:revision>
  <cp:lastPrinted>2024-08-13T07:40:00Z</cp:lastPrinted>
  <dcterms:created xsi:type="dcterms:W3CDTF">2026-03-26T06:40:00Z</dcterms:created>
  <dcterms:modified xsi:type="dcterms:W3CDTF">2026-03-26T06:40:00Z</dcterms:modified>
</cp:coreProperties>
</file>